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EC" w:rsidRPr="004E3CEC" w:rsidRDefault="00FF70F3" w:rsidP="004E3CEC">
      <w:pPr>
        <w:spacing w:after="0" w:line="240" w:lineRule="auto"/>
        <w:rPr>
          <w:rFonts w:ascii="Times New Roman" w:hAnsi="Times New Roman" w:cs="Times New Roman"/>
          <w:sz w:val="24"/>
          <w:szCs w:val="24"/>
          <w:lang w:val="uk-UA"/>
        </w:rPr>
      </w:pPr>
      <w:r w:rsidRPr="004E3CEC">
        <w:rPr>
          <w:rFonts w:ascii="Times New Roman" w:hAnsi="Times New Roman" w:cs="Times New Roman"/>
          <w:sz w:val="24"/>
          <w:szCs w:val="24"/>
          <w:lang w:val="uk-UA"/>
        </w:rPr>
        <w:t xml:space="preserve">Вітовська районна організація  Профспілки              </w:t>
      </w:r>
      <w:r w:rsidR="004E3CEC" w:rsidRPr="004E3CEC">
        <w:rPr>
          <w:rFonts w:ascii="Times New Roman" w:hAnsi="Times New Roman" w:cs="Times New Roman"/>
          <w:sz w:val="24"/>
          <w:szCs w:val="24"/>
          <w:lang w:val="uk-UA"/>
        </w:rPr>
        <w:t xml:space="preserve">Первомайська територіальна громада </w:t>
      </w:r>
    </w:p>
    <w:p w:rsidR="00FF70F3" w:rsidRPr="004E3CEC" w:rsidRDefault="00FF70F3" w:rsidP="004E3CEC">
      <w:pPr>
        <w:spacing w:after="0" w:line="240" w:lineRule="auto"/>
        <w:rPr>
          <w:rFonts w:ascii="Times New Roman" w:hAnsi="Times New Roman" w:cs="Times New Roman"/>
          <w:sz w:val="24"/>
          <w:szCs w:val="24"/>
          <w:lang w:val="uk-UA"/>
        </w:rPr>
      </w:pPr>
      <w:r w:rsidRPr="004E3CEC">
        <w:rPr>
          <w:rFonts w:ascii="Times New Roman" w:hAnsi="Times New Roman" w:cs="Times New Roman"/>
          <w:sz w:val="24"/>
          <w:szCs w:val="24"/>
          <w:lang w:val="uk-UA"/>
        </w:rPr>
        <w:t xml:space="preserve">працівників освіти  і науки України                           </w:t>
      </w:r>
      <w:r w:rsidR="004E3CEC">
        <w:rPr>
          <w:rFonts w:ascii="Times New Roman" w:hAnsi="Times New Roman" w:cs="Times New Roman"/>
          <w:sz w:val="24"/>
          <w:szCs w:val="24"/>
          <w:lang w:val="uk-UA"/>
        </w:rPr>
        <w:t xml:space="preserve">  ( відділ освіти)</w:t>
      </w:r>
      <w:r w:rsidRPr="004E3CEC">
        <w:rPr>
          <w:rFonts w:ascii="Times New Roman" w:hAnsi="Times New Roman" w:cs="Times New Roman"/>
          <w:sz w:val="24"/>
          <w:szCs w:val="24"/>
          <w:lang w:val="uk-UA"/>
        </w:rPr>
        <w:t xml:space="preserve">  </w:t>
      </w:r>
    </w:p>
    <w:p w:rsidR="00FF70F3" w:rsidRDefault="00FF70F3" w:rsidP="00FF70F3">
      <w:pPr>
        <w:rPr>
          <w:lang w:val="uk-UA"/>
        </w:rPr>
      </w:pPr>
    </w:p>
    <w:p w:rsidR="00FF70F3" w:rsidRDefault="00FF70F3" w:rsidP="00FF70F3">
      <w:pPr>
        <w:spacing w:after="120"/>
        <w:rPr>
          <w:lang w:val="uk-UA"/>
        </w:rPr>
      </w:pPr>
    </w:p>
    <w:p w:rsidR="00FF70F3" w:rsidRDefault="00FF70F3" w:rsidP="00FF70F3">
      <w:pPr>
        <w:spacing w:after="120"/>
        <w:rPr>
          <w:lang w:val="uk-UA"/>
        </w:rPr>
      </w:pPr>
    </w:p>
    <w:p w:rsidR="00FF70F3" w:rsidRDefault="00FF70F3" w:rsidP="00FF70F3">
      <w:pPr>
        <w:spacing w:after="120"/>
        <w:rPr>
          <w:lang w:val="uk-UA"/>
        </w:rPr>
      </w:pPr>
    </w:p>
    <w:p w:rsidR="00FF70F3" w:rsidRDefault="00FF70F3" w:rsidP="00FF70F3">
      <w:pPr>
        <w:spacing w:after="120"/>
        <w:rPr>
          <w:lang w:val="uk-UA"/>
        </w:rPr>
      </w:pPr>
    </w:p>
    <w:p w:rsidR="00FF70F3" w:rsidRDefault="00FF70F3" w:rsidP="00FF70F3">
      <w:pPr>
        <w:rPr>
          <w:b/>
          <w:lang w:val="uk-UA"/>
        </w:rPr>
      </w:pPr>
    </w:p>
    <w:p w:rsidR="00FF70F3" w:rsidRDefault="00FF70F3" w:rsidP="00FF70F3">
      <w:pPr>
        <w:jc w:val="center"/>
        <w:rPr>
          <w:b/>
          <w:lang w:val="uk-UA"/>
        </w:rPr>
      </w:pPr>
    </w:p>
    <w:p w:rsidR="00FF70F3" w:rsidRDefault="00FF70F3" w:rsidP="00FF70F3">
      <w:pPr>
        <w:jc w:val="center"/>
        <w:rPr>
          <w:b/>
          <w:lang w:val="uk-UA"/>
        </w:rPr>
      </w:pPr>
    </w:p>
    <w:p w:rsidR="00FF70F3" w:rsidRDefault="00FF70F3" w:rsidP="00FF70F3">
      <w:pPr>
        <w:jc w:val="center"/>
        <w:rPr>
          <w:b/>
          <w:lang w:val="uk-UA"/>
        </w:rPr>
      </w:pPr>
    </w:p>
    <w:p w:rsidR="00FF70F3" w:rsidRPr="004E3CEC" w:rsidRDefault="00FF70F3" w:rsidP="00FF70F3">
      <w:pPr>
        <w:jc w:val="center"/>
        <w:rPr>
          <w:rFonts w:ascii="Times New Roman" w:hAnsi="Times New Roman" w:cs="Times New Roman"/>
          <w:b/>
          <w:lang w:val="uk-UA"/>
        </w:rPr>
      </w:pPr>
    </w:p>
    <w:p w:rsidR="00FF70F3" w:rsidRPr="004E3CEC" w:rsidRDefault="00FF70F3" w:rsidP="00FF70F3">
      <w:pPr>
        <w:jc w:val="center"/>
        <w:rPr>
          <w:rFonts w:ascii="Times New Roman" w:hAnsi="Times New Roman" w:cs="Times New Roman"/>
          <w:b/>
          <w:sz w:val="44"/>
          <w:u w:val="single"/>
          <w:lang w:val="uk-UA"/>
        </w:rPr>
      </w:pPr>
      <w:r w:rsidRPr="004E3CEC">
        <w:rPr>
          <w:rFonts w:ascii="Times New Roman" w:hAnsi="Times New Roman" w:cs="Times New Roman"/>
          <w:b/>
          <w:sz w:val="44"/>
          <w:u w:val="single"/>
          <w:lang w:val="uk-UA"/>
        </w:rPr>
        <w:t>У Г О Д А</w:t>
      </w:r>
    </w:p>
    <w:p w:rsidR="00FF70F3" w:rsidRPr="004E3CEC" w:rsidRDefault="00FF70F3" w:rsidP="00FF70F3">
      <w:pPr>
        <w:ind w:hanging="142"/>
        <w:rPr>
          <w:rFonts w:ascii="Times New Roman" w:hAnsi="Times New Roman" w:cs="Times New Roman"/>
          <w:b/>
          <w:sz w:val="32"/>
          <w:lang w:val="uk-UA"/>
        </w:rPr>
      </w:pPr>
      <w:r w:rsidRPr="004E3CEC">
        <w:rPr>
          <w:rFonts w:ascii="Times New Roman" w:hAnsi="Times New Roman" w:cs="Times New Roman"/>
          <w:b/>
          <w:sz w:val="32"/>
          <w:lang w:val="uk-UA"/>
        </w:rPr>
        <w:t xml:space="preserve">        між </w:t>
      </w:r>
      <w:proofErr w:type="spellStart"/>
      <w:r w:rsidRPr="004E3CEC">
        <w:rPr>
          <w:rFonts w:ascii="Times New Roman" w:hAnsi="Times New Roman" w:cs="Times New Roman"/>
          <w:b/>
          <w:sz w:val="32"/>
          <w:lang w:val="uk-UA"/>
        </w:rPr>
        <w:t>Вітовською</w:t>
      </w:r>
      <w:proofErr w:type="spellEnd"/>
      <w:r w:rsidRPr="004E3CEC">
        <w:rPr>
          <w:rFonts w:ascii="Times New Roman" w:hAnsi="Times New Roman" w:cs="Times New Roman"/>
          <w:b/>
          <w:sz w:val="32"/>
          <w:lang w:val="uk-UA"/>
        </w:rPr>
        <w:t xml:space="preserve"> районною організацією Профспілки</w:t>
      </w:r>
    </w:p>
    <w:p w:rsidR="004E3CEC" w:rsidRDefault="00FF70F3" w:rsidP="00FF70F3">
      <w:pPr>
        <w:ind w:hanging="142"/>
        <w:jc w:val="center"/>
        <w:rPr>
          <w:rFonts w:ascii="Times New Roman" w:hAnsi="Times New Roman" w:cs="Times New Roman"/>
          <w:b/>
          <w:sz w:val="32"/>
          <w:szCs w:val="32"/>
          <w:lang w:val="uk-UA"/>
        </w:rPr>
      </w:pPr>
      <w:r w:rsidRPr="004E3CEC">
        <w:rPr>
          <w:rFonts w:ascii="Times New Roman" w:hAnsi="Times New Roman" w:cs="Times New Roman"/>
          <w:b/>
          <w:sz w:val="32"/>
          <w:lang w:val="uk-UA"/>
        </w:rPr>
        <w:t xml:space="preserve">працівників освіти і науки  та  </w:t>
      </w:r>
      <w:r w:rsidR="004E3CEC">
        <w:rPr>
          <w:rFonts w:ascii="Times New Roman" w:hAnsi="Times New Roman" w:cs="Times New Roman"/>
          <w:b/>
          <w:sz w:val="32"/>
          <w:lang w:val="uk-UA"/>
        </w:rPr>
        <w:t>Первомайською об’єднаною  територіальною громадою (</w:t>
      </w:r>
      <w:proofErr w:type="spellStart"/>
      <w:r w:rsidRPr="004E3CEC">
        <w:rPr>
          <w:rFonts w:ascii="Times New Roman" w:hAnsi="Times New Roman" w:cs="Times New Roman"/>
          <w:b/>
          <w:sz w:val="32"/>
          <w:szCs w:val="32"/>
        </w:rPr>
        <w:t>відділом</w:t>
      </w:r>
      <w:proofErr w:type="spellEnd"/>
      <w:r w:rsidRPr="004E3CEC">
        <w:rPr>
          <w:rFonts w:ascii="Times New Roman" w:hAnsi="Times New Roman" w:cs="Times New Roman"/>
          <w:b/>
          <w:sz w:val="32"/>
          <w:szCs w:val="32"/>
        </w:rPr>
        <w:t xml:space="preserve"> </w:t>
      </w:r>
      <w:proofErr w:type="spellStart"/>
      <w:r w:rsidRPr="004E3CEC">
        <w:rPr>
          <w:rFonts w:ascii="Times New Roman" w:hAnsi="Times New Roman" w:cs="Times New Roman"/>
          <w:b/>
          <w:sz w:val="32"/>
          <w:szCs w:val="32"/>
        </w:rPr>
        <w:t>освіти</w:t>
      </w:r>
      <w:proofErr w:type="spellEnd"/>
      <w:r w:rsidR="004E3CEC">
        <w:rPr>
          <w:rFonts w:ascii="Times New Roman" w:hAnsi="Times New Roman" w:cs="Times New Roman"/>
          <w:b/>
          <w:sz w:val="32"/>
          <w:szCs w:val="32"/>
          <w:lang w:val="uk-UA"/>
        </w:rPr>
        <w:t>)</w:t>
      </w:r>
    </w:p>
    <w:p w:rsidR="00FF70F3" w:rsidRPr="004E3CEC" w:rsidRDefault="00FF70F3" w:rsidP="00FF70F3">
      <w:pPr>
        <w:ind w:hanging="142"/>
        <w:jc w:val="center"/>
        <w:rPr>
          <w:rFonts w:ascii="Times New Roman" w:hAnsi="Times New Roman" w:cs="Times New Roman"/>
          <w:b/>
          <w:sz w:val="32"/>
          <w:lang w:val="uk-UA"/>
        </w:rPr>
      </w:pPr>
      <w:r w:rsidRPr="004E3CEC">
        <w:rPr>
          <w:rFonts w:ascii="Times New Roman" w:hAnsi="Times New Roman" w:cs="Times New Roman"/>
          <w:b/>
          <w:sz w:val="32"/>
          <w:lang w:val="uk-UA"/>
        </w:rPr>
        <w:t>на 2021 – 2025 роки</w:t>
      </w:r>
    </w:p>
    <w:p w:rsidR="00FF70F3" w:rsidRDefault="00FF70F3" w:rsidP="00FF70F3">
      <w:pPr>
        <w:pStyle w:val="3"/>
        <w:rPr>
          <w:sz w:val="24"/>
          <w:u w:val="single"/>
        </w:rPr>
      </w:pPr>
    </w:p>
    <w:p w:rsidR="00FF70F3" w:rsidRDefault="00FF70F3" w:rsidP="00FF70F3">
      <w:pPr>
        <w:rPr>
          <w:lang w:val="uk-UA"/>
        </w:rPr>
      </w:pPr>
    </w:p>
    <w:p w:rsidR="00FF70F3" w:rsidRDefault="00FF70F3" w:rsidP="00FF70F3">
      <w:pPr>
        <w:rPr>
          <w:lang w:val="uk-UA"/>
        </w:rPr>
      </w:pPr>
    </w:p>
    <w:p w:rsidR="00FF70F3" w:rsidRDefault="00FF70F3" w:rsidP="00FF70F3">
      <w:pPr>
        <w:rPr>
          <w:lang w:val="uk-UA"/>
        </w:rPr>
      </w:pPr>
    </w:p>
    <w:p w:rsidR="00FF70F3" w:rsidRDefault="00FF70F3" w:rsidP="00FF70F3">
      <w:pPr>
        <w:rPr>
          <w:lang w:val="uk-UA"/>
        </w:rPr>
      </w:pPr>
    </w:p>
    <w:p w:rsidR="00FF70F3" w:rsidRDefault="00FF70F3" w:rsidP="00FF70F3">
      <w:pPr>
        <w:rPr>
          <w:lang w:val="uk-UA"/>
        </w:rPr>
      </w:pPr>
    </w:p>
    <w:p w:rsidR="00FF70F3" w:rsidRDefault="00FF70F3" w:rsidP="00FF70F3">
      <w:pPr>
        <w:rPr>
          <w:lang w:val="uk-UA"/>
        </w:rPr>
      </w:pPr>
    </w:p>
    <w:p w:rsidR="00FF70F3" w:rsidRDefault="00FF70F3" w:rsidP="00FF70F3">
      <w:pPr>
        <w:rPr>
          <w:lang w:val="uk-UA"/>
        </w:rPr>
      </w:pPr>
    </w:p>
    <w:p w:rsidR="00FF70F3" w:rsidRDefault="00FF70F3" w:rsidP="00FF70F3">
      <w:pPr>
        <w:rPr>
          <w:lang w:val="uk-UA"/>
        </w:rPr>
      </w:pPr>
    </w:p>
    <w:p w:rsidR="00901798" w:rsidRDefault="00901798" w:rsidP="00FF70F3">
      <w:pPr>
        <w:rPr>
          <w:lang w:val="uk-UA"/>
        </w:rPr>
      </w:pPr>
    </w:p>
    <w:p w:rsidR="00901798" w:rsidRDefault="00901798" w:rsidP="00FF70F3">
      <w:pPr>
        <w:rPr>
          <w:lang w:val="uk-UA"/>
        </w:rPr>
      </w:pPr>
    </w:p>
    <w:p w:rsidR="00901798" w:rsidRDefault="00901798" w:rsidP="00FF70F3">
      <w:pPr>
        <w:rPr>
          <w:lang w:val="uk-UA"/>
        </w:rPr>
      </w:pPr>
      <w:r>
        <w:rPr>
          <w:lang w:val="uk-UA"/>
        </w:rPr>
        <w:t xml:space="preserve"> </w:t>
      </w:r>
    </w:p>
    <w:p w:rsidR="00FF70F3" w:rsidRPr="004E3CEC" w:rsidRDefault="004E3CEC" w:rsidP="004E3CEC">
      <w:pPr>
        <w:jc w:val="center"/>
        <w:rPr>
          <w:rFonts w:ascii="Times New Roman" w:hAnsi="Times New Roman" w:cs="Times New Roman"/>
          <w:sz w:val="28"/>
          <w:szCs w:val="28"/>
          <w:lang w:val="uk-UA"/>
        </w:rPr>
      </w:pPr>
      <w:r w:rsidRPr="004E3CEC">
        <w:rPr>
          <w:rFonts w:ascii="Times New Roman" w:hAnsi="Times New Roman" w:cs="Times New Roman"/>
          <w:sz w:val="28"/>
          <w:szCs w:val="28"/>
          <w:lang w:val="uk-UA"/>
        </w:rPr>
        <w:t>Відділ освіти Первомайської селищної ради</w:t>
      </w:r>
    </w:p>
    <w:p w:rsidR="00FF70F3" w:rsidRDefault="00FF70F3" w:rsidP="00FF70F3">
      <w:pPr>
        <w:rPr>
          <w:lang w:val="uk-UA"/>
        </w:rPr>
      </w:pPr>
    </w:p>
    <w:p w:rsidR="00FF70F3" w:rsidRDefault="00FF70F3" w:rsidP="00FF70F3">
      <w:pPr>
        <w:rPr>
          <w:lang w:val="uk-UA"/>
        </w:rPr>
      </w:pPr>
    </w:p>
    <w:p w:rsidR="00FF70F3" w:rsidRPr="00906945" w:rsidRDefault="00FF70F3" w:rsidP="00FF70F3">
      <w:pPr>
        <w:ind w:left="360"/>
        <w:jc w:val="both"/>
        <w:rPr>
          <w:b/>
          <w:bCs/>
          <w:lang w:val="uk-UA"/>
        </w:rPr>
      </w:pPr>
      <w:r>
        <w:rPr>
          <w:b/>
          <w:bCs/>
          <w:lang w:val="uk-UA"/>
        </w:rPr>
        <w:t xml:space="preserve">                                                           </w:t>
      </w:r>
    </w:p>
    <w:p w:rsidR="00FF70F3" w:rsidRDefault="00FF70F3" w:rsidP="00FF70F3">
      <w:pPr>
        <w:jc w:val="both"/>
        <w:rPr>
          <w:b/>
          <w:bCs/>
          <w:sz w:val="28"/>
          <w:lang w:val="uk-UA"/>
        </w:rPr>
      </w:pPr>
      <w:r>
        <w:rPr>
          <w:b/>
          <w:bCs/>
          <w:sz w:val="28"/>
          <w:lang w:val="uk-UA"/>
        </w:rPr>
        <w:t>Розділ І. Загальні положення</w:t>
      </w:r>
    </w:p>
    <w:p w:rsidR="00FF70F3" w:rsidRPr="009725A5" w:rsidRDefault="00FF70F3" w:rsidP="00FF70F3">
      <w:pPr>
        <w:pStyle w:val="31"/>
        <w:rPr>
          <w:bCs/>
          <w:sz w:val="16"/>
          <w:szCs w:val="16"/>
        </w:rPr>
      </w:pPr>
    </w:p>
    <w:p w:rsidR="00FF70F3" w:rsidRPr="00AA5E54" w:rsidRDefault="00FF70F3" w:rsidP="00AB4B11">
      <w:pPr>
        <w:pStyle w:val="31"/>
        <w:numPr>
          <w:ilvl w:val="1"/>
          <w:numId w:val="10"/>
        </w:numPr>
        <w:ind w:left="0" w:firstLine="0"/>
      </w:pPr>
      <w:r w:rsidRPr="00A106A0">
        <w:t>Угоду на 20</w:t>
      </w:r>
      <w:r>
        <w:t>21</w:t>
      </w:r>
      <w:r w:rsidRPr="00A106A0">
        <w:t xml:space="preserve"> – 202</w:t>
      </w:r>
      <w:r>
        <w:t>5</w:t>
      </w:r>
      <w:r w:rsidRPr="00A106A0">
        <w:t xml:space="preserve"> роки укладено між  </w:t>
      </w:r>
      <w:r w:rsidR="00AB4B11">
        <w:t>Первомайською об’єднаною територіальною громадою ( відділом освіти),який уповноважений реалізовувати державну політику в галузі освіти в особі Розсохи Сергія Серг</w:t>
      </w:r>
      <w:r w:rsidR="003750FC">
        <w:t>і</w:t>
      </w:r>
      <w:r w:rsidR="00AB4B11">
        <w:t xml:space="preserve">йовича, голови об’єднаної територіальної громади та Лукашевич Ірини Леонідівни , начальника відділу освіти </w:t>
      </w:r>
      <w:r w:rsidRPr="00AB4B11">
        <w:rPr>
          <w:spacing w:val="-3"/>
        </w:rPr>
        <w:t>-</w:t>
      </w:r>
      <w:r w:rsidRPr="00A106A0">
        <w:t xml:space="preserve"> </w:t>
      </w:r>
      <w:r w:rsidRPr="00AB4B11">
        <w:rPr>
          <w:u w:val="single"/>
        </w:rPr>
        <w:t>з однієї сторони</w:t>
      </w:r>
      <w:r w:rsidRPr="00A106A0">
        <w:t xml:space="preserve">, і  </w:t>
      </w:r>
      <w:proofErr w:type="spellStart"/>
      <w:r w:rsidRPr="00AB4B11">
        <w:rPr>
          <w:b/>
        </w:rPr>
        <w:t>Вітовською</w:t>
      </w:r>
      <w:proofErr w:type="spellEnd"/>
      <w:r w:rsidRPr="00AB4B11">
        <w:rPr>
          <w:b/>
        </w:rPr>
        <w:t xml:space="preserve"> районною організацією Профспілки працівників освіти і науки</w:t>
      </w:r>
      <w:r w:rsidRPr="00A106A0">
        <w:t xml:space="preserve">, яка відповідно до Статуту Профспілки працівників освіти і науки України представляє та захищає інтереси первинних профспілкових організацій, членів </w:t>
      </w:r>
      <w:r>
        <w:t>П</w:t>
      </w:r>
      <w:r w:rsidRPr="00A106A0">
        <w:t xml:space="preserve">рофспілки в органах державної влади та місцевого самоврядування і діє на підставі Положення «Про </w:t>
      </w:r>
      <w:proofErr w:type="spellStart"/>
      <w:r>
        <w:t>Вітовську</w:t>
      </w:r>
      <w:proofErr w:type="spellEnd"/>
      <w:r>
        <w:t xml:space="preserve"> районну організацію Профспілки працівників освіти і науки» в особі голови районної організації Профспілки працівників освіти і науки  </w:t>
      </w:r>
      <w:proofErr w:type="spellStart"/>
      <w:r w:rsidRPr="00AB4B11">
        <w:rPr>
          <w:u w:val="single"/>
        </w:rPr>
        <w:t>Палієнко</w:t>
      </w:r>
      <w:proofErr w:type="spellEnd"/>
      <w:r w:rsidRPr="00AB4B11">
        <w:rPr>
          <w:u w:val="single"/>
        </w:rPr>
        <w:t xml:space="preserve"> Людмили Миколаївни </w:t>
      </w:r>
      <w:r w:rsidRPr="00A106A0">
        <w:t xml:space="preserve">- </w:t>
      </w:r>
      <w:r w:rsidRPr="00AB4B11">
        <w:rPr>
          <w:u w:val="single"/>
        </w:rPr>
        <w:t>з другої сторони</w:t>
      </w:r>
      <w:r w:rsidRPr="00A106A0">
        <w:t>.</w:t>
      </w:r>
    </w:p>
    <w:p w:rsidR="00FF70F3" w:rsidRDefault="00FF70F3" w:rsidP="00FF70F3">
      <w:pPr>
        <w:pStyle w:val="31"/>
        <w:ind w:firstLine="708"/>
      </w:pPr>
      <w:r>
        <w:t>На підставі Угоди, яка є нормативним актом соціального партнерства, здійснюється регулювання трудових відносин в галузі та соціально – економічних питань, що стосуються інтересів працівників та власників (уповноважених ними органів), що і є предметом цієї Угоди.</w:t>
      </w:r>
    </w:p>
    <w:p w:rsidR="00FF70F3" w:rsidRDefault="00FF70F3" w:rsidP="00FF70F3">
      <w:pPr>
        <w:pBdr>
          <w:bottom w:val="single" w:sz="12" w:space="1" w:color="auto"/>
        </w:pBdr>
        <w:ind w:firstLine="709"/>
        <w:rPr>
          <w:sz w:val="28"/>
          <w:lang w:val="uk-UA"/>
        </w:rPr>
      </w:pPr>
      <w:r>
        <w:rPr>
          <w:sz w:val="28"/>
          <w:lang w:val="uk-UA"/>
        </w:rPr>
        <w:t xml:space="preserve">Угода укладається з метою посилення соціального захисту працівників, які перебувають у сфері дії Сторін, що підписали цю Угоду, і включає зобов’язання Сторін, спрямовані на створення умов для підвищення ефективності роботи закладів і </w:t>
      </w:r>
      <w:r w:rsidRPr="007C6322">
        <w:rPr>
          <w:sz w:val="28"/>
          <w:lang w:val="uk-UA"/>
        </w:rPr>
        <w:t xml:space="preserve">установ освіти, реалізації на цій основі професійних, трудових і соціально – економічних прав та гарантій </w:t>
      </w:r>
      <w:r>
        <w:rPr>
          <w:sz w:val="28"/>
          <w:lang w:val="uk-UA"/>
        </w:rPr>
        <w:t>працівників галузі.</w:t>
      </w:r>
    </w:p>
    <w:p w:rsidR="00FF70F3" w:rsidRDefault="00FF70F3" w:rsidP="00FF70F3">
      <w:pPr>
        <w:pBdr>
          <w:bottom w:val="single" w:sz="12" w:space="1" w:color="auto"/>
        </w:pBdr>
        <w:ind w:firstLine="709"/>
        <w:rPr>
          <w:sz w:val="28"/>
          <w:lang w:val="uk-UA"/>
        </w:rPr>
      </w:pPr>
    </w:p>
    <w:p w:rsidR="00FF70F3" w:rsidRDefault="00FF70F3" w:rsidP="00FF70F3">
      <w:pPr>
        <w:pStyle w:val="rvps2"/>
        <w:shd w:val="clear" w:color="auto" w:fill="FFFFFF"/>
        <w:spacing w:before="0" w:beforeAutospacing="0" w:after="0" w:afterAutospacing="0"/>
        <w:jc w:val="both"/>
        <w:textAlignment w:val="baseline"/>
        <w:rPr>
          <w:sz w:val="28"/>
          <w:lang w:val="uk-UA"/>
        </w:rPr>
      </w:pPr>
    </w:p>
    <w:p w:rsidR="00FF70F3" w:rsidRPr="00040115" w:rsidRDefault="00FF70F3" w:rsidP="004E3CEC">
      <w:pPr>
        <w:pStyle w:val="rvps2"/>
        <w:shd w:val="clear" w:color="auto" w:fill="FFFFFF"/>
        <w:spacing w:before="0" w:beforeAutospacing="0" w:after="0" w:afterAutospacing="0"/>
        <w:jc w:val="both"/>
        <w:textAlignment w:val="baseline"/>
        <w:rPr>
          <w:color w:val="000000"/>
          <w:sz w:val="28"/>
          <w:szCs w:val="28"/>
          <w:lang w:val="uk-UA"/>
        </w:rPr>
      </w:pPr>
      <w:r w:rsidRPr="007C6322">
        <w:rPr>
          <w:sz w:val="28"/>
          <w:lang w:val="uk-UA"/>
        </w:rPr>
        <w:t>1.2. Положення Угоди діють безпосередньо та поширюються на всіх працівників освіти, які перебувають у сфері дії сторін Угоди, і є обов’язковими для включення до колективних договорів закладів освіти, що</w:t>
      </w:r>
      <w:r>
        <w:rPr>
          <w:sz w:val="28"/>
          <w:lang w:val="uk-UA"/>
        </w:rPr>
        <w:t xml:space="preserve"> увійшли до складу ОТГ. </w:t>
      </w:r>
    </w:p>
    <w:p w:rsidR="00FF70F3" w:rsidRDefault="00FF70F3" w:rsidP="004E3CEC">
      <w:pPr>
        <w:spacing w:after="0" w:line="240" w:lineRule="auto"/>
        <w:jc w:val="both"/>
        <w:rPr>
          <w:sz w:val="28"/>
          <w:lang w:val="uk-UA"/>
        </w:rPr>
      </w:pPr>
    </w:p>
    <w:p w:rsidR="00FF70F3" w:rsidRDefault="00FF70F3" w:rsidP="004E3CEC">
      <w:pPr>
        <w:spacing w:after="0" w:line="240" w:lineRule="auto"/>
        <w:jc w:val="both"/>
        <w:rPr>
          <w:sz w:val="28"/>
          <w:lang w:val="uk-UA"/>
        </w:rPr>
      </w:pPr>
      <w:r>
        <w:rPr>
          <w:sz w:val="28"/>
          <w:lang w:val="uk-UA"/>
        </w:rPr>
        <w:t xml:space="preserve">1.3. Гарантії, передбачені Угодою, є мінімальними. Соціально – економічні пільги та компенсації, які передбачені колективними договорами, не можуть бути нижчі від рівнів, встановлених законодавством, Генеральною, Галузевою та цією угодами. </w:t>
      </w:r>
    </w:p>
    <w:p w:rsidR="00FF70F3" w:rsidRDefault="00FF70F3" w:rsidP="004E3CEC">
      <w:pPr>
        <w:spacing w:after="0" w:line="240" w:lineRule="auto"/>
        <w:ind w:firstLine="708"/>
        <w:jc w:val="both"/>
        <w:rPr>
          <w:sz w:val="28"/>
          <w:lang w:val="uk-UA"/>
        </w:rPr>
      </w:pPr>
      <w:r>
        <w:rPr>
          <w:sz w:val="28"/>
          <w:lang w:val="uk-UA"/>
        </w:rPr>
        <w:t>Угода встановлює умови праці, нормування робочого часу і відпочинку, оплати і охорони праці, соціальні гарантії та пільги.</w:t>
      </w:r>
    </w:p>
    <w:p w:rsidR="00FF70F3" w:rsidRPr="009725A5" w:rsidRDefault="00FF70F3" w:rsidP="00FF70F3">
      <w:pPr>
        <w:ind w:firstLine="709"/>
        <w:jc w:val="both"/>
        <w:rPr>
          <w:sz w:val="28"/>
          <w:lang w:val="uk-UA"/>
        </w:rPr>
      </w:pPr>
      <w:r w:rsidRPr="009725A5">
        <w:rPr>
          <w:sz w:val="28"/>
          <w:szCs w:val="28"/>
          <w:lang w:val="uk-UA"/>
        </w:rPr>
        <w:lastRenderedPageBreak/>
        <w:t>Колективними договорами для працівників, згідно з законодавством, можуть встановлюватись додаткові, порівняно з цією Угодою, трудові та соціальні гарантії в межах</w:t>
      </w:r>
      <w:r>
        <w:rPr>
          <w:sz w:val="28"/>
          <w:szCs w:val="28"/>
          <w:lang w:val="uk-UA"/>
        </w:rPr>
        <w:t>,</w:t>
      </w:r>
      <w:r w:rsidRPr="009725A5">
        <w:rPr>
          <w:sz w:val="28"/>
          <w:szCs w:val="28"/>
          <w:lang w:val="uk-UA"/>
        </w:rPr>
        <w:t xml:space="preserve"> передбачених кошторисами видатків</w:t>
      </w:r>
      <w:r w:rsidRPr="009725A5">
        <w:rPr>
          <w:lang w:val="uk-UA"/>
        </w:rPr>
        <w:t>.</w:t>
      </w:r>
    </w:p>
    <w:p w:rsidR="00FF70F3" w:rsidRDefault="00FF70F3" w:rsidP="004E3CEC">
      <w:pPr>
        <w:pStyle w:val="31"/>
        <w:rPr>
          <w:b/>
          <w:bCs/>
          <w:sz w:val="24"/>
        </w:rPr>
      </w:pPr>
    </w:p>
    <w:p w:rsidR="00FF70F3" w:rsidRDefault="00FF70F3" w:rsidP="004E3CEC">
      <w:pPr>
        <w:spacing w:after="0" w:line="240" w:lineRule="auto"/>
        <w:jc w:val="both"/>
        <w:rPr>
          <w:sz w:val="28"/>
          <w:lang w:val="uk-UA"/>
        </w:rPr>
      </w:pPr>
      <w:r>
        <w:rPr>
          <w:sz w:val="28"/>
          <w:lang w:val="uk-UA"/>
        </w:rPr>
        <w:t xml:space="preserve">1.4. Угода може бути розірвана або змінена тільки за взаємною домовленістю Сторін. Зміни </w:t>
      </w:r>
      <w:r w:rsidRPr="0084208C">
        <w:rPr>
          <w:sz w:val="28"/>
          <w:lang w:val="uk-UA"/>
        </w:rPr>
        <w:t xml:space="preserve">і </w:t>
      </w:r>
      <w:r>
        <w:rPr>
          <w:sz w:val="28"/>
          <w:lang w:val="uk-UA"/>
        </w:rPr>
        <w:t xml:space="preserve">доповнення вносяться за згодою Сторін після проведення переговорів. </w:t>
      </w:r>
    </w:p>
    <w:p w:rsidR="00FF70F3" w:rsidRDefault="00FF70F3" w:rsidP="004E3CEC">
      <w:pPr>
        <w:spacing w:after="0" w:line="240" w:lineRule="auto"/>
        <w:ind w:firstLine="708"/>
        <w:jc w:val="both"/>
        <w:rPr>
          <w:sz w:val="28"/>
          <w:lang w:val="uk-UA"/>
        </w:rPr>
      </w:pPr>
      <w:r>
        <w:rPr>
          <w:sz w:val="28"/>
          <w:lang w:val="uk-UA"/>
        </w:rPr>
        <w:t>Пропозиції однієї із Сторін є обов’язковими для розгляду іншою Стороною. Рішення щодо них приймаються за згодою Сторін у 10 – денний термін.</w:t>
      </w:r>
    </w:p>
    <w:p w:rsidR="00FF70F3" w:rsidRDefault="00FF70F3" w:rsidP="004E3CEC">
      <w:pPr>
        <w:spacing w:after="0" w:line="240" w:lineRule="auto"/>
        <w:jc w:val="both"/>
        <w:rPr>
          <w:sz w:val="28"/>
          <w:lang w:val="uk-UA"/>
        </w:rPr>
      </w:pPr>
    </w:p>
    <w:p w:rsidR="00FF70F3" w:rsidRDefault="00FF70F3" w:rsidP="004E3CEC">
      <w:pPr>
        <w:spacing w:after="0" w:line="240" w:lineRule="auto"/>
        <w:jc w:val="both"/>
        <w:rPr>
          <w:sz w:val="28"/>
          <w:lang w:val="uk-UA"/>
        </w:rPr>
      </w:pPr>
      <w:r>
        <w:rPr>
          <w:sz w:val="28"/>
          <w:lang w:val="uk-UA"/>
        </w:rPr>
        <w:t>1.5. Зміни, що випливають із змін чинного законодавства та Генеральної угоди, застосовуються без внесення змін до Угоди. За необхідності зміни та доповнення або припинення дії Угоди можуть вноситися після переговорів Сторін у такому порядку:</w:t>
      </w:r>
    </w:p>
    <w:p w:rsidR="00FF70F3" w:rsidRDefault="00FF70F3" w:rsidP="004E3CEC">
      <w:pPr>
        <w:spacing w:after="0" w:line="240" w:lineRule="auto"/>
        <w:jc w:val="both"/>
        <w:rPr>
          <w:sz w:val="28"/>
          <w:lang w:val="uk-UA"/>
        </w:rPr>
      </w:pPr>
      <w:r>
        <w:rPr>
          <w:sz w:val="28"/>
          <w:lang w:val="uk-UA"/>
        </w:rPr>
        <w:t>- одна із Сторін повідомляє іншу Сторону і вносить сформульовані пропозиції щодо змін до Угоди;</w:t>
      </w:r>
    </w:p>
    <w:p w:rsidR="00FF70F3" w:rsidRDefault="00FF70F3" w:rsidP="004E3CEC">
      <w:pPr>
        <w:spacing w:after="0" w:line="240" w:lineRule="auto"/>
        <w:jc w:val="both"/>
        <w:rPr>
          <w:sz w:val="28"/>
          <w:lang w:val="uk-UA"/>
        </w:rPr>
      </w:pPr>
      <w:r>
        <w:rPr>
          <w:sz w:val="28"/>
          <w:lang w:val="uk-UA"/>
        </w:rPr>
        <w:t>- у семиденний строк Сторони розпочинають переговори;</w:t>
      </w:r>
    </w:p>
    <w:p w:rsidR="00FF70F3" w:rsidRDefault="00FF70F3" w:rsidP="004E3CEC">
      <w:pPr>
        <w:spacing w:after="0" w:line="240" w:lineRule="auto"/>
        <w:jc w:val="both"/>
        <w:rPr>
          <w:sz w:val="28"/>
          <w:lang w:val="uk-UA"/>
        </w:rPr>
      </w:pPr>
      <w:r>
        <w:rPr>
          <w:sz w:val="28"/>
          <w:lang w:val="uk-UA"/>
        </w:rPr>
        <w:t>- після досягнення згоди Сторін щодо внесення змін оформлюється відповідний протоколу.</w:t>
      </w:r>
    </w:p>
    <w:p w:rsidR="00FF70F3" w:rsidRDefault="00FF70F3" w:rsidP="004E3CEC">
      <w:pPr>
        <w:spacing w:after="0" w:line="240" w:lineRule="auto"/>
        <w:jc w:val="both"/>
        <w:rPr>
          <w:b/>
          <w:bCs/>
          <w:sz w:val="28"/>
          <w:u w:val="single"/>
          <w:lang w:val="uk-UA"/>
        </w:rPr>
      </w:pPr>
    </w:p>
    <w:p w:rsidR="00FF70F3" w:rsidRDefault="00FF70F3" w:rsidP="004E3CEC">
      <w:pPr>
        <w:spacing w:after="0" w:line="240" w:lineRule="auto"/>
        <w:jc w:val="both"/>
        <w:rPr>
          <w:b/>
          <w:bCs/>
          <w:sz w:val="28"/>
          <w:u w:val="single"/>
          <w:lang w:val="uk-UA"/>
        </w:rPr>
      </w:pPr>
      <w:r>
        <w:rPr>
          <w:b/>
          <w:bCs/>
          <w:sz w:val="28"/>
          <w:u w:val="single"/>
          <w:lang w:val="uk-UA"/>
        </w:rPr>
        <w:t>Розділ ІІ. Термін дії Угоди.</w:t>
      </w:r>
    </w:p>
    <w:p w:rsidR="00FF70F3" w:rsidRPr="009725A5" w:rsidRDefault="00FF70F3" w:rsidP="004E3CEC">
      <w:pPr>
        <w:spacing w:after="0" w:line="240" w:lineRule="auto"/>
        <w:jc w:val="both"/>
        <w:rPr>
          <w:sz w:val="16"/>
          <w:szCs w:val="16"/>
          <w:lang w:val="uk-UA"/>
        </w:rPr>
      </w:pPr>
    </w:p>
    <w:p w:rsidR="00FF70F3" w:rsidRDefault="00FF70F3" w:rsidP="004E3CEC">
      <w:pPr>
        <w:spacing w:after="0" w:line="240" w:lineRule="auto"/>
        <w:jc w:val="both"/>
        <w:rPr>
          <w:sz w:val="28"/>
          <w:lang w:val="uk-UA"/>
        </w:rPr>
      </w:pPr>
      <w:r>
        <w:rPr>
          <w:sz w:val="28"/>
          <w:lang w:val="uk-UA"/>
        </w:rPr>
        <w:t>2</w:t>
      </w:r>
      <w:r w:rsidRPr="0084208C">
        <w:rPr>
          <w:sz w:val="28"/>
          <w:lang w:val="uk-UA"/>
        </w:rPr>
        <w:t>.1.</w:t>
      </w:r>
      <w:r>
        <w:rPr>
          <w:sz w:val="28"/>
          <w:lang w:val="uk-UA"/>
        </w:rPr>
        <w:t xml:space="preserve"> Угода</w:t>
      </w:r>
      <w:r w:rsidRPr="007C6322">
        <w:rPr>
          <w:sz w:val="28"/>
          <w:lang w:val="uk-UA"/>
        </w:rPr>
        <w:t>, що укладена на 2021 – 2025 роки, набирає чинності з моменту її</w:t>
      </w:r>
      <w:r w:rsidRPr="009725A5">
        <w:rPr>
          <w:color w:val="FF0000"/>
          <w:sz w:val="28"/>
          <w:lang w:val="uk-UA"/>
        </w:rPr>
        <w:t xml:space="preserve"> </w:t>
      </w:r>
      <w:r>
        <w:rPr>
          <w:sz w:val="28"/>
          <w:lang w:val="uk-UA"/>
        </w:rPr>
        <w:t>підписання представниками Сторін і діє до укладання нової або перегляду цієї Угоди. Вона зберігає свою чинність також у випадку зміни складу, структури або найменування однієї із Сторін.</w:t>
      </w:r>
    </w:p>
    <w:p w:rsidR="00FF70F3" w:rsidRDefault="00FF70F3" w:rsidP="004E3CEC">
      <w:pPr>
        <w:spacing w:after="0" w:line="240" w:lineRule="auto"/>
        <w:jc w:val="both"/>
        <w:rPr>
          <w:sz w:val="28"/>
          <w:lang w:val="uk-UA"/>
        </w:rPr>
      </w:pPr>
    </w:p>
    <w:p w:rsidR="00FF70F3" w:rsidRDefault="00FF70F3" w:rsidP="004E3CEC">
      <w:pPr>
        <w:spacing w:after="0" w:line="240" w:lineRule="auto"/>
        <w:jc w:val="both"/>
        <w:rPr>
          <w:sz w:val="28"/>
          <w:lang w:val="uk-UA"/>
        </w:rPr>
      </w:pPr>
      <w:r>
        <w:rPr>
          <w:sz w:val="28"/>
          <w:lang w:val="uk-UA"/>
        </w:rPr>
        <w:t>2.</w:t>
      </w:r>
      <w:r w:rsidRPr="0084208C">
        <w:rPr>
          <w:sz w:val="28"/>
          <w:lang w:val="uk-UA"/>
        </w:rPr>
        <w:t>2.</w:t>
      </w:r>
      <w:r>
        <w:rPr>
          <w:sz w:val="28"/>
          <w:lang w:val="uk-UA"/>
        </w:rPr>
        <w:t xml:space="preserve"> Жодна із Сторін, що уклали Угоду, не може впродовж встановленого терміну її дії в односторонньому порядку припинити виконання взятих на себе зобов’язань, порушити узгоджені положення і норми. </w:t>
      </w:r>
    </w:p>
    <w:p w:rsidR="00FF70F3" w:rsidRDefault="00FF70F3" w:rsidP="004E3CEC">
      <w:pPr>
        <w:tabs>
          <w:tab w:val="left" w:pos="426"/>
        </w:tabs>
        <w:spacing w:after="0" w:line="240" w:lineRule="auto"/>
        <w:jc w:val="both"/>
        <w:rPr>
          <w:sz w:val="28"/>
          <w:lang w:val="uk-UA"/>
        </w:rPr>
      </w:pPr>
      <w:r>
        <w:rPr>
          <w:sz w:val="28"/>
          <w:lang w:val="uk-UA"/>
        </w:rPr>
        <w:tab/>
        <w:t>Сторони забезпечують впродовж дії  Угоди моніторинг чинного законодавства України з визначених Угодою питань, сприяють реалізації законодавчих норм щодо прав та гарантій працівників, ініціюють їх захист.</w:t>
      </w:r>
    </w:p>
    <w:p w:rsidR="00FF70F3" w:rsidRDefault="00FF70F3" w:rsidP="004E3CEC">
      <w:pPr>
        <w:tabs>
          <w:tab w:val="left" w:pos="426"/>
        </w:tabs>
        <w:spacing w:after="0" w:line="240" w:lineRule="auto"/>
        <w:ind w:firstLine="426"/>
        <w:jc w:val="both"/>
        <w:rPr>
          <w:sz w:val="28"/>
          <w:lang w:val="uk-UA"/>
        </w:rPr>
      </w:pPr>
      <w:r>
        <w:rPr>
          <w:sz w:val="28"/>
          <w:lang w:val="uk-UA"/>
        </w:rPr>
        <w:t xml:space="preserve">Сторони створюють умови для інформаційного забезпечення працівників освіти </w:t>
      </w:r>
      <w:r w:rsidRPr="007C6322">
        <w:rPr>
          <w:sz w:val="28"/>
          <w:lang w:val="uk-UA"/>
        </w:rPr>
        <w:t>про стан</w:t>
      </w:r>
      <w:r>
        <w:rPr>
          <w:sz w:val="28"/>
          <w:lang w:val="uk-UA"/>
        </w:rPr>
        <w:t xml:space="preserve"> виконання норм, положень і  зобов’язань Угоди, дотримуючись періодичності оприлюднення відповідної інформації – не рідше одного разу на рік.</w:t>
      </w:r>
    </w:p>
    <w:p w:rsidR="00FF70F3" w:rsidRPr="008D02CA" w:rsidRDefault="00FF70F3" w:rsidP="004E3CEC">
      <w:pPr>
        <w:spacing w:after="0" w:line="240" w:lineRule="auto"/>
        <w:jc w:val="both"/>
        <w:rPr>
          <w:sz w:val="28"/>
          <w:lang w:val="uk-UA"/>
        </w:rPr>
      </w:pPr>
      <w:r>
        <w:rPr>
          <w:sz w:val="28"/>
          <w:lang w:val="uk-UA"/>
        </w:rPr>
        <w:t xml:space="preserve">2.3. </w:t>
      </w:r>
      <w:r w:rsidRPr="008D02CA">
        <w:rPr>
          <w:rFonts w:eastAsia="Times New Roman"/>
          <w:sz w:val="28"/>
          <w:szCs w:val="28"/>
          <w:lang w:val="uk-UA"/>
        </w:rPr>
        <w:t xml:space="preserve">Сторони домовилися, що при зміні власника закладу </w:t>
      </w:r>
      <w:r w:rsidRPr="007C6322">
        <w:rPr>
          <w:rFonts w:eastAsia="Times New Roman"/>
          <w:sz w:val="28"/>
          <w:szCs w:val="28"/>
          <w:lang w:val="uk-UA"/>
        </w:rPr>
        <w:t xml:space="preserve">освіти </w:t>
      </w:r>
      <w:r w:rsidRPr="008D02CA">
        <w:rPr>
          <w:rFonts w:eastAsia="Times New Roman"/>
          <w:sz w:val="28"/>
          <w:szCs w:val="28"/>
          <w:lang w:val="uk-UA"/>
        </w:rPr>
        <w:t>чинність колективних договорів зберігається протягом строку їх дії, але не більше одного року. У разі реорганізації колективні договори зберігають чинність протягом строку, на який їх укладено або можуть бути переглянуті за згодою сторін.</w:t>
      </w:r>
    </w:p>
    <w:p w:rsidR="00FF70F3" w:rsidRDefault="00FF70F3" w:rsidP="004E3CEC">
      <w:pPr>
        <w:pStyle w:val="31"/>
        <w:rPr>
          <w:b/>
          <w:bCs/>
          <w:sz w:val="24"/>
        </w:rPr>
      </w:pPr>
    </w:p>
    <w:p w:rsidR="00FF70F3" w:rsidRDefault="00FF70F3" w:rsidP="004E3CEC">
      <w:pPr>
        <w:spacing w:after="0" w:line="240" w:lineRule="auto"/>
        <w:jc w:val="center"/>
        <w:rPr>
          <w:b/>
          <w:sz w:val="28"/>
          <w:u w:val="single"/>
          <w:lang w:val="uk-UA"/>
        </w:rPr>
      </w:pPr>
    </w:p>
    <w:p w:rsidR="00FF70F3" w:rsidRDefault="00FF70F3" w:rsidP="004E3CEC">
      <w:pPr>
        <w:spacing w:after="0" w:line="240" w:lineRule="auto"/>
        <w:rPr>
          <w:b/>
          <w:sz w:val="28"/>
          <w:u w:val="single"/>
          <w:lang w:val="uk-UA"/>
        </w:rPr>
      </w:pPr>
      <w:r w:rsidRPr="002050FA">
        <w:rPr>
          <w:b/>
          <w:sz w:val="28"/>
          <w:u w:val="single"/>
          <w:lang w:val="uk-UA"/>
        </w:rPr>
        <w:t>Розділ ІІІ. Створення умов для забезпечення стабільного</w:t>
      </w:r>
      <w:r>
        <w:rPr>
          <w:b/>
          <w:sz w:val="28"/>
          <w:u w:val="single"/>
          <w:lang w:val="uk-UA"/>
        </w:rPr>
        <w:t xml:space="preserve"> </w:t>
      </w:r>
      <w:r w:rsidRPr="002050FA">
        <w:rPr>
          <w:b/>
          <w:sz w:val="28"/>
          <w:u w:val="single"/>
          <w:lang w:val="uk-UA"/>
        </w:rPr>
        <w:t xml:space="preserve">розвитку галузі </w:t>
      </w:r>
      <w:r w:rsidRPr="00C72B13">
        <w:rPr>
          <w:b/>
          <w:sz w:val="28"/>
          <w:u w:val="single"/>
          <w:lang w:val="uk-UA"/>
        </w:rPr>
        <w:t>освіти</w:t>
      </w:r>
      <w:r>
        <w:rPr>
          <w:b/>
          <w:sz w:val="28"/>
          <w:u w:val="single"/>
          <w:lang w:val="uk-UA"/>
        </w:rPr>
        <w:t>.</w:t>
      </w:r>
    </w:p>
    <w:p w:rsidR="00FF70F3" w:rsidRPr="002050FA" w:rsidRDefault="00FF70F3" w:rsidP="004E3CEC">
      <w:pPr>
        <w:spacing w:after="0" w:line="240" w:lineRule="auto"/>
        <w:jc w:val="both"/>
        <w:rPr>
          <w:b/>
          <w:sz w:val="28"/>
          <w:u w:val="single"/>
          <w:lang w:val="uk-UA"/>
        </w:rPr>
      </w:pPr>
    </w:p>
    <w:p w:rsidR="00FF70F3" w:rsidRPr="00715FAD" w:rsidRDefault="00FF70F3" w:rsidP="004E3CEC">
      <w:pPr>
        <w:spacing w:after="0" w:line="240" w:lineRule="auto"/>
        <w:jc w:val="both"/>
        <w:rPr>
          <w:b/>
          <w:i/>
          <w:sz w:val="28"/>
          <w:u w:val="single"/>
          <w:lang w:val="uk-UA"/>
        </w:rPr>
      </w:pPr>
      <w:r>
        <w:rPr>
          <w:b/>
          <w:sz w:val="28"/>
          <w:szCs w:val="28"/>
          <w:lang w:val="uk-UA"/>
        </w:rPr>
        <w:t xml:space="preserve">  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а (</w:t>
      </w:r>
      <w:r w:rsidRPr="00E53600">
        <w:rPr>
          <w:b/>
          <w:sz w:val="28"/>
          <w:szCs w:val="28"/>
          <w:lang w:val="uk-UA"/>
        </w:rPr>
        <w:t>відділ освіти</w:t>
      </w:r>
      <w:r>
        <w:rPr>
          <w:b/>
          <w:sz w:val="28"/>
          <w:szCs w:val="28"/>
          <w:lang w:val="uk-UA"/>
        </w:rPr>
        <w:t>)</w:t>
      </w:r>
      <w:r w:rsidRPr="00E53600">
        <w:rPr>
          <w:sz w:val="28"/>
          <w:szCs w:val="28"/>
          <w:lang w:val="uk-UA"/>
        </w:rPr>
        <w:t xml:space="preserve"> </w:t>
      </w:r>
      <w:r w:rsidRPr="00670BF2">
        <w:rPr>
          <w:lang w:val="uk-UA"/>
        </w:rPr>
        <w:t xml:space="preserve"> </w:t>
      </w:r>
      <w:r w:rsidRPr="002E6138">
        <w:rPr>
          <w:b/>
          <w:i/>
          <w:sz w:val="28"/>
          <w:u w:val="single"/>
          <w:lang w:val="uk-UA"/>
        </w:rPr>
        <w:t>зобов’язується:</w:t>
      </w:r>
    </w:p>
    <w:p w:rsidR="00FF70F3" w:rsidRPr="007C6322" w:rsidRDefault="00FF70F3" w:rsidP="004E3CEC">
      <w:pPr>
        <w:spacing w:after="0" w:line="240" w:lineRule="auto"/>
        <w:jc w:val="both"/>
        <w:rPr>
          <w:sz w:val="16"/>
          <w:szCs w:val="16"/>
          <w:lang w:val="uk-UA"/>
        </w:rPr>
      </w:pPr>
    </w:p>
    <w:p w:rsidR="00FF70F3" w:rsidRDefault="00FF70F3" w:rsidP="004E3CEC">
      <w:pPr>
        <w:spacing w:after="0" w:line="240" w:lineRule="auto"/>
        <w:jc w:val="both"/>
        <w:rPr>
          <w:sz w:val="28"/>
          <w:szCs w:val="28"/>
          <w:lang w:val="uk-UA"/>
        </w:rPr>
      </w:pPr>
      <w:r>
        <w:rPr>
          <w:sz w:val="28"/>
          <w:lang w:val="uk-UA"/>
        </w:rPr>
        <w:t>3.1.</w:t>
      </w:r>
      <w:r w:rsidRPr="005F5A00">
        <w:rPr>
          <w:sz w:val="28"/>
          <w:szCs w:val="28"/>
          <w:lang w:val="uk-UA"/>
        </w:rPr>
        <w:t xml:space="preserve"> </w:t>
      </w:r>
      <w:r>
        <w:rPr>
          <w:sz w:val="28"/>
          <w:szCs w:val="28"/>
          <w:lang w:val="uk-UA"/>
        </w:rPr>
        <w:t>Спрямовув</w:t>
      </w:r>
      <w:r w:rsidRPr="0084208C">
        <w:rPr>
          <w:sz w:val="28"/>
          <w:szCs w:val="28"/>
          <w:lang w:val="uk-UA"/>
        </w:rPr>
        <w:t>ати</w:t>
      </w:r>
      <w:r>
        <w:rPr>
          <w:sz w:val="28"/>
          <w:szCs w:val="28"/>
          <w:lang w:val="uk-UA"/>
        </w:rPr>
        <w:t xml:space="preserve"> діяльність керівників закладів освіти на створення умов для безумовної реалізації прав громадян на освіту. В межах повноважень вживатиме заходів щодо безумовного виконання норм </w:t>
      </w:r>
      <w:r w:rsidRPr="007C6322">
        <w:rPr>
          <w:sz w:val="28"/>
          <w:szCs w:val="28"/>
          <w:lang w:val="uk-UA"/>
        </w:rPr>
        <w:t>законодавства в галузі освіти, що стосуються соціально – економічних гарантій, прав та інтересів працівників, недопущення їх звуження та скасування</w:t>
      </w:r>
      <w:r>
        <w:rPr>
          <w:sz w:val="28"/>
          <w:szCs w:val="28"/>
          <w:lang w:val="uk-UA"/>
        </w:rPr>
        <w:t>, зокрема під час формування  та прийняття законів про Державний бюджет України на відповідні роки.</w:t>
      </w:r>
    </w:p>
    <w:p w:rsidR="00FF70F3" w:rsidRDefault="00FF70F3" w:rsidP="004E3CEC">
      <w:pPr>
        <w:spacing w:after="0" w:line="240" w:lineRule="auto"/>
        <w:jc w:val="both"/>
        <w:rPr>
          <w:sz w:val="28"/>
          <w:szCs w:val="28"/>
          <w:lang w:val="uk-UA"/>
        </w:rPr>
      </w:pPr>
    </w:p>
    <w:p w:rsidR="00FF70F3" w:rsidRPr="008D02CA" w:rsidRDefault="00FF70F3" w:rsidP="004E3CEC">
      <w:pPr>
        <w:spacing w:after="0" w:line="240" w:lineRule="auto"/>
        <w:jc w:val="both"/>
        <w:rPr>
          <w:i/>
          <w:color w:val="0070C0"/>
          <w:sz w:val="28"/>
          <w:szCs w:val="28"/>
          <w:lang w:val="uk-UA"/>
        </w:rPr>
      </w:pPr>
      <w:r>
        <w:rPr>
          <w:sz w:val="28"/>
          <w:szCs w:val="28"/>
          <w:lang w:val="uk-UA"/>
        </w:rPr>
        <w:t>3.2. Організову</w:t>
      </w:r>
      <w:r w:rsidRPr="0084208C">
        <w:rPr>
          <w:sz w:val="28"/>
          <w:szCs w:val="28"/>
          <w:lang w:val="uk-UA"/>
        </w:rPr>
        <w:t>вати</w:t>
      </w:r>
      <w:r w:rsidRPr="00EC0399">
        <w:rPr>
          <w:color w:val="FF0000"/>
          <w:sz w:val="28"/>
          <w:szCs w:val="28"/>
          <w:lang w:val="uk-UA"/>
        </w:rPr>
        <w:t xml:space="preserve"> </w:t>
      </w:r>
      <w:r>
        <w:rPr>
          <w:sz w:val="28"/>
          <w:szCs w:val="28"/>
          <w:lang w:val="uk-UA"/>
        </w:rPr>
        <w:t>систематичну роботу для забезпечення підвищення кваліфікації і перепідготовки педагогічних кадрів, вживати заходів для передбачення необхідних  видатків на підвищення кваліфікації педагогічних працівників.</w:t>
      </w:r>
    </w:p>
    <w:p w:rsidR="00FF70F3" w:rsidRPr="008D02CA" w:rsidRDefault="00FF70F3" w:rsidP="004E3CEC">
      <w:pPr>
        <w:autoSpaceDE w:val="0"/>
        <w:autoSpaceDN w:val="0"/>
        <w:adjustRightInd w:val="0"/>
        <w:spacing w:after="0" w:line="240" w:lineRule="auto"/>
        <w:jc w:val="both"/>
        <w:rPr>
          <w:rFonts w:eastAsia="Times New Roman"/>
          <w:b/>
          <w:sz w:val="28"/>
          <w:szCs w:val="28"/>
          <w:lang w:val="uk-UA"/>
        </w:rPr>
      </w:pPr>
      <w:r>
        <w:rPr>
          <w:sz w:val="28"/>
          <w:szCs w:val="28"/>
          <w:lang w:val="uk-UA"/>
        </w:rPr>
        <w:t>3.3.</w:t>
      </w:r>
      <w:r w:rsidRPr="008A0B06">
        <w:rPr>
          <w:rFonts w:eastAsia="Times New Roman"/>
          <w:sz w:val="23"/>
          <w:szCs w:val="23"/>
        </w:rPr>
        <w:t xml:space="preserve"> </w:t>
      </w:r>
      <w:r w:rsidRPr="008D02CA">
        <w:rPr>
          <w:rFonts w:eastAsia="Times New Roman"/>
          <w:b/>
          <w:sz w:val="28"/>
          <w:szCs w:val="28"/>
          <w:lang w:val="uk-UA"/>
        </w:rPr>
        <w:t>Вживати заходів для реалізації положень, передбачених ст. ст. 54, 57, 61, 66 Закону України «Про освіту», в частині соціально-економічного забезпечення працівників освіти.</w:t>
      </w:r>
      <w:r w:rsidRPr="008D02CA">
        <w:rPr>
          <w:b/>
          <w:sz w:val="28"/>
          <w:szCs w:val="28"/>
          <w:lang w:val="uk-UA"/>
        </w:rPr>
        <w:t xml:space="preserve"> </w:t>
      </w:r>
    </w:p>
    <w:p w:rsidR="00FF70F3" w:rsidRPr="007C6322" w:rsidRDefault="00FF70F3" w:rsidP="004E3CEC">
      <w:pPr>
        <w:spacing w:after="0" w:line="240" w:lineRule="auto"/>
        <w:jc w:val="both"/>
        <w:rPr>
          <w:sz w:val="28"/>
          <w:szCs w:val="28"/>
          <w:lang w:val="uk-UA"/>
        </w:rPr>
      </w:pPr>
      <w:r>
        <w:rPr>
          <w:sz w:val="28"/>
          <w:szCs w:val="28"/>
          <w:lang w:val="uk-UA"/>
        </w:rPr>
        <w:t xml:space="preserve">Періодично заслуховуватиме на засіданнях </w:t>
      </w:r>
      <w:r w:rsidRPr="008D02CA">
        <w:rPr>
          <w:color w:val="000000"/>
          <w:sz w:val="28"/>
          <w:szCs w:val="28"/>
          <w:lang w:val="uk-UA"/>
        </w:rPr>
        <w:t xml:space="preserve">виконавчого комітету </w:t>
      </w:r>
      <w:r>
        <w:rPr>
          <w:color w:val="000000"/>
          <w:sz w:val="28"/>
          <w:szCs w:val="28"/>
          <w:lang w:val="uk-UA"/>
        </w:rPr>
        <w:t xml:space="preserve">міської </w:t>
      </w:r>
      <w:r w:rsidRPr="008D02CA">
        <w:rPr>
          <w:color w:val="000000"/>
          <w:sz w:val="28"/>
          <w:szCs w:val="28"/>
          <w:lang w:val="uk-UA"/>
        </w:rPr>
        <w:t>сільської ради</w:t>
      </w:r>
      <w:r w:rsidRPr="008D02CA">
        <w:rPr>
          <w:sz w:val="28"/>
          <w:szCs w:val="28"/>
          <w:lang w:val="uk-UA"/>
        </w:rPr>
        <w:t xml:space="preserve"> питання про стан дотримання чинного трудового законодавства в  зак</w:t>
      </w:r>
      <w:r>
        <w:rPr>
          <w:sz w:val="28"/>
          <w:szCs w:val="28"/>
          <w:lang w:val="uk-UA"/>
        </w:rPr>
        <w:t xml:space="preserve">ладах </w:t>
      </w:r>
      <w:r w:rsidRPr="007C6322">
        <w:rPr>
          <w:rFonts w:eastAsia="Times New Roman"/>
          <w:sz w:val="28"/>
          <w:szCs w:val="28"/>
          <w:lang w:val="uk-UA"/>
        </w:rPr>
        <w:t>освіти</w:t>
      </w:r>
      <w:r w:rsidRPr="007C6322">
        <w:rPr>
          <w:sz w:val="28"/>
          <w:szCs w:val="28"/>
          <w:lang w:val="uk-UA"/>
        </w:rPr>
        <w:t xml:space="preserve">. </w:t>
      </w:r>
    </w:p>
    <w:p w:rsidR="00FF70F3" w:rsidRPr="00CD4158" w:rsidRDefault="00FF70F3" w:rsidP="004E3CEC">
      <w:pPr>
        <w:spacing w:after="0" w:line="240" w:lineRule="auto"/>
        <w:jc w:val="both"/>
        <w:rPr>
          <w:sz w:val="28"/>
          <w:szCs w:val="28"/>
          <w:lang w:val="uk-UA"/>
        </w:rPr>
      </w:pPr>
      <w:r w:rsidRPr="00E04AB2">
        <w:rPr>
          <w:b/>
          <w:sz w:val="28"/>
          <w:szCs w:val="28"/>
          <w:u w:val="single"/>
          <w:lang w:val="uk-UA"/>
        </w:rPr>
        <w:t>Сторони Угоди</w:t>
      </w:r>
      <w:r w:rsidRPr="00E04AB2">
        <w:rPr>
          <w:sz w:val="28"/>
          <w:szCs w:val="28"/>
          <w:u w:val="single"/>
          <w:lang w:val="uk-UA"/>
        </w:rPr>
        <w:t xml:space="preserve">, </w:t>
      </w:r>
      <w:r w:rsidRPr="00C72B13">
        <w:rPr>
          <w:b/>
          <w:sz w:val="28"/>
          <w:szCs w:val="28"/>
          <w:u w:val="single"/>
          <w:lang w:val="uk-UA"/>
        </w:rPr>
        <w:t>керуючись принципами соціального партнерства, усвідомлюючи відповідальність за функціонування і розвиток установ і закладів освіти, необхідність покращення становища працівників</w:t>
      </w:r>
      <w:r w:rsidRPr="00C72B13">
        <w:rPr>
          <w:b/>
          <w:sz w:val="28"/>
          <w:szCs w:val="28"/>
          <w:lang w:val="uk-UA"/>
        </w:rPr>
        <w:t>,</w:t>
      </w:r>
      <w:r w:rsidRPr="00CD4158">
        <w:rPr>
          <w:sz w:val="28"/>
          <w:szCs w:val="28"/>
          <w:lang w:val="uk-UA"/>
        </w:rPr>
        <w:t xml:space="preserve"> </w:t>
      </w:r>
    </w:p>
    <w:p w:rsidR="00FF70F3" w:rsidRPr="00C72B13" w:rsidRDefault="00FF70F3" w:rsidP="004E3CEC">
      <w:pPr>
        <w:spacing w:after="0" w:line="240" w:lineRule="auto"/>
        <w:jc w:val="both"/>
        <w:rPr>
          <w:b/>
          <w:sz w:val="28"/>
          <w:szCs w:val="28"/>
          <w:u w:val="single"/>
          <w:lang w:val="uk-UA"/>
        </w:rPr>
      </w:pPr>
      <w:r w:rsidRPr="00C72B13">
        <w:rPr>
          <w:b/>
          <w:sz w:val="28"/>
          <w:szCs w:val="28"/>
          <w:u w:val="single"/>
          <w:lang w:val="uk-UA"/>
        </w:rPr>
        <w:t xml:space="preserve">домовилися: </w:t>
      </w:r>
    </w:p>
    <w:p w:rsidR="00FF70F3" w:rsidRPr="008D02CA" w:rsidRDefault="00FF70F3" w:rsidP="004E3CEC">
      <w:pPr>
        <w:spacing w:after="0" w:line="240" w:lineRule="auto"/>
        <w:jc w:val="both"/>
        <w:rPr>
          <w:sz w:val="16"/>
          <w:szCs w:val="16"/>
          <w:lang w:val="uk-UA"/>
        </w:rPr>
      </w:pPr>
    </w:p>
    <w:p w:rsidR="00FF70F3" w:rsidRPr="00CD4158" w:rsidRDefault="00FF70F3" w:rsidP="004E3CEC">
      <w:pPr>
        <w:spacing w:after="0" w:line="240" w:lineRule="auto"/>
        <w:jc w:val="both"/>
        <w:rPr>
          <w:color w:val="000000"/>
          <w:sz w:val="28"/>
          <w:szCs w:val="28"/>
          <w:lang w:val="uk-UA"/>
        </w:rPr>
      </w:pPr>
      <w:r w:rsidRPr="00FC6B08">
        <w:rPr>
          <w:sz w:val="28"/>
          <w:szCs w:val="28"/>
          <w:lang w:val="uk-UA"/>
        </w:rPr>
        <w:t>3.</w:t>
      </w:r>
      <w:r>
        <w:rPr>
          <w:sz w:val="28"/>
          <w:szCs w:val="28"/>
          <w:lang w:val="uk-UA"/>
        </w:rPr>
        <w:t>4</w:t>
      </w:r>
      <w:r w:rsidRPr="00FC6B08">
        <w:rPr>
          <w:sz w:val="28"/>
          <w:szCs w:val="28"/>
          <w:lang w:val="uk-UA"/>
        </w:rPr>
        <w:t>.</w:t>
      </w:r>
      <w:r w:rsidRPr="00255C55">
        <w:rPr>
          <w:color w:val="000000"/>
          <w:sz w:val="28"/>
          <w:szCs w:val="28"/>
          <w:lang w:val="uk-UA"/>
        </w:rPr>
        <w:t xml:space="preserve"> </w:t>
      </w:r>
      <w:r>
        <w:rPr>
          <w:color w:val="000000"/>
          <w:sz w:val="28"/>
          <w:szCs w:val="28"/>
          <w:lang w:val="uk-UA"/>
        </w:rPr>
        <w:t xml:space="preserve">Вживати заходів для забезпечення у повному обсязі видатків на оплату праці працівників закладів </w:t>
      </w:r>
      <w:r w:rsidRPr="007C6322">
        <w:rPr>
          <w:rFonts w:eastAsia="Times New Roman"/>
          <w:sz w:val="28"/>
          <w:szCs w:val="28"/>
          <w:lang w:val="uk-UA"/>
        </w:rPr>
        <w:t>освіти</w:t>
      </w:r>
      <w:r>
        <w:rPr>
          <w:color w:val="000000"/>
          <w:sz w:val="28"/>
          <w:szCs w:val="28"/>
          <w:lang w:val="uk-UA"/>
        </w:rPr>
        <w:t xml:space="preserve"> для її першочергової виплати при затвердженні бюджету ТГ відповідно до статті 77 Бюджетного кодексу України.</w:t>
      </w:r>
    </w:p>
    <w:p w:rsidR="00FF70F3" w:rsidRDefault="00FF70F3" w:rsidP="004E3CEC">
      <w:pPr>
        <w:spacing w:after="0" w:line="240" w:lineRule="auto"/>
        <w:jc w:val="both"/>
        <w:rPr>
          <w:sz w:val="28"/>
          <w:szCs w:val="28"/>
          <w:lang w:val="uk-UA"/>
        </w:rPr>
      </w:pPr>
      <w:r>
        <w:rPr>
          <w:sz w:val="28"/>
          <w:szCs w:val="28"/>
          <w:lang w:val="uk-UA"/>
        </w:rPr>
        <w:t xml:space="preserve">3.5. </w:t>
      </w:r>
      <w:r w:rsidRPr="00CD4158">
        <w:rPr>
          <w:sz w:val="28"/>
          <w:szCs w:val="28"/>
          <w:lang w:val="uk-UA"/>
        </w:rPr>
        <w:t>Спрямовувати свою діяльність на створення умов для забезпечення стабільної та еф</w:t>
      </w:r>
      <w:r>
        <w:rPr>
          <w:sz w:val="28"/>
          <w:szCs w:val="28"/>
          <w:lang w:val="uk-UA"/>
        </w:rPr>
        <w:t xml:space="preserve">ективної роботи закладів освіти;  брати </w:t>
      </w:r>
      <w:r w:rsidRPr="00CD4158">
        <w:rPr>
          <w:sz w:val="28"/>
          <w:szCs w:val="28"/>
          <w:lang w:val="uk-UA"/>
        </w:rPr>
        <w:t xml:space="preserve"> участь</w:t>
      </w:r>
      <w:r>
        <w:rPr>
          <w:sz w:val="28"/>
          <w:szCs w:val="28"/>
          <w:lang w:val="uk-UA"/>
        </w:rPr>
        <w:t xml:space="preserve"> в:</w:t>
      </w:r>
    </w:p>
    <w:p w:rsidR="00FF70F3" w:rsidRDefault="00FF70F3" w:rsidP="004E3CEC">
      <w:pPr>
        <w:spacing w:after="0" w:line="240" w:lineRule="auto"/>
        <w:jc w:val="both"/>
        <w:rPr>
          <w:sz w:val="28"/>
          <w:szCs w:val="28"/>
          <w:lang w:val="uk-UA"/>
        </w:rPr>
      </w:pPr>
      <w:r>
        <w:rPr>
          <w:sz w:val="28"/>
          <w:szCs w:val="28"/>
          <w:lang w:val="uk-UA"/>
        </w:rPr>
        <w:t xml:space="preserve">- </w:t>
      </w:r>
      <w:r w:rsidRPr="00CD4158">
        <w:rPr>
          <w:sz w:val="28"/>
          <w:szCs w:val="28"/>
          <w:lang w:val="uk-UA"/>
        </w:rPr>
        <w:t xml:space="preserve"> організації, підготовці та проведенні заходів, спрямованих на підвищення професійної майстерності працівників освіти</w:t>
      </w:r>
      <w:r>
        <w:rPr>
          <w:sz w:val="28"/>
          <w:szCs w:val="28"/>
          <w:lang w:val="uk-UA"/>
        </w:rPr>
        <w:t>;</w:t>
      </w:r>
    </w:p>
    <w:p w:rsidR="00FF70F3" w:rsidRPr="00CD4158" w:rsidRDefault="00FF70F3" w:rsidP="004E3CEC">
      <w:pPr>
        <w:spacing w:after="0" w:line="240" w:lineRule="auto"/>
        <w:jc w:val="both"/>
        <w:rPr>
          <w:sz w:val="28"/>
          <w:szCs w:val="28"/>
          <w:lang w:val="uk-UA"/>
        </w:rPr>
      </w:pPr>
      <w:r>
        <w:rPr>
          <w:sz w:val="28"/>
          <w:szCs w:val="28"/>
          <w:lang w:val="uk-UA"/>
        </w:rPr>
        <w:t>- роботі діючих органів соціального партнерства.</w:t>
      </w:r>
    </w:p>
    <w:p w:rsidR="00FF70F3" w:rsidRPr="00732956" w:rsidRDefault="00FF70F3" w:rsidP="004E3CEC">
      <w:pPr>
        <w:tabs>
          <w:tab w:val="left" w:pos="9355"/>
        </w:tabs>
        <w:spacing w:after="0" w:line="240" w:lineRule="auto"/>
        <w:jc w:val="both"/>
        <w:rPr>
          <w:sz w:val="28"/>
          <w:szCs w:val="28"/>
          <w:lang w:val="uk-UA"/>
        </w:rPr>
      </w:pPr>
      <w:r w:rsidRPr="00CD4158">
        <w:rPr>
          <w:sz w:val="28"/>
          <w:szCs w:val="28"/>
          <w:lang w:val="uk-UA"/>
        </w:rPr>
        <w:t>3.</w:t>
      </w:r>
      <w:r>
        <w:rPr>
          <w:sz w:val="28"/>
          <w:szCs w:val="28"/>
          <w:lang w:val="uk-UA"/>
        </w:rPr>
        <w:t>6</w:t>
      </w:r>
      <w:r w:rsidRPr="00CD4158">
        <w:rPr>
          <w:sz w:val="28"/>
          <w:szCs w:val="28"/>
          <w:lang w:val="uk-UA"/>
        </w:rPr>
        <w:t>.Вживати</w:t>
      </w:r>
      <w:r w:rsidRPr="00CD4158">
        <w:rPr>
          <w:b/>
          <w:sz w:val="28"/>
          <w:szCs w:val="28"/>
          <w:lang w:val="uk-UA"/>
        </w:rPr>
        <w:t xml:space="preserve"> </w:t>
      </w:r>
      <w:r w:rsidRPr="00CD4158">
        <w:rPr>
          <w:sz w:val="28"/>
          <w:szCs w:val="28"/>
          <w:lang w:val="uk-UA"/>
        </w:rPr>
        <w:t xml:space="preserve">заходів для недопущення </w:t>
      </w:r>
      <w:r>
        <w:rPr>
          <w:sz w:val="28"/>
          <w:szCs w:val="28"/>
          <w:lang w:val="uk-UA"/>
        </w:rPr>
        <w:t xml:space="preserve">прийняття рішень, </w:t>
      </w:r>
      <w:r w:rsidRPr="00CD4158">
        <w:rPr>
          <w:sz w:val="28"/>
          <w:szCs w:val="28"/>
          <w:lang w:val="uk-UA"/>
        </w:rPr>
        <w:t xml:space="preserve">які загрожують звуженню прав і свобод </w:t>
      </w:r>
      <w:r>
        <w:rPr>
          <w:sz w:val="28"/>
          <w:szCs w:val="28"/>
          <w:lang w:val="uk-UA"/>
        </w:rPr>
        <w:t xml:space="preserve">громадян в галузі освіти, зокрема тих, що </w:t>
      </w:r>
      <w:r w:rsidRPr="00FC6B08">
        <w:rPr>
          <w:sz w:val="28"/>
          <w:szCs w:val="28"/>
          <w:u w:val="single"/>
          <w:lang w:val="uk-UA"/>
        </w:rPr>
        <w:t>стосуються:</w:t>
      </w:r>
      <w:r w:rsidRPr="00CD4158">
        <w:rPr>
          <w:sz w:val="28"/>
          <w:szCs w:val="28"/>
          <w:u w:val="single"/>
          <w:lang w:val="uk-UA"/>
        </w:rPr>
        <w:t xml:space="preserve"> </w:t>
      </w:r>
    </w:p>
    <w:p w:rsidR="00FF70F3" w:rsidRPr="00CD4158" w:rsidRDefault="00FF70F3" w:rsidP="004E3CEC">
      <w:pPr>
        <w:spacing w:after="0" w:line="240" w:lineRule="auto"/>
        <w:jc w:val="both"/>
        <w:rPr>
          <w:sz w:val="28"/>
          <w:szCs w:val="28"/>
          <w:lang w:val="uk-UA"/>
        </w:rPr>
      </w:pPr>
      <w:r w:rsidRPr="00CD4158">
        <w:rPr>
          <w:sz w:val="28"/>
          <w:szCs w:val="28"/>
          <w:lang w:val="uk-UA"/>
        </w:rPr>
        <w:t xml:space="preserve">- закриття закладів </w:t>
      </w:r>
      <w:r>
        <w:rPr>
          <w:sz w:val="28"/>
          <w:szCs w:val="28"/>
          <w:lang w:val="uk-UA"/>
        </w:rPr>
        <w:t xml:space="preserve"> освіти </w:t>
      </w:r>
      <w:r w:rsidRPr="00CD4158">
        <w:rPr>
          <w:sz w:val="28"/>
          <w:szCs w:val="28"/>
          <w:lang w:val="uk-UA"/>
        </w:rPr>
        <w:t>у сільській місцевості;</w:t>
      </w:r>
    </w:p>
    <w:p w:rsidR="00FF70F3" w:rsidRDefault="00FF70F3" w:rsidP="004E3CEC">
      <w:pPr>
        <w:spacing w:after="0" w:line="240" w:lineRule="auto"/>
        <w:jc w:val="both"/>
        <w:rPr>
          <w:sz w:val="28"/>
          <w:szCs w:val="28"/>
          <w:lang w:val="uk-UA"/>
        </w:rPr>
      </w:pPr>
      <w:r w:rsidRPr="00CD4158">
        <w:rPr>
          <w:sz w:val="28"/>
          <w:szCs w:val="28"/>
          <w:lang w:val="uk-UA"/>
        </w:rPr>
        <w:t xml:space="preserve">- </w:t>
      </w:r>
      <w:r>
        <w:rPr>
          <w:sz w:val="28"/>
          <w:szCs w:val="28"/>
          <w:lang w:val="uk-UA"/>
        </w:rPr>
        <w:t xml:space="preserve">ліквідації, </w:t>
      </w:r>
      <w:r w:rsidRPr="00CD4158">
        <w:rPr>
          <w:sz w:val="28"/>
          <w:szCs w:val="28"/>
          <w:lang w:val="uk-UA"/>
        </w:rPr>
        <w:t>реорганізації та перепрофілюванн</w:t>
      </w:r>
      <w:r>
        <w:rPr>
          <w:sz w:val="28"/>
          <w:szCs w:val="28"/>
          <w:lang w:val="uk-UA"/>
        </w:rPr>
        <w:t>я</w:t>
      </w:r>
      <w:r w:rsidRPr="00CD4158">
        <w:rPr>
          <w:sz w:val="28"/>
          <w:szCs w:val="28"/>
          <w:lang w:val="uk-UA"/>
        </w:rPr>
        <w:t xml:space="preserve"> закладів освіти;</w:t>
      </w:r>
    </w:p>
    <w:p w:rsidR="00FF70F3" w:rsidRPr="0048156A" w:rsidRDefault="00FF70F3" w:rsidP="004E3CEC">
      <w:pPr>
        <w:spacing w:after="0" w:line="240" w:lineRule="auto"/>
        <w:jc w:val="both"/>
        <w:rPr>
          <w:b/>
          <w:sz w:val="28"/>
          <w:szCs w:val="28"/>
          <w:lang w:val="uk-UA"/>
        </w:rPr>
      </w:pPr>
      <w:r>
        <w:rPr>
          <w:sz w:val="28"/>
          <w:szCs w:val="28"/>
          <w:lang w:val="uk-UA"/>
        </w:rPr>
        <w:t xml:space="preserve">- </w:t>
      </w:r>
      <w:r w:rsidRPr="0048156A">
        <w:rPr>
          <w:b/>
          <w:sz w:val="28"/>
          <w:szCs w:val="28"/>
          <w:lang w:val="uk-UA"/>
        </w:rPr>
        <w:t xml:space="preserve">зміни  нормативів щодо наповнюваності класів закладів загальної середньої освіти, груп у закладах дошкільної і позашкільної освіти, передбачених ст. 14 Закону України «Про загальну середню освіту», ст. 14 </w:t>
      </w:r>
      <w:r w:rsidRPr="0048156A">
        <w:rPr>
          <w:b/>
          <w:sz w:val="28"/>
          <w:szCs w:val="28"/>
          <w:lang w:val="uk-UA"/>
        </w:rPr>
        <w:lastRenderedPageBreak/>
        <w:t xml:space="preserve">Закону України «Про дошкільну освіту» та ст. 18 Закону України  </w:t>
      </w:r>
      <w:r>
        <w:rPr>
          <w:b/>
          <w:sz w:val="28"/>
          <w:szCs w:val="28"/>
          <w:lang w:val="uk-UA"/>
        </w:rPr>
        <w:t>«</w:t>
      </w:r>
      <w:r w:rsidRPr="0048156A">
        <w:rPr>
          <w:b/>
          <w:sz w:val="28"/>
          <w:szCs w:val="28"/>
          <w:lang w:val="uk-UA"/>
        </w:rPr>
        <w:t>Про позашкільну освіту», а також норм щодо кількості учнів у групах при  поділі для вивчення окремих предметів;</w:t>
      </w:r>
    </w:p>
    <w:p w:rsidR="00FF70F3" w:rsidRDefault="00FF70F3" w:rsidP="004E3CEC">
      <w:pPr>
        <w:spacing w:after="0" w:line="240" w:lineRule="auto"/>
        <w:jc w:val="both"/>
        <w:rPr>
          <w:b/>
          <w:sz w:val="28"/>
          <w:szCs w:val="28"/>
          <w:lang w:val="uk-UA"/>
        </w:rPr>
      </w:pPr>
      <w:r>
        <w:rPr>
          <w:sz w:val="28"/>
          <w:szCs w:val="28"/>
          <w:lang w:val="uk-UA"/>
        </w:rPr>
        <w:t xml:space="preserve">- </w:t>
      </w:r>
      <w:r w:rsidRPr="004A4335">
        <w:rPr>
          <w:b/>
          <w:sz w:val="28"/>
          <w:szCs w:val="28"/>
          <w:lang w:val="uk-UA"/>
        </w:rPr>
        <w:t>скорочення чисельності педагогічних  працівників</w:t>
      </w:r>
      <w:r>
        <w:rPr>
          <w:b/>
          <w:sz w:val="28"/>
          <w:szCs w:val="28"/>
          <w:lang w:val="uk-UA"/>
        </w:rPr>
        <w:t>.</w:t>
      </w:r>
    </w:p>
    <w:p w:rsidR="00FF70F3" w:rsidRDefault="00FF70F3" w:rsidP="004E3CEC">
      <w:pPr>
        <w:spacing w:after="0" w:line="240" w:lineRule="auto"/>
        <w:jc w:val="both"/>
        <w:rPr>
          <w:b/>
          <w:sz w:val="28"/>
          <w:szCs w:val="28"/>
          <w:lang w:val="uk-UA"/>
        </w:rPr>
      </w:pPr>
      <w:r w:rsidRPr="00CD4158">
        <w:rPr>
          <w:sz w:val="28"/>
          <w:szCs w:val="28"/>
          <w:lang w:val="uk-UA"/>
        </w:rPr>
        <w:t>3.</w:t>
      </w:r>
      <w:r>
        <w:rPr>
          <w:sz w:val="28"/>
          <w:szCs w:val="28"/>
          <w:lang w:val="uk-UA"/>
        </w:rPr>
        <w:t>7</w:t>
      </w:r>
      <w:r w:rsidRPr="00CD4158">
        <w:rPr>
          <w:sz w:val="28"/>
          <w:szCs w:val="28"/>
          <w:lang w:val="uk-UA"/>
        </w:rPr>
        <w:t xml:space="preserve">. </w:t>
      </w:r>
      <w:r w:rsidRPr="00FC6B08">
        <w:rPr>
          <w:b/>
          <w:sz w:val="28"/>
          <w:szCs w:val="28"/>
          <w:lang w:val="uk-UA"/>
        </w:rPr>
        <w:t>Сприяти:</w:t>
      </w:r>
    </w:p>
    <w:p w:rsidR="00FF70F3" w:rsidRPr="00CD4158" w:rsidRDefault="00FF70F3" w:rsidP="004E3CEC">
      <w:pPr>
        <w:spacing w:after="0" w:line="240" w:lineRule="auto"/>
        <w:jc w:val="both"/>
        <w:rPr>
          <w:sz w:val="28"/>
          <w:szCs w:val="28"/>
          <w:lang w:val="uk-UA"/>
        </w:rPr>
      </w:pPr>
      <w:r>
        <w:rPr>
          <w:b/>
          <w:sz w:val="28"/>
          <w:szCs w:val="28"/>
          <w:lang w:val="uk-UA"/>
        </w:rPr>
        <w:t>- належному фінансовому забезпеченні закладів освіти;</w:t>
      </w:r>
    </w:p>
    <w:p w:rsidR="00FF70F3" w:rsidRPr="00CD4158" w:rsidRDefault="00FF70F3" w:rsidP="004E3CEC">
      <w:pPr>
        <w:spacing w:after="0" w:line="240" w:lineRule="auto"/>
        <w:jc w:val="both"/>
        <w:rPr>
          <w:color w:val="000000"/>
          <w:sz w:val="28"/>
          <w:szCs w:val="28"/>
          <w:lang w:val="uk-UA"/>
        </w:rPr>
      </w:pPr>
      <w:r>
        <w:rPr>
          <w:sz w:val="28"/>
          <w:szCs w:val="28"/>
          <w:lang w:val="uk-UA"/>
        </w:rPr>
        <w:t>-</w:t>
      </w:r>
      <w:r w:rsidRPr="00CD4158">
        <w:rPr>
          <w:color w:val="FF0000"/>
          <w:sz w:val="28"/>
          <w:szCs w:val="28"/>
          <w:lang w:val="uk-UA"/>
        </w:rPr>
        <w:t xml:space="preserve"> </w:t>
      </w:r>
      <w:r w:rsidRPr="00CD4158">
        <w:rPr>
          <w:sz w:val="28"/>
          <w:szCs w:val="28"/>
          <w:lang w:val="uk-UA"/>
        </w:rPr>
        <w:t>вирішенню питання</w:t>
      </w:r>
      <w:r w:rsidRPr="00CD4158">
        <w:rPr>
          <w:color w:val="000000"/>
          <w:sz w:val="28"/>
          <w:szCs w:val="28"/>
          <w:lang w:val="uk-UA"/>
        </w:rPr>
        <w:t xml:space="preserve"> щодо забезпечення проведення індексації та компенсації втрати частини доходів у зв’язку з порушенням термінів здійснен</w:t>
      </w:r>
      <w:r>
        <w:rPr>
          <w:color w:val="000000"/>
          <w:sz w:val="28"/>
          <w:szCs w:val="28"/>
          <w:lang w:val="uk-UA"/>
        </w:rPr>
        <w:t>ня відповідних виплат;</w:t>
      </w:r>
    </w:p>
    <w:p w:rsidR="00FF70F3" w:rsidRPr="004A4335" w:rsidRDefault="00FF70F3" w:rsidP="004E3CEC">
      <w:pPr>
        <w:spacing w:after="0" w:line="240" w:lineRule="auto"/>
        <w:jc w:val="both"/>
        <w:rPr>
          <w:b/>
          <w:color w:val="000000"/>
          <w:sz w:val="28"/>
          <w:szCs w:val="28"/>
          <w:lang w:val="uk-UA"/>
        </w:rPr>
      </w:pPr>
      <w:r w:rsidRPr="00CD4158">
        <w:rPr>
          <w:sz w:val="28"/>
          <w:szCs w:val="28"/>
          <w:lang w:val="uk-UA"/>
        </w:rPr>
        <w:t>-</w:t>
      </w:r>
      <w:r>
        <w:rPr>
          <w:sz w:val="28"/>
          <w:szCs w:val="28"/>
          <w:lang w:val="uk-UA"/>
        </w:rPr>
        <w:t xml:space="preserve"> </w:t>
      </w:r>
      <w:r w:rsidRPr="00CD4158">
        <w:rPr>
          <w:color w:val="FF0000"/>
          <w:sz w:val="28"/>
          <w:szCs w:val="28"/>
          <w:lang w:val="uk-UA"/>
        </w:rPr>
        <w:t xml:space="preserve"> </w:t>
      </w:r>
      <w:r w:rsidRPr="00CD4158">
        <w:rPr>
          <w:sz w:val="28"/>
          <w:szCs w:val="28"/>
          <w:lang w:val="uk-UA"/>
        </w:rPr>
        <w:t xml:space="preserve">забезпеченню  </w:t>
      </w:r>
      <w:r w:rsidRPr="007C6322">
        <w:rPr>
          <w:sz w:val="28"/>
          <w:szCs w:val="28"/>
          <w:lang w:val="uk-UA"/>
        </w:rPr>
        <w:t>виконавчим комітетом</w:t>
      </w:r>
      <w:r>
        <w:rPr>
          <w:color w:val="000000"/>
          <w:sz w:val="28"/>
          <w:szCs w:val="28"/>
          <w:lang w:val="uk-UA"/>
        </w:rPr>
        <w:t xml:space="preserve">  ТГ </w:t>
      </w:r>
      <w:r w:rsidRPr="00CD4158">
        <w:rPr>
          <w:color w:val="000000"/>
          <w:sz w:val="28"/>
          <w:szCs w:val="28"/>
          <w:lang w:val="uk-UA"/>
        </w:rPr>
        <w:t>учнів</w:t>
      </w:r>
      <w:r>
        <w:rPr>
          <w:color w:val="000000"/>
          <w:sz w:val="28"/>
          <w:szCs w:val="28"/>
          <w:lang w:val="uk-UA"/>
        </w:rPr>
        <w:t>,</w:t>
      </w:r>
      <w:r w:rsidRPr="00CD4158">
        <w:rPr>
          <w:color w:val="000000"/>
          <w:sz w:val="28"/>
          <w:szCs w:val="28"/>
          <w:lang w:val="uk-UA"/>
        </w:rPr>
        <w:t xml:space="preserve"> вихованців та </w:t>
      </w:r>
      <w:r w:rsidRPr="004A4335">
        <w:rPr>
          <w:b/>
          <w:color w:val="000000"/>
          <w:sz w:val="28"/>
          <w:szCs w:val="28"/>
          <w:lang w:val="uk-UA"/>
        </w:rPr>
        <w:t xml:space="preserve">педагогічних працівників  </w:t>
      </w:r>
      <w:r>
        <w:rPr>
          <w:sz w:val="28"/>
          <w:szCs w:val="28"/>
          <w:lang w:val="uk-UA"/>
        </w:rPr>
        <w:t>безкоштовним</w:t>
      </w:r>
      <w:r w:rsidRPr="00CD4158">
        <w:rPr>
          <w:color w:val="000000"/>
          <w:sz w:val="28"/>
          <w:szCs w:val="28"/>
          <w:lang w:val="uk-UA"/>
        </w:rPr>
        <w:t xml:space="preserve"> проїздом  </w:t>
      </w:r>
      <w:r w:rsidRPr="004A4335">
        <w:rPr>
          <w:b/>
          <w:color w:val="000000"/>
          <w:sz w:val="28"/>
          <w:szCs w:val="28"/>
          <w:lang w:val="uk-UA"/>
        </w:rPr>
        <w:t xml:space="preserve">до  місця  навчання  і  додому. </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3.8.</w:t>
      </w:r>
      <w:r w:rsidRPr="00FC6B08">
        <w:rPr>
          <w:color w:val="000000"/>
          <w:sz w:val="28"/>
          <w:szCs w:val="28"/>
          <w:lang w:val="uk-UA"/>
        </w:rPr>
        <w:t xml:space="preserve"> </w:t>
      </w:r>
      <w:r w:rsidRPr="004B492C">
        <w:rPr>
          <w:color w:val="000000"/>
          <w:sz w:val="28"/>
          <w:szCs w:val="28"/>
          <w:lang w:val="uk-UA"/>
        </w:rPr>
        <w:t xml:space="preserve">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w:t>
      </w:r>
      <w:r>
        <w:rPr>
          <w:color w:val="000000"/>
          <w:sz w:val="28"/>
          <w:szCs w:val="28"/>
          <w:lang w:val="uk-UA"/>
        </w:rPr>
        <w:t>«</w:t>
      </w:r>
      <w:r w:rsidRPr="004B492C">
        <w:rPr>
          <w:color w:val="000000"/>
          <w:sz w:val="28"/>
          <w:szCs w:val="28"/>
          <w:lang w:val="uk-UA"/>
        </w:rPr>
        <w:t>Про порядок вирішення колективних трудових спорів (конфліктів)</w:t>
      </w:r>
      <w:r>
        <w:rPr>
          <w:color w:val="000000"/>
          <w:sz w:val="28"/>
          <w:szCs w:val="28"/>
          <w:lang w:val="uk-UA"/>
        </w:rPr>
        <w:t>»</w:t>
      </w:r>
      <w:r w:rsidRPr="004B492C">
        <w:rPr>
          <w:color w:val="000000"/>
          <w:sz w:val="28"/>
          <w:szCs w:val="28"/>
          <w:lang w:val="uk-UA"/>
        </w:rPr>
        <w:t>.</w:t>
      </w:r>
    </w:p>
    <w:p w:rsidR="00FF70F3" w:rsidRDefault="00FF70F3" w:rsidP="004E3CEC">
      <w:pPr>
        <w:spacing w:after="0" w:line="240" w:lineRule="auto"/>
        <w:jc w:val="both"/>
        <w:rPr>
          <w:b/>
          <w:sz w:val="28"/>
          <w:u w:val="single"/>
          <w:lang w:val="uk-UA"/>
        </w:rPr>
      </w:pPr>
      <w:r>
        <w:rPr>
          <w:b/>
          <w:bCs/>
          <w:sz w:val="28"/>
          <w:szCs w:val="28"/>
          <w:u w:val="single"/>
          <w:lang w:val="uk-UA"/>
        </w:rPr>
        <w:t>Р</w:t>
      </w:r>
      <w:r w:rsidRPr="00255C55">
        <w:rPr>
          <w:b/>
          <w:bCs/>
          <w:sz w:val="28"/>
          <w:szCs w:val="28"/>
          <w:u w:val="single"/>
          <w:lang w:val="uk-UA"/>
        </w:rPr>
        <w:t>айонна організація  Профспілки  працівників освіти</w:t>
      </w:r>
      <w:r>
        <w:rPr>
          <w:bCs/>
          <w:sz w:val="28"/>
          <w:szCs w:val="28"/>
          <w:u w:val="single"/>
          <w:lang w:val="uk-UA"/>
        </w:rPr>
        <w:t xml:space="preserve"> </w:t>
      </w:r>
      <w:r w:rsidRPr="00684490">
        <w:rPr>
          <w:b/>
          <w:sz w:val="28"/>
          <w:u w:val="single"/>
          <w:lang w:val="uk-UA"/>
        </w:rPr>
        <w:t>зобов’язується:</w:t>
      </w:r>
    </w:p>
    <w:p w:rsidR="00FF70F3" w:rsidRPr="002050FA" w:rsidRDefault="00FF70F3" w:rsidP="004E3CEC">
      <w:pPr>
        <w:spacing w:after="0" w:line="240" w:lineRule="auto"/>
        <w:jc w:val="both"/>
        <w:rPr>
          <w:sz w:val="16"/>
          <w:szCs w:val="16"/>
          <w:lang w:val="uk-UA"/>
        </w:rPr>
      </w:pPr>
    </w:p>
    <w:p w:rsidR="00FF70F3" w:rsidRDefault="00FF70F3" w:rsidP="004E3CEC">
      <w:pPr>
        <w:spacing w:after="0" w:line="240" w:lineRule="auto"/>
        <w:jc w:val="both"/>
        <w:rPr>
          <w:sz w:val="28"/>
          <w:lang w:val="uk-UA"/>
        </w:rPr>
      </w:pPr>
      <w:r w:rsidRPr="00B257BD">
        <w:rPr>
          <w:sz w:val="28"/>
          <w:lang w:val="uk-UA"/>
        </w:rPr>
        <w:t>3.</w:t>
      </w:r>
      <w:r>
        <w:rPr>
          <w:sz w:val="28"/>
          <w:lang w:val="uk-UA"/>
        </w:rPr>
        <w:t>9</w:t>
      </w:r>
      <w:r w:rsidRPr="00B257BD">
        <w:rPr>
          <w:sz w:val="28"/>
          <w:lang w:val="uk-UA"/>
        </w:rPr>
        <w:t>.</w:t>
      </w:r>
      <w:r>
        <w:rPr>
          <w:sz w:val="28"/>
          <w:lang w:val="uk-UA"/>
        </w:rPr>
        <w:t xml:space="preserve"> Сприяти зміцненню виробничої та трудової дисципліни в закладах освіти.</w:t>
      </w:r>
    </w:p>
    <w:p w:rsidR="00FF70F3" w:rsidRDefault="00FF70F3" w:rsidP="004E3CEC">
      <w:pPr>
        <w:spacing w:after="0" w:line="240" w:lineRule="auto"/>
        <w:jc w:val="both"/>
        <w:rPr>
          <w:sz w:val="28"/>
          <w:lang w:val="uk-UA"/>
        </w:rPr>
      </w:pPr>
      <w:r>
        <w:rPr>
          <w:sz w:val="28"/>
          <w:lang w:val="uk-UA"/>
        </w:rPr>
        <w:t>Утримуватися від організації  страйків з питань, включених до Угоди, за умови їх вирішення у встановленому законодавством порядку.</w:t>
      </w:r>
    </w:p>
    <w:p w:rsidR="00FF70F3" w:rsidRDefault="00FF70F3" w:rsidP="004E3CEC">
      <w:pPr>
        <w:pStyle w:val="31"/>
        <w:rPr>
          <w:b/>
          <w:bCs/>
          <w:sz w:val="24"/>
          <w:lang w:val="ru-RU"/>
        </w:rPr>
      </w:pPr>
    </w:p>
    <w:p w:rsidR="00776997" w:rsidRPr="00AB6B6F" w:rsidRDefault="00776997" w:rsidP="004E3CEC">
      <w:pPr>
        <w:pStyle w:val="31"/>
        <w:rPr>
          <w:b/>
          <w:bCs/>
          <w:sz w:val="24"/>
          <w:lang w:val="ru-RU"/>
        </w:rPr>
      </w:pPr>
    </w:p>
    <w:p w:rsidR="00FF70F3" w:rsidRPr="002050FA" w:rsidRDefault="00FF70F3" w:rsidP="004E3CEC">
      <w:pPr>
        <w:spacing w:after="0" w:line="240" w:lineRule="auto"/>
        <w:rPr>
          <w:b/>
          <w:sz w:val="28"/>
          <w:u w:val="single"/>
          <w:lang w:val="uk-UA"/>
        </w:rPr>
      </w:pPr>
      <w:r w:rsidRPr="002050FA">
        <w:rPr>
          <w:b/>
          <w:sz w:val="28"/>
          <w:u w:val="single"/>
          <w:lang w:val="uk-UA"/>
        </w:rPr>
        <w:t xml:space="preserve">Розділ </w:t>
      </w:r>
      <w:r w:rsidRPr="002050FA">
        <w:rPr>
          <w:b/>
          <w:sz w:val="28"/>
          <w:u w:val="single"/>
          <w:lang w:val="en-US"/>
        </w:rPr>
        <w:t>IV</w:t>
      </w:r>
      <w:r w:rsidRPr="002050FA">
        <w:rPr>
          <w:b/>
          <w:sz w:val="28"/>
          <w:u w:val="single"/>
          <w:lang w:val="uk-UA"/>
        </w:rPr>
        <w:t>. Зайнятість</w:t>
      </w:r>
    </w:p>
    <w:p w:rsidR="00FF70F3" w:rsidRDefault="00FF70F3" w:rsidP="004E3CEC">
      <w:pPr>
        <w:spacing w:after="0" w:line="240" w:lineRule="auto"/>
        <w:jc w:val="both"/>
        <w:rPr>
          <w:b/>
          <w:sz w:val="28"/>
          <w:szCs w:val="28"/>
          <w:lang w:val="uk-UA"/>
        </w:rPr>
      </w:pPr>
    </w:p>
    <w:p w:rsidR="00FF70F3" w:rsidRPr="00715FAD" w:rsidRDefault="00FF70F3" w:rsidP="004E3CEC">
      <w:pPr>
        <w:spacing w:after="0" w:line="240" w:lineRule="auto"/>
        <w:jc w:val="both"/>
        <w:rPr>
          <w:b/>
          <w:i/>
          <w:sz w:val="28"/>
          <w:u w:val="single"/>
          <w:lang w:val="uk-UA"/>
        </w:rPr>
      </w:pPr>
      <w:r>
        <w:rPr>
          <w:b/>
          <w:sz w:val="28"/>
          <w:szCs w:val="28"/>
          <w:lang w:val="uk-UA"/>
        </w:rPr>
        <w:t>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а</w:t>
      </w:r>
      <w:r w:rsidRPr="00E53600">
        <w:rPr>
          <w:b/>
          <w:sz w:val="28"/>
          <w:szCs w:val="28"/>
          <w:lang w:val="uk-UA"/>
        </w:rPr>
        <w:t xml:space="preserve"> (відділ освіти</w:t>
      </w:r>
      <w:r w:rsidRPr="00E53600">
        <w:rPr>
          <w:sz w:val="28"/>
          <w:szCs w:val="28"/>
          <w:lang w:val="uk-UA"/>
        </w:rPr>
        <w:t xml:space="preserve">) </w:t>
      </w:r>
      <w:r w:rsidRPr="00670BF2">
        <w:rPr>
          <w:lang w:val="uk-UA"/>
        </w:rPr>
        <w:t xml:space="preserve"> </w:t>
      </w:r>
      <w:r w:rsidRPr="002E6138">
        <w:rPr>
          <w:b/>
          <w:i/>
          <w:sz w:val="28"/>
          <w:u w:val="single"/>
          <w:lang w:val="uk-UA"/>
        </w:rPr>
        <w:t>зобов’язується:</w:t>
      </w:r>
    </w:p>
    <w:p w:rsidR="00FF70F3" w:rsidRPr="006872BD" w:rsidRDefault="00FF70F3" w:rsidP="004E3CEC">
      <w:pPr>
        <w:spacing w:after="0" w:line="240" w:lineRule="auto"/>
        <w:jc w:val="both"/>
        <w:rPr>
          <w:sz w:val="16"/>
          <w:szCs w:val="16"/>
          <w:lang w:val="uk-UA"/>
        </w:rPr>
      </w:pPr>
    </w:p>
    <w:p w:rsidR="00FF70F3" w:rsidRDefault="00FF70F3" w:rsidP="004E3CEC">
      <w:pPr>
        <w:spacing w:after="0" w:line="240" w:lineRule="auto"/>
        <w:jc w:val="both"/>
        <w:rPr>
          <w:color w:val="000000"/>
          <w:sz w:val="28"/>
          <w:szCs w:val="28"/>
          <w:lang w:val="uk-UA"/>
        </w:rPr>
      </w:pPr>
      <w:r>
        <w:rPr>
          <w:sz w:val="28"/>
          <w:lang w:val="uk-UA"/>
        </w:rPr>
        <w:t>4.1.</w:t>
      </w:r>
      <w:r w:rsidRPr="00C71353">
        <w:rPr>
          <w:color w:val="000000"/>
          <w:sz w:val="28"/>
          <w:szCs w:val="28"/>
          <w:lang w:val="uk-UA"/>
        </w:rPr>
        <w:t xml:space="preserve"> </w:t>
      </w:r>
      <w:r w:rsidRPr="004B492C">
        <w:rPr>
          <w:color w:val="000000"/>
          <w:sz w:val="28"/>
          <w:szCs w:val="28"/>
          <w:lang w:val="uk-UA"/>
        </w:rPr>
        <w:t>Вживати заходів для</w:t>
      </w:r>
      <w:r>
        <w:rPr>
          <w:color w:val="000000"/>
          <w:sz w:val="28"/>
          <w:szCs w:val="28"/>
          <w:lang w:val="uk-UA"/>
        </w:rPr>
        <w:t>:</w:t>
      </w:r>
    </w:p>
    <w:p w:rsidR="00FF70F3" w:rsidRDefault="00FF70F3" w:rsidP="004E3CEC">
      <w:pPr>
        <w:spacing w:after="0" w:line="240" w:lineRule="auto"/>
        <w:jc w:val="both"/>
        <w:rPr>
          <w:color w:val="000000"/>
          <w:sz w:val="28"/>
          <w:szCs w:val="28"/>
          <w:lang w:val="uk-UA"/>
        </w:rPr>
      </w:pPr>
      <w:r>
        <w:rPr>
          <w:color w:val="000000"/>
          <w:sz w:val="28"/>
          <w:szCs w:val="28"/>
          <w:lang w:val="uk-UA"/>
        </w:rPr>
        <w:t xml:space="preserve">- </w:t>
      </w:r>
      <w:r w:rsidRPr="004B492C">
        <w:rPr>
          <w:color w:val="000000"/>
          <w:sz w:val="28"/>
          <w:szCs w:val="28"/>
          <w:lang w:val="uk-UA"/>
        </w:rPr>
        <w:t>недопущення в закладах освіти масових вивільнень працюючих з ініціативи власника або уповноваженого ним органу (понад 3 відсотки чисельності працівників упродовж календарного року)</w:t>
      </w:r>
      <w:r>
        <w:rPr>
          <w:color w:val="000000"/>
          <w:sz w:val="28"/>
          <w:szCs w:val="28"/>
          <w:lang w:val="uk-UA"/>
        </w:rPr>
        <w:t>;</w:t>
      </w:r>
    </w:p>
    <w:p w:rsidR="00FF70F3" w:rsidRDefault="00FF70F3" w:rsidP="004E3CEC">
      <w:pPr>
        <w:spacing w:after="0" w:line="240" w:lineRule="auto"/>
        <w:jc w:val="both"/>
        <w:rPr>
          <w:b/>
          <w:bCs/>
          <w:sz w:val="28"/>
          <w:szCs w:val="28"/>
          <w:lang w:val="uk-UA"/>
        </w:rPr>
      </w:pPr>
      <w:r>
        <w:rPr>
          <w:b/>
          <w:bCs/>
          <w:sz w:val="28"/>
          <w:szCs w:val="28"/>
          <w:lang w:val="uk-UA"/>
        </w:rPr>
        <w:t xml:space="preserve">- </w:t>
      </w:r>
      <w:r w:rsidRPr="007C6322">
        <w:rPr>
          <w:b/>
          <w:bCs/>
          <w:sz w:val="28"/>
          <w:szCs w:val="28"/>
          <w:lang w:val="uk-UA"/>
        </w:rPr>
        <w:t>використання</w:t>
      </w:r>
      <w:r>
        <w:rPr>
          <w:b/>
          <w:bCs/>
          <w:sz w:val="28"/>
          <w:szCs w:val="28"/>
          <w:lang w:val="uk-UA"/>
        </w:rPr>
        <w:t xml:space="preserve"> освітньої субвенції за цільовим призначенням, у тому числі  для виплати надбавок «за престижність педагогічної праці» в максимальних розмірах, встановлення надбавки за складність, напруженість, високі досягнення у праці, виконання особливо важливої роботи, преміювання, надання допомоги  для вирішення соціально – побутових проблем педагогічним працівникам закладів загальної середньої освіти та інших закладів освіти в повному обсязі з використанням граничних норм нормативно – правових актів з питань оплати праці;</w:t>
      </w:r>
    </w:p>
    <w:p w:rsidR="00FF70F3" w:rsidRDefault="00FF70F3" w:rsidP="004E3CEC">
      <w:pPr>
        <w:spacing w:after="0" w:line="240" w:lineRule="auto"/>
        <w:jc w:val="both"/>
        <w:rPr>
          <w:b/>
          <w:bCs/>
          <w:sz w:val="28"/>
          <w:szCs w:val="28"/>
          <w:lang w:val="uk-UA"/>
        </w:rPr>
      </w:pPr>
      <w:r>
        <w:rPr>
          <w:b/>
          <w:bCs/>
          <w:sz w:val="28"/>
          <w:szCs w:val="28"/>
          <w:lang w:val="uk-UA"/>
        </w:rPr>
        <w:t>- посилення кадрового потенціалу органів управління освітою та методичних служб об</w:t>
      </w:r>
      <w:r w:rsidRPr="00BC435A">
        <w:rPr>
          <w:b/>
          <w:sz w:val="28"/>
          <w:lang w:val="uk-UA"/>
        </w:rPr>
        <w:t>’</w:t>
      </w:r>
      <w:r>
        <w:rPr>
          <w:b/>
          <w:bCs/>
          <w:sz w:val="28"/>
          <w:szCs w:val="28"/>
          <w:lang w:val="uk-UA"/>
        </w:rPr>
        <w:t>єднаних територіальних громад;</w:t>
      </w:r>
    </w:p>
    <w:p w:rsidR="00FF70F3" w:rsidRPr="00824ADF" w:rsidRDefault="00FF70F3" w:rsidP="004E3CEC">
      <w:pPr>
        <w:spacing w:after="0" w:line="240" w:lineRule="auto"/>
        <w:jc w:val="both"/>
        <w:rPr>
          <w:b/>
          <w:bCs/>
          <w:sz w:val="28"/>
          <w:szCs w:val="28"/>
          <w:lang w:val="uk-UA"/>
        </w:rPr>
      </w:pPr>
      <w:r>
        <w:rPr>
          <w:b/>
          <w:bCs/>
          <w:sz w:val="28"/>
          <w:szCs w:val="28"/>
          <w:lang w:val="uk-UA"/>
        </w:rPr>
        <w:t>- забезпечення при прийнятті бюджетів ТГ обсягів видатків на фінансування закладів середньої, дошкільної, позашкільної освіти у повному обсязі, зокрема необхідних для першочергової виплати заробітної плати працівникам цих закладів та установ освіти;</w:t>
      </w:r>
    </w:p>
    <w:p w:rsidR="00FF70F3" w:rsidRDefault="00FF70F3" w:rsidP="004E3CEC">
      <w:pPr>
        <w:spacing w:after="0" w:line="240" w:lineRule="auto"/>
        <w:jc w:val="both"/>
        <w:rPr>
          <w:b/>
          <w:i/>
          <w:color w:val="000000"/>
          <w:sz w:val="28"/>
          <w:szCs w:val="28"/>
          <w:lang w:val="uk-UA"/>
        </w:rPr>
      </w:pPr>
    </w:p>
    <w:p w:rsidR="00FF70F3" w:rsidRPr="0071509E" w:rsidRDefault="00FF70F3" w:rsidP="004E3CEC">
      <w:pPr>
        <w:spacing w:after="0" w:line="240" w:lineRule="auto"/>
        <w:jc w:val="both"/>
        <w:rPr>
          <w:color w:val="000000"/>
          <w:sz w:val="28"/>
          <w:szCs w:val="28"/>
          <w:lang w:val="uk-UA"/>
        </w:rPr>
      </w:pPr>
      <w:r w:rsidRPr="0071509E">
        <w:rPr>
          <w:b/>
          <w:color w:val="000000"/>
          <w:sz w:val="28"/>
          <w:szCs w:val="28"/>
          <w:lang w:val="uk-UA"/>
        </w:rPr>
        <w:lastRenderedPageBreak/>
        <w:t>Сторони Угоди рекомендують керівникам закладів та  установ освіти і відповідним профспілковим органам:</w:t>
      </w:r>
    </w:p>
    <w:p w:rsidR="00FF70F3" w:rsidRPr="006872BD" w:rsidRDefault="00FF70F3" w:rsidP="004E3CEC">
      <w:pPr>
        <w:spacing w:after="0" w:line="240" w:lineRule="auto"/>
        <w:jc w:val="both"/>
        <w:rPr>
          <w:color w:val="000000"/>
          <w:sz w:val="16"/>
          <w:szCs w:val="16"/>
          <w:lang w:val="uk-UA"/>
        </w:rPr>
      </w:pPr>
    </w:p>
    <w:p w:rsidR="00FF70F3" w:rsidRPr="004B492C" w:rsidRDefault="00FF70F3" w:rsidP="004E3CEC">
      <w:pPr>
        <w:spacing w:after="0" w:line="240" w:lineRule="auto"/>
        <w:jc w:val="both"/>
        <w:rPr>
          <w:b/>
          <w:i/>
          <w:color w:val="000000"/>
          <w:sz w:val="28"/>
          <w:szCs w:val="28"/>
          <w:lang w:val="uk-UA"/>
        </w:rPr>
      </w:pPr>
      <w:r>
        <w:rPr>
          <w:color w:val="000000"/>
          <w:sz w:val="28"/>
          <w:szCs w:val="28"/>
          <w:lang w:val="uk-UA"/>
        </w:rPr>
        <w:t>4.2.</w:t>
      </w:r>
      <w:r w:rsidRPr="004B492C">
        <w:rPr>
          <w:color w:val="000000"/>
          <w:sz w:val="28"/>
          <w:szCs w:val="28"/>
          <w:lang w:val="uk-UA"/>
        </w:rPr>
        <w:t xml:space="preserve">Проводити спільні консультації з приводу виникнення обґрунтованої необхідності скорочення більше як 3 відсотків чисельності працівників. </w:t>
      </w:r>
    </w:p>
    <w:p w:rsidR="00FF70F3" w:rsidRPr="004B492C" w:rsidRDefault="00FF70F3" w:rsidP="004E3CEC">
      <w:pPr>
        <w:spacing w:after="0" w:line="240" w:lineRule="auto"/>
        <w:jc w:val="both"/>
        <w:rPr>
          <w:b/>
          <w:color w:val="000000"/>
          <w:sz w:val="28"/>
          <w:szCs w:val="28"/>
          <w:lang w:val="uk-UA"/>
        </w:rPr>
      </w:pPr>
      <w:r>
        <w:rPr>
          <w:color w:val="000000"/>
          <w:sz w:val="28"/>
          <w:szCs w:val="28"/>
          <w:lang w:val="uk-UA"/>
        </w:rPr>
        <w:t>4.3.</w:t>
      </w:r>
      <w:r w:rsidRPr="004B492C">
        <w:rPr>
          <w:color w:val="000000"/>
          <w:sz w:val="28"/>
          <w:szCs w:val="28"/>
          <w:lang w:val="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зниження рівня скорочення чисельності працівників.</w:t>
      </w:r>
      <w:r w:rsidRPr="004B492C">
        <w:rPr>
          <w:b/>
          <w:i/>
          <w:color w:val="000000"/>
          <w:sz w:val="28"/>
          <w:szCs w:val="28"/>
          <w:lang w:val="uk-UA"/>
        </w:rPr>
        <w:t xml:space="preserve"> </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4.4.</w:t>
      </w:r>
      <w:r w:rsidRPr="004B492C">
        <w:rPr>
          <w:color w:val="000000"/>
          <w:sz w:val="28"/>
          <w:szCs w:val="28"/>
          <w:lang w:val="uk-UA"/>
        </w:rPr>
        <w:t>Забезпечити працевлаштування на вільні і новостворені робочі місця в закладах освіти незайнятого населення, зареєстрованого у державній службі зайнятості, відповідно до кваліфікаційних вимог, надаючи при цьому перевагу</w:t>
      </w:r>
      <w:r w:rsidRPr="004B492C">
        <w:rPr>
          <w:b/>
          <w:color w:val="000000"/>
          <w:sz w:val="28"/>
          <w:szCs w:val="28"/>
          <w:lang w:val="uk-UA"/>
        </w:rPr>
        <w:t xml:space="preserve"> </w:t>
      </w:r>
      <w:r w:rsidRPr="004B492C">
        <w:rPr>
          <w:color w:val="000000"/>
          <w:sz w:val="28"/>
          <w:szCs w:val="28"/>
          <w:lang w:val="uk-UA"/>
        </w:rPr>
        <w:t>професійно досвідченим працівникам та випускникам закладів освіти.</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4.5.</w:t>
      </w:r>
      <w:r w:rsidRPr="004B492C">
        <w:rPr>
          <w:color w:val="000000"/>
          <w:sz w:val="28"/>
          <w:szCs w:val="28"/>
          <w:lang w:val="uk-UA"/>
        </w:rPr>
        <w:t xml:space="preserve">Передбачати у колективних договорах </w:t>
      </w:r>
      <w:r w:rsidRPr="005D3064">
        <w:rPr>
          <w:b/>
          <w:color w:val="000000"/>
          <w:sz w:val="28"/>
          <w:szCs w:val="28"/>
          <w:lang w:val="uk-UA"/>
        </w:rPr>
        <w:t>закладів  та установ</w:t>
      </w:r>
      <w:r>
        <w:rPr>
          <w:color w:val="000000"/>
          <w:sz w:val="28"/>
          <w:szCs w:val="28"/>
          <w:lang w:val="uk-UA"/>
        </w:rPr>
        <w:t xml:space="preserve"> </w:t>
      </w:r>
      <w:r w:rsidRPr="004B492C">
        <w:rPr>
          <w:color w:val="000000"/>
          <w:sz w:val="28"/>
          <w:szCs w:val="28"/>
          <w:lang w:val="uk-UA"/>
        </w:rPr>
        <w:t xml:space="preserve">освіти  заходи щодо попередження безробіття, створення нових (додаткових) робочих місць. </w:t>
      </w:r>
    </w:p>
    <w:p w:rsidR="00FF70F3" w:rsidRPr="004B492C" w:rsidRDefault="00FF70F3" w:rsidP="004E3CEC">
      <w:pPr>
        <w:spacing w:after="0" w:line="240" w:lineRule="auto"/>
        <w:jc w:val="both"/>
        <w:rPr>
          <w:color w:val="000000"/>
          <w:sz w:val="27"/>
          <w:szCs w:val="27"/>
          <w:lang w:val="uk-UA"/>
        </w:rPr>
      </w:pPr>
      <w:r>
        <w:rPr>
          <w:color w:val="000000"/>
          <w:sz w:val="28"/>
          <w:szCs w:val="28"/>
          <w:lang w:val="uk-UA"/>
        </w:rPr>
        <w:t>4.6.</w:t>
      </w:r>
      <w:r w:rsidRPr="004B492C">
        <w:rPr>
          <w:color w:val="000000"/>
          <w:sz w:val="28"/>
          <w:szCs w:val="28"/>
          <w:lang w:val="uk-UA"/>
        </w:rPr>
        <w:t xml:space="preserve">Вжити заходів для недопущення запровадження такого режиму роботи працівників </w:t>
      </w:r>
      <w:r w:rsidRPr="005D3064">
        <w:rPr>
          <w:b/>
          <w:color w:val="000000"/>
          <w:sz w:val="28"/>
          <w:szCs w:val="28"/>
          <w:lang w:val="uk-UA"/>
        </w:rPr>
        <w:t>закладів дошкільної освіти</w:t>
      </w:r>
      <w:r>
        <w:rPr>
          <w:b/>
          <w:color w:val="000000"/>
          <w:sz w:val="28"/>
          <w:szCs w:val="28"/>
          <w:lang w:val="uk-UA"/>
        </w:rPr>
        <w:t xml:space="preserve">, </w:t>
      </w:r>
      <w:r w:rsidRPr="004B492C">
        <w:rPr>
          <w:color w:val="000000"/>
          <w:sz w:val="28"/>
          <w:szCs w:val="28"/>
          <w:lang w:val="uk-UA"/>
        </w:rPr>
        <w:t xml:space="preserve">який може призвести до встановлення місячної заробітної плати </w:t>
      </w:r>
      <w:r w:rsidRPr="00B43319">
        <w:rPr>
          <w:color w:val="000000"/>
          <w:sz w:val="28"/>
          <w:szCs w:val="28"/>
          <w:lang w:val="uk-UA"/>
        </w:rPr>
        <w:t>в розмірі менше посадового окладу (ставки заробітної плати).</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4.7.</w:t>
      </w:r>
      <w:r w:rsidRPr="004B492C">
        <w:rPr>
          <w:color w:val="000000"/>
          <w:sz w:val="28"/>
          <w:szCs w:val="28"/>
          <w:lang w:val="uk-UA"/>
        </w:rPr>
        <w:t>З метою створення педагогічним працівникам відповідних умов праці, які б максимально сприяли забезпеченню</w:t>
      </w:r>
      <w:r w:rsidRPr="004B492C">
        <w:rPr>
          <w:i/>
          <w:color w:val="000000"/>
          <w:sz w:val="28"/>
          <w:szCs w:val="28"/>
          <w:lang w:val="uk-UA"/>
        </w:rPr>
        <w:t xml:space="preserve"> </w:t>
      </w:r>
      <w:r w:rsidRPr="004B492C">
        <w:rPr>
          <w:color w:val="000000"/>
          <w:sz w:val="28"/>
          <w:szCs w:val="28"/>
          <w:lang w:val="uk-UA"/>
        </w:rPr>
        <w:t xml:space="preserve">продуктивної зайнятості та зарахуванню періодів трудової діяльності до страхового стажу для призначення відповідного виду пенсії: </w:t>
      </w:r>
    </w:p>
    <w:p w:rsidR="00FF70F3" w:rsidRPr="004B492C" w:rsidRDefault="00FF70F3" w:rsidP="004E3CEC">
      <w:pPr>
        <w:spacing w:after="0" w:line="240" w:lineRule="auto"/>
        <w:jc w:val="both"/>
        <w:rPr>
          <w:color w:val="000000"/>
          <w:sz w:val="28"/>
          <w:szCs w:val="28"/>
          <w:lang w:val="uk-UA"/>
        </w:rPr>
      </w:pPr>
      <w:r w:rsidRPr="004B492C">
        <w:rPr>
          <w:color w:val="000000"/>
          <w:sz w:val="28"/>
          <w:szCs w:val="28"/>
          <w:lang w:val="uk-UA"/>
        </w:rPr>
        <w:t>- при звільненні педагогічних працівників вивільнені години розподіляти у першу чергу між тими працівниками, які мають неповне тижневе навантаження;</w:t>
      </w:r>
    </w:p>
    <w:p w:rsidR="00FF70F3" w:rsidRPr="004B492C" w:rsidRDefault="00FF70F3" w:rsidP="004E3CEC">
      <w:pPr>
        <w:spacing w:after="0" w:line="240" w:lineRule="auto"/>
        <w:jc w:val="both"/>
        <w:rPr>
          <w:color w:val="000000"/>
          <w:sz w:val="28"/>
          <w:szCs w:val="28"/>
          <w:lang w:val="uk-UA"/>
        </w:rPr>
      </w:pPr>
      <w:r w:rsidRPr="004B492C">
        <w:rPr>
          <w:color w:val="000000"/>
          <w:sz w:val="28"/>
          <w:szCs w:val="28"/>
          <w:lang w:val="uk-UA"/>
        </w:rPr>
        <w:t>-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FF70F3" w:rsidRDefault="00FF70F3" w:rsidP="004E3CEC">
      <w:pPr>
        <w:spacing w:after="0" w:line="240" w:lineRule="auto"/>
        <w:jc w:val="both"/>
        <w:rPr>
          <w:color w:val="000000"/>
          <w:sz w:val="28"/>
          <w:szCs w:val="28"/>
          <w:lang w:val="uk-UA"/>
        </w:rPr>
      </w:pPr>
      <w:r w:rsidRPr="004B492C">
        <w:rPr>
          <w:color w:val="000000"/>
          <w:sz w:val="28"/>
          <w:szCs w:val="28"/>
          <w:lang w:val="uk-UA"/>
        </w:rPr>
        <w:t xml:space="preserve">- передавати уроки з окремих предметів у початкових класах, в т.ч. уроки іноземної мови, фізичної культури, образотворчого мистецтва, музики,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FF70F3" w:rsidRDefault="00FF70F3" w:rsidP="004E3CEC">
      <w:pPr>
        <w:spacing w:after="0" w:line="240" w:lineRule="auto"/>
        <w:jc w:val="both"/>
        <w:rPr>
          <w:color w:val="000000"/>
          <w:sz w:val="28"/>
          <w:szCs w:val="28"/>
          <w:lang w:val="uk-UA"/>
        </w:rPr>
      </w:pPr>
    </w:p>
    <w:p w:rsidR="00FF70F3" w:rsidRDefault="00FF70F3" w:rsidP="004E3CEC">
      <w:pPr>
        <w:spacing w:after="0" w:line="240" w:lineRule="auto"/>
        <w:jc w:val="both"/>
        <w:rPr>
          <w:color w:val="000000"/>
          <w:sz w:val="28"/>
          <w:szCs w:val="28"/>
          <w:lang w:val="uk-UA"/>
        </w:rPr>
      </w:pPr>
      <w:r>
        <w:rPr>
          <w:color w:val="000000"/>
          <w:sz w:val="28"/>
          <w:szCs w:val="28"/>
          <w:lang w:val="uk-UA"/>
        </w:rPr>
        <w:t xml:space="preserve">4.8.Застосовувати при оптимізації </w:t>
      </w:r>
      <w:r w:rsidRPr="005D3064">
        <w:rPr>
          <w:b/>
          <w:color w:val="000000"/>
          <w:sz w:val="28"/>
          <w:szCs w:val="28"/>
          <w:lang w:val="uk-UA"/>
        </w:rPr>
        <w:t>закладів та установ освіти</w:t>
      </w:r>
      <w:r>
        <w:rPr>
          <w:color w:val="000000"/>
          <w:sz w:val="28"/>
          <w:szCs w:val="28"/>
          <w:lang w:val="uk-UA"/>
        </w:rPr>
        <w:t xml:space="preserve"> звільнення працівників за скороченням штатів або чисельності працюючих  лише як </w:t>
      </w:r>
      <w:r>
        <w:rPr>
          <w:color w:val="000000"/>
          <w:sz w:val="28"/>
          <w:szCs w:val="28"/>
          <w:lang w:val="uk-UA"/>
        </w:rPr>
        <w:lastRenderedPageBreak/>
        <w:t xml:space="preserve">крайній засіб, коли вичерпані всі можливості їх працевлаштування в інших </w:t>
      </w:r>
      <w:r w:rsidRPr="005D3064">
        <w:rPr>
          <w:b/>
          <w:color w:val="000000"/>
          <w:sz w:val="28"/>
          <w:szCs w:val="28"/>
          <w:lang w:val="uk-UA"/>
        </w:rPr>
        <w:t>закладах освіти</w:t>
      </w:r>
      <w:r>
        <w:rPr>
          <w:color w:val="000000"/>
          <w:sz w:val="28"/>
          <w:szCs w:val="28"/>
          <w:lang w:val="uk-UA"/>
        </w:rPr>
        <w:t>.</w:t>
      </w:r>
    </w:p>
    <w:p w:rsidR="00FF70F3" w:rsidRDefault="00FF70F3" w:rsidP="004E3CEC">
      <w:pPr>
        <w:spacing w:after="0" w:line="240" w:lineRule="auto"/>
        <w:jc w:val="both"/>
        <w:rPr>
          <w:color w:val="000000"/>
          <w:sz w:val="28"/>
          <w:szCs w:val="28"/>
          <w:lang w:val="uk-UA"/>
        </w:rPr>
      </w:pPr>
      <w:r>
        <w:rPr>
          <w:color w:val="000000"/>
          <w:sz w:val="28"/>
          <w:szCs w:val="28"/>
          <w:lang w:val="uk-UA"/>
        </w:rPr>
        <w:t xml:space="preserve">4.9. Не допускати зменшення обсягу навчального навантаження особам </w:t>
      </w:r>
      <w:proofErr w:type="spellStart"/>
      <w:r>
        <w:rPr>
          <w:color w:val="000000"/>
          <w:sz w:val="28"/>
          <w:szCs w:val="28"/>
          <w:lang w:val="uk-UA"/>
        </w:rPr>
        <w:t>передпенсійного</w:t>
      </w:r>
      <w:proofErr w:type="spellEnd"/>
      <w:r>
        <w:rPr>
          <w:color w:val="000000"/>
          <w:sz w:val="28"/>
          <w:szCs w:val="28"/>
          <w:lang w:val="uk-UA"/>
        </w:rPr>
        <w:t xml:space="preserve"> віку.</w:t>
      </w:r>
    </w:p>
    <w:p w:rsidR="00FF70F3" w:rsidRDefault="00FF70F3" w:rsidP="004E3CEC">
      <w:pPr>
        <w:spacing w:after="0" w:line="240" w:lineRule="auto"/>
        <w:jc w:val="both"/>
        <w:rPr>
          <w:color w:val="000000"/>
          <w:sz w:val="28"/>
          <w:szCs w:val="28"/>
          <w:lang w:val="uk-UA"/>
        </w:rPr>
      </w:pPr>
      <w:r>
        <w:rPr>
          <w:color w:val="000000"/>
          <w:sz w:val="28"/>
          <w:szCs w:val="28"/>
          <w:lang w:val="uk-UA"/>
        </w:rPr>
        <w:t xml:space="preserve">4.10. Не допускати звільнення працівників закладів </w:t>
      </w:r>
      <w:r w:rsidRPr="007C6322">
        <w:rPr>
          <w:sz w:val="28"/>
          <w:szCs w:val="28"/>
          <w:lang w:val="uk-UA"/>
        </w:rPr>
        <w:t xml:space="preserve">освіти </w:t>
      </w:r>
      <w:r>
        <w:rPr>
          <w:color w:val="000000"/>
          <w:sz w:val="28"/>
          <w:szCs w:val="28"/>
          <w:lang w:val="uk-UA"/>
        </w:rPr>
        <w:t>при зміні власника, зокрема при створенні ТГ.</w:t>
      </w:r>
    </w:p>
    <w:p w:rsidR="00FF70F3" w:rsidRDefault="00FF70F3" w:rsidP="004E3CEC">
      <w:pPr>
        <w:pStyle w:val="31"/>
        <w:rPr>
          <w:b/>
          <w:bCs/>
          <w:sz w:val="24"/>
        </w:rPr>
      </w:pPr>
    </w:p>
    <w:p w:rsidR="00FF70F3" w:rsidRDefault="00FF70F3" w:rsidP="004E3CEC">
      <w:pPr>
        <w:spacing w:after="0" w:line="240" w:lineRule="auto"/>
        <w:jc w:val="both"/>
        <w:rPr>
          <w:b/>
          <w:sz w:val="28"/>
          <w:u w:val="single"/>
          <w:lang w:val="uk-UA"/>
        </w:rPr>
      </w:pPr>
      <w:r w:rsidRPr="006872BD">
        <w:rPr>
          <w:b/>
          <w:sz w:val="28"/>
          <w:u w:val="single"/>
          <w:lang w:val="uk-UA"/>
        </w:rPr>
        <w:t xml:space="preserve">Розділ </w:t>
      </w:r>
      <w:r w:rsidRPr="006872BD">
        <w:rPr>
          <w:b/>
          <w:sz w:val="28"/>
          <w:u w:val="single"/>
          <w:lang w:val="en-US"/>
        </w:rPr>
        <w:t>V</w:t>
      </w:r>
      <w:r w:rsidRPr="006872BD">
        <w:rPr>
          <w:b/>
          <w:sz w:val="28"/>
          <w:u w:val="single"/>
          <w:lang w:val="uk-UA"/>
        </w:rPr>
        <w:t>. Регулювання виробничих, трудових відносин.</w:t>
      </w:r>
    </w:p>
    <w:p w:rsidR="00FF70F3" w:rsidRPr="007F4383" w:rsidRDefault="00FF70F3" w:rsidP="004E3CEC">
      <w:pPr>
        <w:spacing w:after="0" w:line="240" w:lineRule="auto"/>
        <w:jc w:val="both"/>
        <w:rPr>
          <w:b/>
          <w:sz w:val="28"/>
          <w:lang w:val="uk-UA"/>
        </w:rPr>
      </w:pPr>
      <w:r w:rsidRPr="007F4383">
        <w:rPr>
          <w:b/>
          <w:sz w:val="28"/>
          <w:lang w:val="uk-UA"/>
        </w:rPr>
        <w:t xml:space="preserve">                    </w:t>
      </w:r>
      <w:r>
        <w:rPr>
          <w:b/>
          <w:sz w:val="28"/>
          <w:lang w:val="uk-UA"/>
        </w:rPr>
        <w:t xml:space="preserve">            </w:t>
      </w:r>
      <w:r w:rsidRPr="007F4383">
        <w:rPr>
          <w:b/>
          <w:sz w:val="28"/>
          <w:lang w:val="uk-UA"/>
        </w:rPr>
        <w:t xml:space="preserve">   Режим праці та відпочинку</w:t>
      </w:r>
    </w:p>
    <w:p w:rsidR="00FF70F3" w:rsidRPr="006872BD" w:rsidRDefault="00FF70F3" w:rsidP="004E3CEC">
      <w:pPr>
        <w:spacing w:after="0" w:line="240" w:lineRule="auto"/>
        <w:jc w:val="center"/>
        <w:rPr>
          <w:b/>
          <w:sz w:val="16"/>
          <w:szCs w:val="16"/>
          <w:lang w:val="uk-UA"/>
        </w:rPr>
      </w:pPr>
    </w:p>
    <w:p w:rsidR="00FF70F3" w:rsidRDefault="00FF70F3" w:rsidP="004E3CEC">
      <w:pPr>
        <w:spacing w:after="0" w:line="240" w:lineRule="auto"/>
        <w:jc w:val="both"/>
        <w:rPr>
          <w:b/>
          <w:i/>
          <w:sz w:val="28"/>
          <w:u w:val="single"/>
          <w:lang w:val="uk-UA"/>
        </w:rPr>
      </w:pPr>
      <w:r>
        <w:rPr>
          <w:b/>
          <w:sz w:val="28"/>
          <w:szCs w:val="28"/>
          <w:lang w:val="uk-UA"/>
        </w:rPr>
        <w:t xml:space="preserve"> 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 xml:space="preserve">а, </w:t>
      </w:r>
      <w:r w:rsidRPr="00E53600">
        <w:rPr>
          <w:b/>
          <w:sz w:val="28"/>
          <w:szCs w:val="28"/>
          <w:lang w:val="uk-UA"/>
        </w:rPr>
        <w:t>відділ освіти</w:t>
      </w:r>
      <w:r w:rsidRPr="00E53600">
        <w:rPr>
          <w:sz w:val="28"/>
          <w:szCs w:val="28"/>
          <w:lang w:val="uk-UA"/>
        </w:rPr>
        <w:t xml:space="preserve"> </w:t>
      </w:r>
      <w:r w:rsidRPr="00670BF2">
        <w:rPr>
          <w:lang w:val="uk-UA"/>
        </w:rPr>
        <w:t xml:space="preserve"> </w:t>
      </w:r>
      <w:r w:rsidRPr="002E6138">
        <w:rPr>
          <w:b/>
          <w:i/>
          <w:sz w:val="28"/>
          <w:u w:val="single"/>
          <w:lang w:val="uk-UA"/>
        </w:rPr>
        <w:t>зобов’язується:</w:t>
      </w:r>
    </w:p>
    <w:p w:rsidR="00FF70F3" w:rsidRPr="006872BD" w:rsidRDefault="00FF70F3" w:rsidP="004E3CEC">
      <w:pPr>
        <w:spacing w:after="0" w:line="240" w:lineRule="auto"/>
        <w:jc w:val="both"/>
        <w:rPr>
          <w:b/>
          <w:i/>
          <w:sz w:val="16"/>
          <w:szCs w:val="16"/>
          <w:u w:val="single"/>
          <w:lang w:val="uk-UA"/>
        </w:rPr>
      </w:pPr>
    </w:p>
    <w:p w:rsidR="00FF70F3" w:rsidRDefault="00FF70F3" w:rsidP="004E3CEC">
      <w:pPr>
        <w:spacing w:after="0" w:line="240" w:lineRule="auto"/>
        <w:jc w:val="both"/>
        <w:rPr>
          <w:sz w:val="28"/>
          <w:lang w:val="uk-UA"/>
        </w:rPr>
      </w:pPr>
      <w:r>
        <w:rPr>
          <w:sz w:val="28"/>
          <w:lang w:val="uk-UA"/>
        </w:rPr>
        <w:t xml:space="preserve">5.1.Привести у відповідність з чинним законодавством Типові правила внутрішнього розпорядку для працівників в закладах та установах освіти ТГ. </w:t>
      </w:r>
    </w:p>
    <w:p w:rsidR="00FF70F3" w:rsidRDefault="00FF70F3" w:rsidP="004E3CEC">
      <w:pPr>
        <w:spacing w:after="0" w:line="240" w:lineRule="auto"/>
        <w:jc w:val="both"/>
        <w:rPr>
          <w:sz w:val="28"/>
          <w:lang w:val="uk-UA"/>
        </w:rPr>
      </w:pPr>
      <w:r w:rsidRPr="009C518B">
        <w:rPr>
          <w:sz w:val="28"/>
          <w:lang w:val="uk-UA"/>
        </w:rPr>
        <w:t>Забезпечити контроль</w:t>
      </w:r>
      <w:r>
        <w:rPr>
          <w:sz w:val="28"/>
          <w:lang w:val="uk-UA"/>
        </w:rPr>
        <w:t xml:space="preserve"> за розробкою в закладах освіти   правил внутрішнього трудового розпорядку.</w:t>
      </w:r>
    </w:p>
    <w:p w:rsidR="00FF70F3" w:rsidRDefault="00FF70F3" w:rsidP="004E3CEC">
      <w:pPr>
        <w:spacing w:after="0" w:line="240" w:lineRule="auto"/>
        <w:jc w:val="both"/>
        <w:rPr>
          <w:color w:val="000000"/>
          <w:sz w:val="28"/>
          <w:szCs w:val="28"/>
          <w:lang w:val="uk-UA"/>
        </w:rPr>
      </w:pPr>
      <w:r w:rsidRPr="0089495C">
        <w:rPr>
          <w:b/>
          <w:color w:val="000000"/>
          <w:sz w:val="28"/>
          <w:szCs w:val="28"/>
          <w:lang w:val="uk-UA"/>
        </w:rPr>
        <w:t xml:space="preserve">Забезпечити </w:t>
      </w:r>
      <w:r>
        <w:rPr>
          <w:b/>
          <w:color w:val="000000"/>
          <w:sz w:val="28"/>
          <w:szCs w:val="28"/>
          <w:lang w:val="uk-UA"/>
        </w:rPr>
        <w:t xml:space="preserve">призначення керівників комунальних закладів загальної середньої освіти за результатами конкурсного відбору строком на шість років (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w:t>
      </w:r>
      <w:r w:rsidRPr="002F1BCD">
        <w:rPr>
          <w:b/>
          <w:color w:val="000000"/>
          <w:sz w:val="28"/>
          <w:szCs w:val="28"/>
          <w:u w:val="single"/>
          <w:lang w:val="uk-UA"/>
        </w:rPr>
        <w:t>профспілкового комітету</w:t>
      </w:r>
      <w:r>
        <w:rPr>
          <w:b/>
          <w:color w:val="000000"/>
          <w:sz w:val="28"/>
          <w:szCs w:val="28"/>
          <w:lang w:val="uk-UA"/>
        </w:rPr>
        <w:t>, громадського об</w:t>
      </w:r>
      <w:r w:rsidRPr="0089495C">
        <w:rPr>
          <w:b/>
          <w:sz w:val="28"/>
          <w:lang w:val="uk-UA"/>
        </w:rPr>
        <w:t>’</w:t>
      </w:r>
      <w:r>
        <w:rPr>
          <w:b/>
          <w:color w:val="000000"/>
          <w:sz w:val="28"/>
          <w:szCs w:val="28"/>
          <w:lang w:val="uk-UA"/>
        </w:rPr>
        <w:t>єднання батьків учнів  (вихованців) та громадського об</w:t>
      </w:r>
      <w:r w:rsidRPr="0089495C">
        <w:rPr>
          <w:b/>
          <w:sz w:val="28"/>
          <w:lang w:val="uk-UA"/>
        </w:rPr>
        <w:t>’</w:t>
      </w:r>
      <w:r>
        <w:rPr>
          <w:b/>
          <w:color w:val="000000"/>
          <w:sz w:val="28"/>
          <w:szCs w:val="28"/>
          <w:lang w:val="uk-UA"/>
        </w:rPr>
        <w:t xml:space="preserve">єднання керівників закладів загальної середньої освіти відповідної адміністративно – територіальної одиниці, відповідно до Положення про конкурс на посаду керівника комунального закладу загальної середньої освіти, затвердженого засновником на підставі типового положення, затвердженого Міністерством освіти і науки України. </w:t>
      </w:r>
    </w:p>
    <w:p w:rsidR="00FF70F3" w:rsidRPr="00096E2C" w:rsidRDefault="00FF70F3" w:rsidP="004E3CEC">
      <w:pPr>
        <w:spacing w:after="0" w:line="240" w:lineRule="auto"/>
        <w:jc w:val="both"/>
        <w:rPr>
          <w:b/>
          <w:sz w:val="28"/>
          <w:lang w:val="uk-UA"/>
        </w:rPr>
      </w:pPr>
      <w:r>
        <w:rPr>
          <w:color w:val="000000"/>
          <w:sz w:val="28"/>
          <w:szCs w:val="28"/>
          <w:lang w:val="uk-UA"/>
        </w:rPr>
        <w:t>5.2.</w:t>
      </w:r>
      <w:r w:rsidRPr="00096E2C">
        <w:rPr>
          <w:b/>
          <w:sz w:val="28"/>
          <w:lang w:val="uk-UA"/>
        </w:rPr>
        <w:t>Забезпечити дотримання</w:t>
      </w:r>
      <w:r>
        <w:rPr>
          <w:b/>
          <w:sz w:val="28"/>
          <w:lang w:val="uk-UA"/>
        </w:rPr>
        <w:t xml:space="preserve"> у закладах освіти</w:t>
      </w:r>
      <w:r w:rsidRPr="00096E2C">
        <w:rPr>
          <w:b/>
          <w:sz w:val="28"/>
          <w:lang w:val="uk-UA"/>
        </w:rPr>
        <w:t>:</w:t>
      </w:r>
    </w:p>
    <w:p w:rsidR="00FF70F3" w:rsidRPr="007C6322" w:rsidRDefault="00FF70F3" w:rsidP="004E3CEC">
      <w:pPr>
        <w:numPr>
          <w:ilvl w:val="0"/>
          <w:numId w:val="1"/>
        </w:numPr>
        <w:tabs>
          <w:tab w:val="clear" w:pos="720"/>
          <w:tab w:val="num" w:pos="360"/>
        </w:tabs>
        <w:spacing w:after="0" w:line="240" w:lineRule="auto"/>
        <w:ind w:left="0" w:firstLine="0"/>
        <w:jc w:val="both"/>
        <w:rPr>
          <w:sz w:val="28"/>
          <w:lang w:val="uk-UA"/>
        </w:rPr>
      </w:pPr>
      <w:r w:rsidRPr="007C6322">
        <w:rPr>
          <w:sz w:val="28"/>
          <w:lang w:val="uk-UA"/>
        </w:rPr>
        <w:t xml:space="preserve">встановлених чинним законодавством норм тривалості робочого часу і відпочинку для працівників закладів </w:t>
      </w:r>
      <w:r w:rsidRPr="007C6322">
        <w:rPr>
          <w:sz w:val="28"/>
          <w:szCs w:val="28"/>
          <w:lang w:val="uk-UA"/>
        </w:rPr>
        <w:t>освіти</w:t>
      </w:r>
      <w:r w:rsidRPr="007C6322">
        <w:rPr>
          <w:sz w:val="28"/>
          <w:lang w:val="uk-UA"/>
        </w:rPr>
        <w:t>;</w:t>
      </w:r>
    </w:p>
    <w:p w:rsidR="00FF70F3" w:rsidRDefault="00FF70F3" w:rsidP="004E3CEC">
      <w:pPr>
        <w:numPr>
          <w:ilvl w:val="0"/>
          <w:numId w:val="1"/>
        </w:numPr>
        <w:tabs>
          <w:tab w:val="clear" w:pos="720"/>
          <w:tab w:val="num" w:pos="360"/>
        </w:tabs>
        <w:spacing w:after="0" w:line="240" w:lineRule="auto"/>
        <w:ind w:left="0" w:firstLine="0"/>
        <w:jc w:val="both"/>
        <w:rPr>
          <w:sz w:val="28"/>
          <w:lang w:val="uk-UA"/>
        </w:rPr>
      </w:pPr>
      <w:r>
        <w:rPr>
          <w:sz w:val="28"/>
          <w:lang w:val="uk-UA"/>
        </w:rPr>
        <w:t>нормативних документів щодо порядку здачі в оренду приміщень та обладнання;</w:t>
      </w:r>
    </w:p>
    <w:p w:rsidR="00FF70F3" w:rsidRPr="00074D20" w:rsidRDefault="00FF70F3" w:rsidP="004E3CEC">
      <w:pPr>
        <w:spacing w:after="0" w:line="240" w:lineRule="auto"/>
        <w:jc w:val="both"/>
        <w:rPr>
          <w:b/>
          <w:color w:val="000000"/>
          <w:sz w:val="28"/>
          <w:szCs w:val="28"/>
          <w:lang w:val="uk-UA"/>
        </w:rPr>
      </w:pPr>
      <w:r w:rsidRPr="00C55C29">
        <w:rPr>
          <w:color w:val="000000"/>
          <w:sz w:val="28"/>
          <w:szCs w:val="28"/>
          <w:lang w:val="uk-UA"/>
        </w:rPr>
        <w:t>5.3</w:t>
      </w:r>
      <w:r>
        <w:rPr>
          <w:b/>
          <w:color w:val="000000"/>
          <w:sz w:val="28"/>
          <w:szCs w:val="28"/>
          <w:lang w:val="uk-UA"/>
        </w:rPr>
        <w:t>.</w:t>
      </w:r>
      <w:r w:rsidRPr="00074D20">
        <w:rPr>
          <w:b/>
          <w:color w:val="000000"/>
          <w:sz w:val="28"/>
          <w:szCs w:val="28"/>
          <w:lang w:val="uk-UA"/>
        </w:rPr>
        <w:t>Забезпечити контроль за:</w:t>
      </w:r>
    </w:p>
    <w:p w:rsidR="00FF70F3" w:rsidRPr="00CF5AB9" w:rsidRDefault="00FF70F3" w:rsidP="004E3CEC">
      <w:pPr>
        <w:spacing w:after="0" w:line="240" w:lineRule="auto"/>
        <w:jc w:val="both"/>
        <w:rPr>
          <w:color w:val="000000"/>
          <w:sz w:val="28"/>
          <w:szCs w:val="28"/>
          <w:lang w:val="uk-UA"/>
        </w:rPr>
      </w:pPr>
      <w:r w:rsidRPr="00CF5AB9">
        <w:rPr>
          <w:color w:val="000000"/>
          <w:sz w:val="28"/>
          <w:szCs w:val="28"/>
          <w:lang w:val="uk-UA"/>
        </w:rPr>
        <w:t xml:space="preserve">-  застосуванням у </w:t>
      </w:r>
      <w:r w:rsidRPr="00824ADF">
        <w:rPr>
          <w:b/>
          <w:color w:val="000000"/>
          <w:sz w:val="28"/>
          <w:szCs w:val="28"/>
          <w:lang w:val="uk-UA"/>
        </w:rPr>
        <w:t>закладах освіти</w:t>
      </w:r>
      <w:r>
        <w:rPr>
          <w:color w:val="000000"/>
          <w:sz w:val="28"/>
          <w:szCs w:val="28"/>
          <w:lang w:val="uk-UA"/>
        </w:rPr>
        <w:t xml:space="preserve"> </w:t>
      </w:r>
      <w:r w:rsidRPr="00CF5AB9">
        <w:rPr>
          <w:color w:val="000000"/>
          <w:sz w:val="28"/>
          <w:szCs w:val="28"/>
          <w:lang w:val="uk-UA"/>
        </w:rPr>
        <w:t xml:space="preserve"> надурочних робіт, допускаючи їх лише у випадках і порядку, передбачених чинним законодавством;</w:t>
      </w:r>
    </w:p>
    <w:p w:rsidR="00FF70F3" w:rsidRPr="00CF5AB9" w:rsidRDefault="00FF70F3" w:rsidP="004E3CEC">
      <w:pPr>
        <w:spacing w:after="0" w:line="240" w:lineRule="auto"/>
        <w:jc w:val="both"/>
        <w:rPr>
          <w:color w:val="000000"/>
          <w:sz w:val="28"/>
          <w:szCs w:val="28"/>
          <w:lang w:val="uk-UA"/>
        </w:rPr>
      </w:pPr>
      <w:r w:rsidRPr="00CF5AB9">
        <w:rPr>
          <w:color w:val="000000"/>
          <w:sz w:val="28"/>
          <w:szCs w:val="28"/>
          <w:lang w:val="uk-UA"/>
        </w:rPr>
        <w:t xml:space="preserve">- наданням працівникам </w:t>
      </w:r>
      <w:r>
        <w:rPr>
          <w:color w:val="000000"/>
          <w:sz w:val="28"/>
          <w:szCs w:val="28"/>
          <w:lang w:val="uk-UA"/>
        </w:rPr>
        <w:t xml:space="preserve">освіти </w:t>
      </w:r>
      <w:r w:rsidRPr="00CF5AB9">
        <w:rPr>
          <w:color w:val="000000"/>
          <w:sz w:val="28"/>
          <w:szCs w:val="28"/>
          <w:lang w:val="uk-UA"/>
        </w:rPr>
        <w:t>щорічних відпусток відповідної тривалості згідно з чинним законодавством.</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5.4.</w:t>
      </w:r>
      <w:r w:rsidRPr="004B492C">
        <w:rPr>
          <w:color w:val="000000"/>
          <w:sz w:val="28"/>
          <w:szCs w:val="28"/>
          <w:lang w:val="uk-UA"/>
        </w:rPr>
        <w:t>Забезпечити встановлення педагогічним працівникам скороченої тривалості робочого часу відповідно до чинного законодавства.</w:t>
      </w:r>
    </w:p>
    <w:p w:rsidR="00FF70F3" w:rsidRPr="00B31173" w:rsidRDefault="00FF70F3" w:rsidP="004E3CEC">
      <w:pPr>
        <w:tabs>
          <w:tab w:val="num" w:pos="540"/>
        </w:tabs>
        <w:spacing w:after="0" w:line="240" w:lineRule="auto"/>
        <w:jc w:val="both"/>
        <w:rPr>
          <w:b/>
          <w:color w:val="000000"/>
          <w:sz w:val="16"/>
          <w:szCs w:val="16"/>
          <w:lang w:val="uk-UA"/>
        </w:rPr>
      </w:pPr>
    </w:p>
    <w:p w:rsidR="00776997" w:rsidRDefault="00776997" w:rsidP="004E3CEC">
      <w:pPr>
        <w:tabs>
          <w:tab w:val="num" w:pos="540"/>
        </w:tabs>
        <w:spacing w:after="0" w:line="240" w:lineRule="auto"/>
        <w:jc w:val="both"/>
        <w:rPr>
          <w:b/>
          <w:color w:val="000000"/>
          <w:sz w:val="28"/>
          <w:szCs w:val="28"/>
          <w:lang w:val="uk-UA"/>
        </w:rPr>
      </w:pPr>
    </w:p>
    <w:p w:rsidR="00FF70F3" w:rsidRPr="00AE6E6C" w:rsidRDefault="00FF70F3" w:rsidP="004E3CEC">
      <w:pPr>
        <w:tabs>
          <w:tab w:val="num" w:pos="540"/>
        </w:tabs>
        <w:spacing w:after="0" w:line="240" w:lineRule="auto"/>
        <w:jc w:val="both"/>
        <w:rPr>
          <w:b/>
          <w:color w:val="000000"/>
          <w:sz w:val="28"/>
          <w:szCs w:val="28"/>
          <w:lang w:val="uk-UA"/>
        </w:rPr>
      </w:pPr>
      <w:r w:rsidRPr="00AE6E6C">
        <w:rPr>
          <w:b/>
          <w:color w:val="000000"/>
          <w:sz w:val="28"/>
          <w:szCs w:val="28"/>
          <w:lang w:val="uk-UA"/>
        </w:rPr>
        <w:t>Сторони угоди домовилися, що:</w:t>
      </w:r>
    </w:p>
    <w:p w:rsidR="00FF70F3" w:rsidRPr="00B31173" w:rsidRDefault="00FF70F3" w:rsidP="004E3CEC">
      <w:pPr>
        <w:spacing w:after="0" w:line="240" w:lineRule="auto"/>
        <w:jc w:val="both"/>
        <w:rPr>
          <w:color w:val="000000"/>
          <w:sz w:val="16"/>
          <w:szCs w:val="16"/>
          <w:lang w:val="uk-UA"/>
        </w:rPr>
      </w:pPr>
    </w:p>
    <w:p w:rsidR="00FF70F3" w:rsidRPr="004B492C" w:rsidRDefault="00FF70F3" w:rsidP="004E3CEC">
      <w:pPr>
        <w:spacing w:after="0" w:line="240" w:lineRule="auto"/>
        <w:jc w:val="both"/>
        <w:rPr>
          <w:color w:val="000000"/>
          <w:sz w:val="28"/>
          <w:szCs w:val="28"/>
          <w:lang w:val="uk-UA"/>
        </w:rPr>
      </w:pPr>
      <w:r>
        <w:rPr>
          <w:color w:val="000000"/>
          <w:sz w:val="28"/>
          <w:szCs w:val="28"/>
          <w:lang w:val="uk-UA"/>
        </w:rPr>
        <w:t>5.5.</w:t>
      </w:r>
      <w:r w:rsidRPr="004B492C">
        <w:rPr>
          <w:color w:val="000000"/>
          <w:sz w:val="28"/>
          <w:szCs w:val="28"/>
          <w:lang w:val="uk-UA"/>
        </w:rPr>
        <w:t>Періоди, впродовж яких у закладах</w:t>
      </w:r>
      <w:r>
        <w:rPr>
          <w:color w:val="000000"/>
          <w:sz w:val="28"/>
          <w:szCs w:val="28"/>
          <w:lang w:val="uk-UA"/>
        </w:rPr>
        <w:t xml:space="preserve"> освіти </w:t>
      </w:r>
      <w:r w:rsidRPr="004B492C">
        <w:rPr>
          <w:color w:val="000000"/>
          <w:sz w:val="28"/>
          <w:szCs w:val="28"/>
          <w:lang w:val="uk-UA"/>
        </w:rPr>
        <w:t xml:space="preserve"> не здійснюється </w:t>
      </w:r>
      <w:r w:rsidRPr="007C6322">
        <w:rPr>
          <w:sz w:val="28"/>
          <w:szCs w:val="28"/>
          <w:lang w:val="uk-UA"/>
        </w:rPr>
        <w:t xml:space="preserve">освітній </w:t>
      </w:r>
      <w:r w:rsidRPr="004B492C">
        <w:rPr>
          <w:color w:val="000000"/>
          <w:sz w:val="28"/>
          <w:szCs w:val="28"/>
          <w:lang w:val="uk-UA"/>
        </w:rPr>
        <w:t xml:space="preserve">процес (освітня діяльність) у зв’язку із санітарно-епідеміологічними, кліматичними чи іншими, не залежними від працівників обставинами, </w:t>
      </w:r>
      <w:r w:rsidRPr="00C179D3">
        <w:rPr>
          <w:b/>
          <w:color w:val="000000"/>
          <w:sz w:val="28"/>
          <w:szCs w:val="28"/>
          <w:lang w:val="uk-UA"/>
        </w:rPr>
        <w:t>є робочим часом педагогічних та інших працівників</w:t>
      </w:r>
      <w:r w:rsidRPr="004B492C">
        <w:rPr>
          <w:b/>
          <w:i/>
          <w:color w:val="000000"/>
          <w:sz w:val="28"/>
          <w:szCs w:val="28"/>
          <w:lang w:val="uk-UA"/>
        </w:rPr>
        <w:t xml:space="preserve">. </w:t>
      </w:r>
      <w:r w:rsidRPr="004B492C">
        <w:rPr>
          <w:color w:val="000000"/>
          <w:sz w:val="28"/>
          <w:szCs w:val="28"/>
          <w:lang w:val="uk-UA"/>
        </w:rPr>
        <w:t xml:space="preserve">У зазначений час </w:t>
      </w:r>
      <w:r w:rsidRPr="004B492C">
        <w:rPr>
          <w:color w:val="000000"/>
          <w:sz w:val="28"/>
          <w:szCs w:val="28"/>
          <w:lang w:val="uk-UA"/>
        </w:rPr>
        <w:lastRenderedPageBreak/>
        <w:t>працівники залучаються до навчально-виховної, організаційно-методичної, організаційно-педа</w:t>
      </w:r>
      <w:r w:rsidRPr="004B492C">
        <w:rPr>
          <w:color w:val="000000"/>
          <w:sz w:val="28"/>
          <w:szCs w:val="28"/>
          <w:lang w:val="uk-UA"/>
        </w:rPr>
        <w:softHyphen/>
        <w:t>гогічної робіт відповідно до наказу керівника закладу в порядку, передбаченому колективним договором та правилами внутрішнього трудового</w:t>
      </w:r>
      <w:r w:rsidRPr="004B492C">
        <w:rPr>
          <w:b/>
          <w:color w:val="000000"/>
          <w:sz w:val="28"/>
          <w:szCs w:val="28"/>
          <w:lang w:val="uk-UA"/>
        </w:rPr>
        <w:t xml:space="preserve"> </w:t>
      </w:r>
      <w:r w:rsidRPr="004B492C">
        <w:rPr>
          <w:color w:val="000000"/>
          <w:sz w:val="28"/>
          <w:szCs w:val="28"/>
          <w:lang w:val="uk-UA"/>
        </w:rPr>
        <w:t>розпорядку.</w:t>
      </w:r>
    </w:p>
    <w:p w:rsidR="00FF70F3" w:rsidRDefault="00FF70F3" w:rsidP="004E3CEC">
      <w:pPr>
        <w:spacing w:after="0" w:line="240" w:lineRule="auto"/>
        <w:jc w:val="both"/>
        <w:rPr>
          <w:color w:val="000000"/>
          <w:sz w:val="28"/>
          <w:szCs w:val="28"/>
          <w:lang w:val="uk-UA"/>
        </w:rPr>
      </w:pPr>
    </w:p>
    <w:p w:rsidR="00FF70F3" w:rsidRPr="004B492C" w:rsidRDefault="00FF70F3" w:rsidP="004E3CEC">
      <w:pPr>
        <w:spacing w:after="0" w:line="240" w:lineRule="auto"/>
        <w:jc w:val="both"/>
        <w:rPr>
          <w:color w:val="000000"/>
          <w:sz w:val="28"/>
          <w:szCs w:val="28"/>
          <w:lang w:val="uk-UA"/>
        </w:rPr>
      </w:pPr>
      <w:r>
        <w:rPr>
          <w:color w:val="000000"/>
          <w:sz w:val="28"/>
          <w:szCs w:val="28"/>
          <w:lang w:val="uk-UA"/>
        </w:rPr>
        <w:t>5.6.</w:t>
      </w:r>
      <w:r w:rsidRPr="004B492C">
        <w:rPr>
          <w:color w:val="000000"/>
          <w:sz w:val="28"/>
          <w:szCs w:val="28"/>
          <w:lang w:val="uk-UA"/>
        </w:rPr>
        <w:t>Залучення учителів, які здійснюють індивідуальне навчання дітей за медичними показаннями,</w:t>
      </w:r>
      <w:r>
        <w:rPr>
          <w:color w:val="000000"/>
          <w:sz w:val="28"/>
          <w:szCs w:val="28"/>
          <w:lang w:val="uk-UA"/>
        </w:rPr>
        <w:t xml:space="preserve"> а також асистентів учителів </w:t>
      </w:r>
      <w:r w:rsidRPr="004B492C">
        <w:rPr>
          <w:color w:val="000000"/>
          <w:sz w:val="28"/>
          <w:szCs w:val="28"/>
          <w:lang w:val="uk-UA"/>
        </w:rPr>
        <w:t xml:space="preserve">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F70F3" w:rsidRDefault="00FF70F3" w:rsidP="004E3CEC">
      <w:pPr>
        <w:spacing w:after="0" w:line="240" w:lineRule="auto"/>
        <w:jc w:val="both"/>
        <w:rPr>
          <w:color w:val="000000"/>
          <w:sz w:val="28"/>
          <w:szCs w:val="28"/>
          <w:lang w:val="uk-UA"/>
        </w:rPr>
      </w:pPr>
    </w:p>
    <w:p w:rsidR="00FF70F3" w:rsidRPr="004B492C" w:rsidRDefault="00FF70F3" w:rsidP="004E3CEC">
      <w:pPr>
        <w:spacing w:after="0" w:line="240" w:lineRule="auto"/>
        <w:jc w:val="both"/>
        <w:rPr>
          <w:color w:val="000000"/>
          <w:sz w:val="28"/>
          <w:szCs w:val="28"/>
          <w:lang w:val="uk-UA"/>
        </w:rPr>
      </w:pPr>
      <w:r>
        <w:rPr>
          <w:color w:val="000000"/>
          <w:sz w:val="28"/>
          <w:szCs w:val="28"/>
          <w:lang w:val="uk-UA"/>
        </w:rPr>
        <w:t>5.7.</w:t>
      </w:r>
      <w:r w:rsidRPr="004B492C">
        <w:rPr>
          <w:color w:val="000000"/>
          <w:sz w:val="28"/>
          <w:szCs w:val="28"/>
          <w:lang w:val="uk-UA"/>
        </w:rPr>
        <w:t xml:space="preserve">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w:t>
      </w:r>
      <w:r>
        <w:rPr>
          <w:color w:val="000000"/>
          <w:sz w:val="28"/>
          <w:szCs w:val="28"/>
          <w:lang w:val="uk-UA"/>
        </w:rPr>
        <w:t xml:space="preserve">заклади освіти, зокрема  </w:t>
      </w:r>
      <w:r w:rsidRPr="004B492C">
        <w:rPr>
          <w:color w:val="000000"/>
          <w:sz w:val="28"/>
          <w:szCs w:val="28"/>
          <w:lang w:val="uk-UA"/>
        </w:rPr>
        <w:t xml:space="preserve">оздоровчі табори з денним перебуванням дітей, що діють в канікулярний період у тій же місцевості на базі </w:t>
      </w:r>
      <w:r w:rsidRPr="00B31173">
        <w:rPr>
          <w:color w:val="000000"/>
          <w:sz w:val="28"/>
          <w:szCs w:val="28"/>
          <w:lang w:val="uk-UA"/>
        </w:rPr>
        <w:t>закладів освіти,</w:t>
      </w:r>
      <w:r w:rsidRPr="004B492C">
        <w:rPr>
          <w:color w:val="000000"/>
          <w:sz w:val="28"/>
          <w:szCs w:val="28"/>
          <w:lang w:val="uk-UA"/>
        </w:rPr>
        <w:t xml:space="preserve"> не може перевищувати кількості годин, встановлених при тарифікації до початку такої роботи, чи при укладенні трудового договору.</w:t>
      </w:r>
    </w:p>
    <w:p w:rsidR="00FF70F3" w:rsidRDefault="00FF70F3" w:rsidP="004E3CEC">
      <w:pPr>
        <w:spacing w:after="0" w:line="240" w:lineRule="auto"/>
        <w:jc w:val="both"/>
        <w:rPr>
          <w:color w:val="000000"/>
          <w:sz w:val="28"/>
          <w:szCs w:val="28"/>
          <w:lang w:val="uk-UA"/>
        </w:rPr>
      </w:pPr>
    </w:p>
    <w:p w:rsidR="00FF70F3" w:rsidRPr="005735E9" w:rsidRDefault="00FF70F3" w:rsidP="004E3CEC">
      <w:pPr>
        <w:spacing w:after="0" w:line="240" w:lineRule="auto"/>
        <w:jc w:val="both"/>
        <w:rPr>
          <w:color w:val="000000"/>
          <w:sz w:val="28"/>
          <w:szCs w:val="28"/>
          <w:lang w:val="uk-UA"/>
        </w:rPr>
      </w:pPr>
      <w:r>
        <w:rPr>
          <w:color w:val="000000"/>
          <w:sz w:val="28"/>
          <w:szCs w:val="28"/>
          <w:lang w:val="uk-UA"/>
        </w:rPr>
        <w:t>5.8.</w:t>
      </w:r>
      <w:r w:rsidRPr="004B492C">
        <w:rPr>
          <w:color w:val="000000"/>
          <w:sz w:val="28"/>
          <w:szCs w:val="28"/>
          <w:lang w:val="uk-UA"/>
        </w:rPr>
        <w:t>Залучення педагогічних працівників у канікулярний період, який</w:t>
      </w:r>
      <w:r w:rsidRPr="004B492C">
        <w:rPr>
          <w:i/>
          <w:color w:val="000000"/>
          <w:sz w:val="28"/>
          <w:szCs w:val="28"/>
          <w:lang w:val="uk-UA"/>
        </w:rPr>
        <w:t xml:space="preserve"> </w:t>
      </w:r>
      <w:r w:rsidRPr="004B492C">
        <w:rPr>
          <w:color w:val="000000"/>
          <w:sz w:val="28"/>
          <w:szCs w:val="28"/>
          <w:lang w:val="uk-UA"/>
        </w:rPr>
        <w:t xml:space="preserve">не збігається з їх щорічною оплачуваною відпусткою, до роботи </w:t>
      </w:r>
      <w:r w:rsidRPr="002F1BCD">
        <w:rPr>
          <w:b/>
          <w:color w:val="000000"/>
          <w:sz w:val="28"/>
          <w:szCs w:val="28"/>
          <w:lang w:val="uk-UA"/>
        </w:rPr>
        <w:t>в  закладах освіти, зокрема оздоровчих таборах</w:t>
      </w:r>
      <w:r w:rsidRPr="004B492C">
        <w:rPr>
          <w:color w:val="000000"/>
          <w:sz w:val="28"/>
          <w:szCs w:val="28"/>
          <w:lang w:val="uk-UA"/>
        </w:rPr>
        <w:t>, розташованих в іншій місцевості, здійснюється лише за згодою працівників.</w:t>
      </w:r>
    </w:p>
    <w:p w:rsidR="00FF70F3" w:rsidRDefault="00FF70F3" w:rsidP="004E3CEC">
      <w:pPr>
        <w:spacing w:after="0" w:line="240" w:lineRule="auto"/>
        <w:jc w:val="both"/>
        <w:rPr>
          <w:b/>
          <w:sz w:val="16"/>
          <w:szCs w:val="16"/>
          <w:lang w:val="uk-UA"/>
        </w:rPr>
      </w:pPr>
    </w:p>
    <w:p w:rsidR="00FF70F3" w:rsidRPr="0071509E" w:rsidRDefault="00FF70F3" w:rsidP="004E3CEC">
      <w:pPr>
        <w:spacing w:after="0" w:line="240" w:lineRule="auto"/>
        <w:jc w:val="both"/>
        <w:rPr>
          <w:b/>
          <w:color w:val="000000"/>
          <w:sz w:val="28"/>
          <w:szCs w:val="28"/>
          <w:lang w:val="uk-UA"/>
        </w:rPr>
      </w:pPr>
      <w:r>
        <w:rPr>
          <w:b/>
          <w:sz w:val="28"/>
          <w:szCs w:val="28"/>
          <w:lang w:val="uk-UA"/>
        </w:rPr>
        <w:t xml:space="preserve">  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а (</w:t>
      </w:r>
      <w:r w:rsidRPr="00E53600">
        <w:rPr>
          <w:b/>
          <w:sz w:val="28"/>
          <w:szCs w:val="28"/>
          <w:lang w:val="uk-UA"/>
        </w:rPr>
        <w:t>відділ освіти</w:t>
      </w:r>
      <w:r w:rsidRPr="00E53600">
        <w:rPr>
          <w:sz w:val="28"/>
          <w:szCs w:val="28"/>
          <w:lang w:val="uk-UA"/>
        </w:rPr>
        <w:t xml:space="preserve">) </w:t>
      </w:r>
      <w:r w:rsidRPr="00670BF2">
        <w:rPr>
          <w:lang w:val="uk-UA"/>
        </w:rPr>
        <w:t xml:space="preserve"> </w:t>
      </w:r>
      <w:r w:rsidRPr="00EC3471">
        <w:rPr>
          <w:b/>
          <w:color w:val="000000"/>
          <w:sz w:val="28"/>
          <w:szCs w:val="28"/>
          <w:lang w:val="uk-UA"/>
        </w:rPr>
        <w:t>рекомендує</w:t>
      </w:r>
      <w:r>
        <w:rPr>
          <w:color w:val="000000"/>
          <w:sz w:val="28"/>
          <w:szCs w:val="28"/>
          <w:lang w:val="uk-UA"/>
        </w:rPr>
        <w:t xml:space="preserve"> </w:t>
      </w:r>
      <w:r w:rsidRPr="0071509E">
        <w:rPr>
          <w:b/>
          <w:color w:val="000000"/>
          <w:sz w:val="28"/>
          <w:szCs w:val="28"/>
          <w:lang w:val="uk-UA"/>
        </w:rPr>
        <w:t>керівникам закладів та установ освіти:</w:t>
      </w:r>
    </w:p>
    <w:p w:rsidR="00FF70F3" w:rsidRPr="00B31173" w:rsidRDefault="00FF70F3" w:rsidP="004E3CEC">
      <w:pPr>
        <w:spacing w:after="0" w:line="240" w:lineRule="auto"/>
        <w:jc w:val="both"/>
        <w:rPr>
          <w:color w:val="000000"/>
          <w:sz w:val="16"/>
          <w:szCs w:val="16"/>
          <w:lang w:val="uk-UA"/>
        </w:rPr>
      </w:pPr>
    </w:p>
    <w:p w:rsidR="00FF70F3" w:rsidRDefault="00FF70F3" w:rsidP="004E3CEC">
      <w:pPr>
        <w:spacing w:after="0" w:line="240" w:lineRule="auto"/>
        <w:jc w:val="both"/>
        <w:rPr>
          <w:color w:val="000000"/>
          <w:sz w:val="28"/>
          <w:szCs w:val="28"/>
          <w:lang w:val="uk-UA"/>
        </w:rPr>
      </w:pPr>
      <w:r>
        <w:rPr>
          <w:color w:val="000000"/>
          <w:sz w:val="28"/>
          <w:szCs w:val="28"/>
          <w:lang w:val="uk-UA"/>
        </w:rPr>
        <w:t>5.9.</w:t>
      </w:r>
      <w:r w:rsidRPr="00E37C63">
        <w:rPr>
          <w:color w:val="000000"/>
          <w:sz w:val="28"/>
          <w:szCs w:val="28"/>
          <w:lang w:val="uk-UA"/>
        </w:rPr>
        <w:t xml:space="preserve"> </w:t>
      </w:r>
      <w:r w:rsidRPr="004B492C">
        <w:rPr>
          <w:color w:val="000000"/>
          <w:sz w:val="28"/>
          <w:szCs w:val="28"/>
          <w:lang w:val="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закладу</w:t>
      </w:r>
      <w:r w:rsidRPr="00B31173">
        <w:rPr>
          <w:color w:val="FF0000"/>
          <w:sz w:val="28"/>
          <w:szCs w:val="28"/>
          <w:lang w:val="uk-UA"/>
        </w:rPr>
        <w:t xml:space="preserve"> </w:t>
      </w:r>
      <w:r w:rsidRPr="0092115D">
        <w:rPr>
          <w:sz w:val="28"/>
          <w:szCs w:val="28"/>
          <w:lang w:val="uk-UA"/>
        </w:rPr>
        <w:t>освіти.</w:t>
      </w:r>
    </w:p>
    <w:p w:rsidR="00FF70F3" w:rsidRDefault="00FF70F3" w:rsidP="004E3CEC">
      <w:pPr>
        <w:spacing w:after="0" w:line="240" w:lineRule="auto"/>
        <w:jc w:val="both"/>
        <w:rPr>
          <w:color w:val="000000"/>
          <w:sz w:val="28"/>
          <w:szCs w:val="28"/>
          <w:lang w:val="uk-UA"/>
        </w:rPr>
      </w:pPr>
    </w:p>
    <w:p w:rsidR="00FF70F3" w:rsidRPr="004B492C" w:rsidRDefault="00FF70F3" w:rsidP="004E3CEC">
      <w:pPr>
        <w:spacing w:after="0" w:line="240" w:lineRule="auto"/>
        <w:jc w:val="both"/>
        <w:rPr>
          <w:color w:val="000000"/>
          <w:sz w:val="28"/>
          <w:szCs w:val="28"/>
          <w:lang w:val="uk-UA"/>
        </w:rPr>
      </w:pPr>
      <w:r>
        <w:rPr>
          <w:color w:val="000000"/>
          <w:sz w:val="28"/>
          <w:szCs w:val="28"/>
          <w:lang w:val="uk-UA"/>
        </w:rPr>
        <w:t>5.10.</w:t>
      </w:r>
      <w:r w:rsidRPr="004B492C">
        <w:rPr>
          <w:color w:val="000000"/>
          <w:sz w:val="28"/>
          <w:szCs w:val="28"/>
          <w:lang w:val="uk-UA"/>
        </w:rPr>
        <w:t>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w:t>
      </w:r>
      <w:r>
        <w:rPr>
          <w:color w:val="000000"/>
          <w:sz w:val="28"/>
          <w:szCs w:val="28"/>
          <w:lang w:val="uk-UA"/>
        </w:rPr>
        <w:t>рерв між заняттями (так званих «</w:t>
      </w:r>
      <w:r w:rsidRPr="004B492C">
        <w:rPr>
          <w:color w:val="000000"/>
          <w:sz w:val="28"/>
          <w:szCs w:val="28"/>
          <w:lang w:val="uk-UA"/>
        </w:rPr>
        <w:t>вікон</w:t>
      </w:r>
      <w:r>
        <w:rPr>
          <w:color w:val="000000"/>
          <w:sz w:val="28"/>
          <w:szCs w:val="28"/>
          <w:lang w:val="uk-UA"/>
        </w:rPr>
        <w:t>»</w:t>
      </w:r>
      <w:r w:rsidRPr="004B492C">
        <w:rPr>
          <w:color w:val="000000"/>
          <w:sz w:val="28"/>
          <w:szCs w:val="28"/>
          <w:lang w:val="uk-UA"/>
        </w:rPr>
        <w:t xml:space="preserve">). </w:t>
      </w:r>
    </w:p>
    <w:p w:rsidR="00FF70F3" w:rsidRDefault="00FF70F3" w:rsidP="004E3CEC">
      <w:pPr>
        <w:spacing w:after="0" w:line="240" w:lineRule="auto"/>
        <w:jc w:val="both"/>
        <w:rPr>
          <w:color w:val="000000"/>
          <w:sz w:val="28"/>
          <w:szCs w:val="28"/>
          <w:lang w:val="uk-UA"/>
        </w:rPr>
      </w:pPr>
    </w:p>
    <w:p w:rsidR="00FF70F3" w:rsidRPr="004B492C" w:rsidRDefault="00FF70F3" w:rsidP="004E3CEC">
      <w:pPr>
        <w:spacing w:after="0" w:line="240" w:lineRule="auto"/>
        <w:jc w:val="both"/>
        <w:rPr>
          <w:color w:val="000000"/>
          <w:sz w:val="28"/>
          <w:szCs w:val="28"/>
          <w:lang w:val="uk-UA"/>
        </w:rPr>
      </w:pPr>
      <w:r>
        <w:rPr>
          <w:color w:val="000000"/>
          <w:sz w:val="28"/>
          <w:szCs w:val="28"/>
          <w:lang w:val="uk-UA"/>
        </w:rPr>
        <w:t xml:space="preserve">5.11. </w:t>
      </w:r>
      <w:r w:rsidRPr="004B492C">
        <w:rPr>
          <w:color w:val="000000"/>
          <w:sz w:val="28"/>
          <w:szCs w:val="28"/>
          <w:lang w:val="uk-UA"/>
        </w:rPr>
        <w:t>Здійснювати звільнення педагогічних працівників у зв’язку із скороченням обсягу роботи тільки після закінчення навчального року.</w:t>
      </w:r>
    </w:p>
    <w:p w:rsidR="00FF70F3" w:rsidRDefault="00FF70F3" w:rsidP="004E3CEC">
      <w:pPr>
        <w:spacing w:after="0" w:line="240" w:lineRule="auto"/>
        <w:jc w:val="both"/>
        <w:rPr>
          <w:color w:val="000000"/>
          <w:sz w:val="28"/>
          <w:szCs w:val="28"/>
          <w:lang w:val="uk-UA"/>
        </w:rPr>
      </w:pPr>
    </w:p>
    <w:p w:rsidR="00FF70F3" w:rsidRDefault="00FF70F3" w:rsidP="004E3CEC">
      <w:pPr>
        <w:spacing w:after="0" w:line="240" w:lineRule="auto"/>
        <w:jc w:val="both"/>
        <w:rPr>
          <w:color w:val="000000"/>
          <w:sz w:val="28"/>
          <w:szCs w:val="28"/>
          <w:lang w:val="uk-UA"/>
        </w:rPr>
      </w:pPr>
      <w:r>
        <w:rPr>
          <w:color w:val="000000"/>
          <w:sz w:val="28"/>
          <w:szCs w:val="28"/>
          <w:lang w:val="uk-UA"/>
        </w:rPr>
        <w:t xml:space="preserve">5.12. </w:t>
      </w:r>
      <w:r w:rsidRPr="00D824C1">
        <w:rPr>
          <w:color w:val="000000"/>
          <w:sz w:val="28"/>
          <w:szCs w:val="28"/>
          <w:lang w:val="uk-UA"/>
        </w:rPr>
        <w:t xml:space="preserve">Забезпечити надання додаткових відпусток </w:t>
      </w:r>
      <w:r w:rsidRPr="002F1BCD">
        <w:rPr>
          <w:b/>
          <w:color w:val="000000"/>
          <w:sz w:val="28"/>
          <w:szCs w:val="28"/>
          <w:lang w:val="uk-UA"/>
        </w:rPr>
        <w:t xml:space="preserve">працівникам </w:t>
      </w:r>
      <w:r w:rsidRPr="00D824C1">
        <w:rPr>
          <w:color w:val="000000"/>
          <w:sz w:val="28"/>
          <w:szCs w:val="28"/>
          <w:lang w:val="uk-UA"/>
        </w:rPr>
        <w:t xml:space="preserve">із ненормованим робочим днем тривалістю до 7 календарних днів згідно із списками посад, робіт та професій, визначених колективними договорами на підставі Орієнтовного переліку посад працівників з ненормованим робочим днем, наведеного у </w:t>
      </w:r>
      <w:r w:rsidRPr="00C72B13">
        <w:rPr>
          <w:b/>
          <w:color w:val="000000"/>
          <w:sz w:val="28"/>
          <w:szCs w:val="28"/>
          <w:u w:val="single"/>
          <w:lang w:val="uk-UA"/>
        </w:rPr>
        <w:t>додатку № 1</w:t>
      </w:r>
      <w:r w:rsidRPr="00D824C1">
        <w:rPr>
          <w:color w:val="000000"/>
          <w:sz w:val="28"/>
          <w:szCs w:val="28"/>
          <w:lang w:val="uk-UA"/>
        </w:rPr>
        <w:t xml:space="preserve"> до цієї Угоди</w:t>
      </w:r>
      <w:r>
        <w:rPr>
          <w:color w:val="000000"/>
          <w:sz w:val="28"/>
          <w:szCs w:val="28"/>
          <w:lang w:val="uk-UA"/>
        </w:rPr>
        <w:t>.</w:t>
      </w:r>
    </w:p>
    <w:p w:rsidR="00FF70F3" w:rsidRPr="00B31173" w:rsidRDefault="00FF70F3" w:rsidP="004E3CEC">
      <w:pPr>
        <w:autoSpaceDE w:val="0"/>
        <w:autoSpaceDN w:val="0"/>
        <w:adjustRightInd w:val="0"/>
        <w:spacing w:after="0" w:line="240" w:lineRule="auto"/>
        <w:ind w:firstLine="851"/>
        <w:jc w:val="both"/>
        <w:rPr>
          <w:rFonts w:eastAsia="Times New Roman"/>
          <w:sz w:val="28"/>
          <w:szCs w:val="28"/>
          <w:lang w:val="uk-UA"/>
        </w:rPr>
      </w:pPr>
      <w:r w:rsidRPr="00B31173">
        <w:rPr>
          <w:rFonts w:eastAsia="Times New Roman"/>
          <w:sz w:val="28"/>
          <w:szCs w:val="28"/>
          <w:lang w:val="uk-UA"/>
        </w:rPr>
        <w:lastRenderedPageBreak/>
        <w:t>На початку календарного року (до 10 січня) затверджувати за погодженням із профспілковим комітетом графік надання основних щорічних відпусток працівникам, в якому враховувати інтереси працівників.</w:t>
      </w:r>
    </w:p>
    <w:p w:rsidR="00FF70F3" w:rsidRDefault="00FF70F3" w:rsidP="004E3CEC">
      <w:pPr>
        <w:tabs>
          <w:tab w:val="left" w:pos="900"/>
        </w:tabs>
        <w:spacing w:after="0" w:line="240" w:lineRule="auto"/>
        <w:jc w:val="both"/>
        <w:rPr>
          <w:color w:val="000000"/>
          <w:sz w:val="28"/>
          <w:szCs w:val="28"/>
          <w:lang w:val="uk-UA"/>
        </w:rPr>
      </w:pPr>
    </w:p>
    <w:p w:rsidR="00FF70F3" w:rsidRPr="004B492C" w:rsidRDefault="00FF70F3" w:rsidP="004E3CEC">
      <w:pPr>
        <w:tabs>
          <w:tab w:val="left" w:pos="900"/>
        </w:tabs>
        <w:spacing w:after="0" w:line="240" w:lineRule="auto"/>
        <w:jc w:val="both"/>
        <w:rPr>
          <w:color w:val="000000"/>
          <w:sz w:val="28"/>
          <w:szCs w:val="28"/>
          <w:lang w:val="uk-UA"/>
        </w:rPr>
      </w:pPr>
      <w:r>
        <w:rPr>
          <w:color w:val="000000"/>
          <w:sz w:val="28"/>
          <w:szCs w:val="28"/>
          <w:lang w:val="uk-UA"/>
        </w:rPr>
        <w:t xml:space="preserve">5.13. </w:t>
      </w:r>
      <w:r w:rsidRPr="004B492C">
        <w:rPr>
          <w:color w:val="000000"/>
          <w:sz w:val="28"/>
          <w:szCs w:val="28"/>
          <w:lang w:val="uk-UA"/>
        </w:rPr>
        <w:t xml:space="preserve">Встановлювати та </w:t>
      </w:r>
      <w:r w:rsidRPr="002B24E8">
        <w:rPr>
          <w:color w:val="000000"/>
          <w:sz w:val="28"/>
          <w:szCs w:val="28"/>
          <w:lang w:val="uk-UA"/>
        </w:rPr>
        <w:t xml:space="preserve">надавати працівникам </w:t>
      </w:r>
      <w:r w:rsidRPr="004B492C">
        <w:rPr>
          <w:color w:val="000000"/>
          <w:sz w:val="28"/>
          <w:szCs w:val="28"/>
          <w:lang w:val="uk-UA"/>
        </w:rPr>
        <w:t xml:space="preserve">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навчальних закладів, розташованих у іншій місцевості, батькам, чиї діти йдуть до першого класу школи, ветеранам, донорам  тощо), </w:t>
      </w:r>
      <w:r>
        <w:rPr>
          <w:color w:val="000000"/>
          <w:sz w:val="28"/>
          <w:szCs w:val="28"/>
          <w:lang w:val="uk-UA"/>
        </w:rPr>
        <w:t xml:space="preserve">зокрема </w:t>
      </w:r>
      <w:r w:rsidRPr="004B492C">
        <w:rPr>
          <w:color w:val="000000"/>
          <w:sz w:val="28"/>
          <w:szCs w:val="28"/>
          <w:lang w:val="uk-UA"/>
        </w:rPr>
        <w:t>головам виборних органів Профспілки, які працюють на громадських засадах, на умовах колективних договорів.</w:t>
      </w:r>
    </w:p>
    <w:p w:rsidR="00FF70F3" w:rsidRDefault="00FF70F3" w:rsidP="004E3CEC">
      <w:pPr>
        <w:tabs>
          <w:tab w:val="left" w:pos="900"/>
        </w:tabs>
        <w:spacing w:after="0" w:line="240" w:lineRule="auto"/>
        <w:jc w:val="both"/>
        <w:rPr>
          <w:color w:val="000000"/>
          <w:sz w:val="28"/>
          <w:szCs w:val="28"/>
          <w:lang w:val="uk-UA"/>
        </w:rPr>
      </w:pPr>
    </w:p>
    <w:p w:rsidR="00FF70F3" w:rsidRPr="004B492C" w:rsidRDefault="00FF70F3" w:rsidP="004E3CEC">
      <w:pPr>
        <w:tabs>
          <w:tab w:val="left" w:pos="900"/>
        </w:tabs>
        <w:spacing w:after="0" w:line="240" w:lineRule="auto"/>
        <w:jc w:val="both"/>
        <w:rPr>
          <w:color w:val="000000"/>
          <w:sz w:val="28"/>
          <w:szCs w:val="28"/>
          <w:lang w:val="uk-UA"/>
        </w:rPr>
      </w:pPr>
      <w:r>
        <w:rPr>
          <w:color w:val="000000"/>
          <w:sz w:val="28"/>
          <w:szCs w:val="28"/>
          <w:lang w:val="uk-UA"/>
        </w:rPr>
        <w:t>5.14.</w:t>
      </w:r>
      <w:r w:rsidRPr="00746C82">
        <w:rPr>
          <w:color w:val="000000"/>
          <w:sz w:val="28"/>
          <w:szCs w:val="28"/>
          <w:lang w:val="uk-UA"/>
        </w:rPr>
        <w:t xml:space="preserve"> </w:t>
      </w:r>
      <w:r w:rsidRPr="004B492C">
        <w:rPr>
          <w:color w:val="000000"/>
          <w:sz w:val="28"/>
          <w:szCs w:val="28"/>
          <w:lang w:val="uk-UA"/>
        </w:rPr>
        <w:t>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FF70F3" w:rsidRPr="00DE49B0" w:rsidRDefault="00FF70F3" w:rsidP="004E3CEC">
      <w:pPr>
        <w:spacing w:after="0" w:line="240" w:lineRule="auto"/>
        <w:jc w:val="both"/>
        <w:rPr>
          <w:b/>
          <w:sz w:val="28"/>
          <w:szCs w:val="28"/>
          <w:u w:val="single"/>
          <w:lang w:val="uk-UA"/>
        </w:rPr>
      </w:pPr>
      <w:r w:rsidRPr="00B31173">
        <w:rPr>
          <w:b/>
          <w:color w:val="000000"/>
          <w:sz w:val="28"/>
          <w:szCs w:val="28"/>
          <w:u w:val="single"/>
          <w:lang w:val="uk-UA"/>
        </w:rPr>
        <w:t xml:space="preserve">Погоджувати з </w:t>
      </w:r>
      <w:r w:rsidRPr="00B31173">
        <w:rPr>
          <w:b/>
          <w:sz w:val="28"/>
          <w:szCs w:val="28"/>
          <w:u w:val="single"/>
          <w:lang w:val="uk-UA"/>
        </w:rPr>
        <w:t>профспілковими</w:t>
      </w:r>
      <w:r w:rsidRPr="00DE49B0">
        <w:rPr>
          <w:b/>
          <w:sz w:val="28"/>
          <w:szCs w:val="28"/>
          <w:u w:val="single"/>
          <w:lang w:val="uk-UA"/>
        </w:rPr>
        <w:t xml:space="preserve"> комітетами:</w:t>
      </w:r>
    </w:p>
    <w:p w:rsidR="00FF70F3" w:rsidRPr="00D824C1" w:rsidRDefault="00FF70F3" w:rsidP="004E3CEC">
      <w:pPr>
        <w:spacing w:after="0" w:line="240" w:lineRule="auto"/>
        <w:jc w:val="both"/>
        <w:rPr>
          <w:color w:val="000000"/>
          <w:sz w:val="28"/>
          <w:szCs w:val="28"/>
          <w:lang w:val="uk-UA"/>
        </w:rPr>
      </w:pPr>
      <w:r w:rsidRPr="00D824C1">
        <w:rPr>
          <w:color w:val="000000"/>
          <w:sz w:val="28"/>
          <w:szCs w:val="28"/>
          <w:lang w:val="uk-UA"/>
        </w:rPr>
        <w:t>- запровадження змін, перегляд умов праці;</w:t>
      </w:r>
    </w:p>
    <w:p w:rsidR="00FF70F3" w:rsidRDefault="00FF70F3" w:rsidP="004E3CEC">
      <w:pPr>
        <w:tabs>
          <w:tab w:val="left" w:pos="900"/>
        </w:tabs>
        <w:spacing w:after="0" w:line="240" w:lineRule="auto"/>
        <w:jc w:val="both"/>
        <w:rPr>
          <w:color w:val="000000"/>
          <w:sz w:val="28"/>
          <w:szCs w:val="28"/>
          <w:lang w:val="uk-UA"/>
        </w:rPr>
      </w:pPr>
      <w:r w:rsidRPr="00D824C1">
        <w:rPr>
          <w:color w:val="000000"/>
          <w:sz w:val="28"/>
          <w:szCs w:val="28"/>
          <w:lang w:val="uk-UA"/>
        </w:rPr>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r>
        <w:rPr>
          <w:color w:val="000000"/>
          <w:sz w:val="28"/>
          <w:szCs w:val="28"/>
          <w:lang w:val="uk-UA"/>
        </w:rPr>
        <w:t>;</w:t>
      </w:r>
    </w:p>
    <w:p w:rsidR="00FF70F3" w:rsidRDefault="00FF70F3" w:rsidP="004E3CEC">
      <w:pPr>
        <w:tabs>
          <w:tab w:val="left" w:pos="900"/>
        </w:tabs>
        <w:spacing w:after="0" w:line="240" w:lineRule="auto"/>
        <w:jc w:val="both"/>
        <w:rPr>
          <w:color w:val="000000"/>
          <w:sz w:val="28"/>
          <w:szCs w:val="28"/>
          <w:lang w:val="uk-UA"/>
        </w:rPr>
      </w:pPr>
      <w:r>
        <w:rPr>
          <w:color w:val="000000"/>
          <w:sz w:val="28"/>
          <w:szCs w:val="28"/>
          <w:lang w:val="uk-UA"/>
        </w:rPr>
        <w:t xml:space="preserve">- внесення змін та доповнень до статутів закладів </w:t>
      </w:r>
      <w:r w:rsidRPr="0092115D">
        <w:rPr>
          <w:sz w:val="28"/>
          <w:szCs w:val="28"/>
          <w:lang w:val="uk-UA"/>
        </w:rPr>
        <w:t xml:space="preserve">освіти </w:t>
      </w:r>
      <w:r>
        <w:rPr>
          <w:color w:val="000000"/>
          <w:sz w:val="28"/>
          <w:szCs w:val="28"/>
          <w:lang w:val="uk-UA"/>
        </w:rPr>
        <w:t>з питань праці та соціально – економічних інтересів працівників.</w:t>
      </w:r>
    </w:p>
    <w:p w:rsidR="00FF70F3" w:rsidRPr="003F52D4" w:rsidRDefault="00FF70F3" w:rsidP="004E3CEC">
      <w:pPr>
        <w:tabs>
          <w:tab w:val="left" w:pos="900"/>
        </w:tabs>
        <w:spacing w:after="0" w:line="240" w:lineRule="auto"/>
        <w:jc w:val="both"/>
        <w:rPr>
          <w:b/>
          <w:color w:val="000000"/>
          <w:sz w:val="28"/>
          <w:szCs w:val="28"/>
          <w:lang w:val="uk-UA"/>
        </w:rPr>
      </w:pPr>
      <w:r w:rsidRPr="003F52D4">
        <w:rPr>
          <w:b/>
          <w:color w:val="000000"/>
          <w:sz w:val="28"/>
          <w:szCs w:val="28"/>
          <w:lang w:val="uk-UA"/>
        </w:rPr>
        <w:t>Забезпечити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підвищення кваліфікації, підготовки, перепідготовки, навчання іншим професіям з відривом від виробництва незалежно від наявності у них путівок для лікування в санаторіях-профілакторіях інститутів післядипломної педагогічної освіти. Забезпечити матеріальне заохочення  педагогічних та науково-педагогічних працівників, учні та студенти яких стали переможцями обласних,  всеукраїнських та міжнародних учнівських олімпіад, конкурсів, турнірів</w:t>
      </w:r>
      <w:r>
        <w:rPr>
          <w:b/>
          <w:color w:val="000000"/>
          <w:sz w:val="28"/>
          <w:szCs w:val="28"/>
          <w:lang w:val="uk-UA"/>
        </w:rPr>
        <w:t>.</w:t>
      </w:r>
    </w:p>
    <w:p w:rsidR="00FF70F3" w:rsidRDefault="00FF70F3" w:rsidP="004E3CEC">
      <w:pPr>
        <w:tabs>
          <w:tab w:val="left" w:pos="900"/>
        </w:tabs>
        <w:spacing w:after="0" w:line="240" w:lineRule="auto"/>
        <w:jc w:val="both"/>
        <w:rPr>
          <w:color w:val="000000"/>
          <w:sz w:val="28"/>
          <w:szCs w:val="28"/>
          <w:lang w:val="uk-UA"/>
        </w:rPr>
      </w:pPr>
    </w:p>
    <w:p w:rsidR="00FF70F3" w:rsidRDefault="00FF70F3" w:rsidP="004E3CEC">
      <w:pPr>
        <w:tabs>
          <w:tab w:val="left" w:pos="900"/>
        </w:tabs>
        <w:spacing w:after="0" w:line="240" w:lineRule="auto"/>
        <w:jc w:val="both"/>
        <w:rPr>
          <w:sz w:val="28"/>
          <w:szCs w:val="28"/>
          <w:lang w:val="uk-UA"/>
        </w:rPr>
      </w:pPr>
      <w:r>
        <w:rPr>
          <w:color w:val="000000"/>
          <w:sz w:val="28"/>
          <w:szCs w:val="28"/>
          <w:lang w:val="uk-UA"/>
        </w:rPr>
        <w:t>5.15.</w:t>
      </w:r>
      <w:r w:rsidRPr="009937F3">
        <w:rPr>
          <w:color w:val="000000"/>
          <w:sz w:val="28"/>
          <w:szCs w:val="28"/>
          <w:lang w:val="uk-UA"/>
        </w:rPr>
        <w:t xml:space="preserve"> </w:t>
      </w:r>
      <w:r w:rsidRPr="00D824C1">
        <w:rPr>
          <w:color w:val="000000"/>
          <w:sz w:val="28"/>
          <w:szCs w:val="28"/>
          <w:lang w:val="uk-UA"/>
        </w:rPr>
        <w:t>Затверджувати кошториси, штатн</w:t>
      </w:r>
      <w:r>
        <w:rPr>
          <w:color w:val="000000"/>
          <w:sz w:val="28"/>
          <w:szCs w:val="28"/>
          <w:lang w:val="uk-UA"/>
        </w:rPr>
        <w:t>і</w:t>
      </w:r>
      <w:r w:rsidRPr="00D824C1">
        <w:rPr>
          <w:color w:val="000000"/>
          <w:sz w:val="28"/>
          <w:szCs w:val="28"/>
          <w:lang w:val="uk-UA"/>
        </w:rPr>
        <w:t xml:space="preserve"> розпис</w:t>
      </w:r>
      <w:r>
        <w:rPr>
          <w:color w:val="000000"/>
          <w:sz w:val="28"/>
          <w:szCs w:val="28"/>
          <w:lang w:val="uk-UA"/>
        </w:rPr>
        <w:t>и</w:t>
      </w:r>
      <w:r w:rsidRPr="00D824C1">
        <w:rPr>
          <w:color w:val="000000"/>
          <w:sz w:val="28"/>
          <w:szCs w:val="28"/>
          <w:lang w:val="uk-UA"/>
        </w:rPr>
        <w:t xml:space="preserve">, </w:t>
      </w:r>
      <w:r>
        <w:rPr>
          <w:color w:val="000000"/>
          <w:sz w:val="28"/>
          <w:szCs w:val="28"/>
          <w:lang w:val="uk-UA"/>
        </w:rPr>
        <w:t xml:space="preserve"> посадові інструкції, </w:t>
      </w:r>
      <w:r w:rsidRPr="00D824C1">
        <w:rPr>
          <w:color w:val="000000"/>
          <w:sz w:val="28"/>
          <w:szCs w:val="28"/>
          <w:lang w:val="uk-UA"/>
        </w:rPr>
        <w:t xml:space="preserve">графіки відпусток, навчальне навантаження </w:t>
      </w:r>
      <w:r>
        <w:rPr>
          <w:color w:val="000000"/>
          <w:sz w:val="28"/>
          <w:szCs w:val="28"/>
          <w:lang w:val="uk-UA"/>
        </w:rPr>
        <w:t xml:space="preserve">педагогічних </w:t>
      </w:r>
      <w:r w:rsidRPr="00D824C1">
        <w:rPr>
          <w:color w:val="000000"/>
          <w:sz w:val="28"/>
          <w:szCs w:val="28"/>
          <w:lang w:val="uk-UA"/>
        </w:rPr>
        <w:t>працівників</w:t>
      </w:r>
      <w:r>
        <w:rPr>
          <w:color w:val="000000"/>
          <w:sz w:val="28"/>
          <w:szCs w:val="28"/>
          <w:lang w:val="uk-UA"/>
        </w:rPr>
        <w:t xml:space="preserve"> </w:t>
      </w:r>
      <w:r w:rsidRPr="00D824C1">
        <w:rPr>
          <w:color w:val="000000"/>
          <w:sz w:val="28"/>
          <w:szCs w:val="28"/>
          <w:lang w:val="uk-UA"/>
        </w:rPr>
        <w:t xml:space="preserve">  </w:t>
      </w:r>
      <w:r w:rsidRPr="003F52D4">
        <w:rPr>
          <w:b/>
          <w:color w:val="000000"/>
          <w:sz w:val="28"/>
          <w:szCs w:val="28"/>
          <w:lang w:val="uk-UA"/>
        </w:rPr>
        <w:t>закладів та установ освіти</w:t>
      </w:r>
      <w:r>
        <w:rPr>
          <w:color w:val="000000"/>
          <w:sz w:val="28"/>
          <w:szCs w:val="28"/>
          <w:lang w:val="uk-UA"/>
        </w:rPr>
        <w:t xml:space="preserve"> </w:t>
      </w:r>
      <w:r w:rsidRPr="00D824C1">
        <w:rPr>
          <w:color w:val="000000"/>
          <w:sz w:val="28"/>
          <w:szCs w:val="28"/>
          <w:lang w:val="uk-UA"/>
        </w:rPr>
        <w:t xml:space="preserve"> </w:t>
      </w:r>
      <w:r w:rsidRPr="00C179D3">
        <w:rPr>
          <w:b/>
          <w:color w:val="000000"/>
          <w:sz w:val="28"/>
          <w:szCs w:val="28"/>
          <w:lang w:val="uk-UA"/>
        </w:rPr>
        <w:t xml:space="preserve">за </w:t>
      </w:r>
      <w:r w:rsidRPr="00C179D3">
        <w:rPr>
          <w:b/>
          <w:sz w:val="28"/>
          <w:szCs w:val="28"/>
          <w:lang w:val="uk-UA"/>
        </w:rPr>
        <w:t>погодженням з профспілковими комітетами</w:t>
      </w:r>
      <w:r>
        <w:rPr>
          <w:sz w:val="28"/>
          <w:szCs w:val="28"/>
          <w:lang w:val="uk-UA"/>
        </w:rPr>
        <w:t>.</w:t>
      </w:r>
    </w:p>
    <w:p w:rsidR="00FF70F3" w:rsidRPr="00B31173" w:rsidRDefault="00FF70F3" w:rsidP="004E3CEC">
      <w:pPr>
        <w:tabs>
          <w:tab w:val="left" w:pos="900"/>
        </w:tabs>
        <w:spacing w:after="0" w:line="240" w:lineRule="auto"/>
        <w:jc w:val="both"/>
        <w:rPr>
          <w:sz w:val="16"/>
          <w:szCs w:val="16"/>
          <w:lang w:val="uk-UA"/>
        </w:rPr>
      </w:pPr>
    </w:p>
    <w:p w:rsidR="00FF70F3" w:rsidRDefault="00FF70F3" w:rsidP="004E3CEC">
      <w:pPr>
        <w:tabs>
          <w:tab w:val="left" w:pos="900"/>
        </w:tabs>
        <w:spacing w:after="0" w:line="240" w:lineRule="auto"/>
        <w:jc w:val="both"/>
        <w:rPr>
          <w:b/>
          <w:color w:val="000000"/>
          <w:sz w:val="28"/>
          <w:szCs w:val="28"/>
          <w:lang w:val="uk-UA"/>
        </w:rPr>
      </w:pPr>
      <w:r>
        <w:rPr>
          <w:b/>
          <w:sz w:val="28"/>
          <w:szCs w:val="28"/>
          <w:lang w:val="uk-UA"/>
        </w:rPr>
        <w:t>Р</w:t>
      </w:r>
      <w:r w:rsidRPr="00EB208E">
        <w:rPr>
          <w:b/>
          <w:sz w:val="28"/>
          <w:szCs w:val="28"/>
          <w:lang w:val="uk-UA"/>
        </w:rPr>
        <w:t>айонна</w:t>
      </w:r>
      <w:r>
        <w:rPr>
          <w:b/>
          <w:color w:val="000000"/>
          <w:sz w:val="28"/>
          <w:szCs w:val="28"/>
          <w:lang w:val="uk-UA"/>
        </w:rPr>
        <w:t xml:space="preserve"> організація Профспілки працівників освіти і науки:  </w:t>
      </w:r>
    </w:p>
    <w:p w:rsidR="00FF70F3" w:rsidRPr="00B31173" w:rsidRDefault="00FF70F3" w:rsidP="004E3CEC">
      <w:pPr>
        <w:spacing w:after="0" w:line="240" w:lineRule="auto"/>
        <w:jc w:val="both"/>
        <w:rPr>
          <w:sz w:val="16"/>
          <w:szCs w:val="16"/>
          <w:lang w:val="uk-UA"/>
        </w:rPr>
      </w:pPr>
    </w:p>
    <w:p w:rsidR="00FF70F3" w:rsidRDefault="00FF70F3" w:rsidP="004E3CEC">
      <w:pPr>
        <w:spacing w:after="0" w:line="240" w:lineRule="auto"/>
        <w:jc w:val="both"/>
        <w:rPr>
          <w:b/>
          <w:color w:val="000000"/>
          <w:sz w:val="28"/>
          <w:szCs w:val="28"/>
          <w:lang w:val="uk-UA"/>
        </w:rPr>
      </w:pPr>
      <w:r>
        <w:rPr>
          <w:sz w:val="28"/>
          <w:szCs w:val="28"/>
          <w:lang w:val="uk-UA"/>
        </w:rPr>
        <w:t>5.16</w:t>
      </w:r>
      <w:r w:rsidRPr="0092115D">
        <w:rPr>
          <w:sz w:val="28"/>
          <w:szCs w:val="28"/>
          <w:lang w:val="uk-UA"/>
        </w:rPr>
        <w:t>. Вживатиме</w:t>
      </w:r>
      <w:r w:rsidRPr="0037364D">
        <w:rPr>
          <w:color w:val="FF0000"/>
          <w:sz w:val="28"/>
          <w:szCs w:val="28"/>
          <w:lang w:val="uk-UA"/>
        </w:rPr>
        <w:t xml:space="preserve"> </w:t>
      </w:r>
      <w:r w:rsidRPr="0037364D">
        <w:rPr>
          <w:color w:val="000000"/>
          <w:sz w:val="28"/>
          <w:szCs w:val="28"/>
          <w:lang w:val="uk-UA"/>
        </w:rPr>
        <w:t>заходів щодо:</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 з</w:t>
      </w:r>
      <w:r w:rsidRPr="004B492C">
        <w:rPr>
          <w:color w:val="000000"/>
          <w:sz w:val="28"/>
          <w:szCs w:val="28"/>
          <w:lang w:val="uk-UA"/>
        </w:rPr>
        <w:t xml:space="preserve">абезпечення нормативними документами з питань трудового законодавства </w:t>
      </w:r>
      <w:r>
        <w:rPr>
          <w:color w:val="000000"/>
          <w:sz w:val="28"/>
          <w:szCs w:val="28"/>
          <w:lang w:val="uk-UA"/>
        </w:rPr>
        <w:t xml:space="preserve">виборних органів </w:t>
      </w:r>
      <w:r w:rsidRPr="004B492C">
        <w:rPr>
          <w:color w:val="000000"/>
          <w:sz w:val="28"/>
          <w:szCs w:val="28"/>
          <w:lang w:val="uk-UA"/>
        </w:rPr>
        <w:t>Профспілки</w:t>
      </w:r>
      <w:r>
        <w:rPr>
          <w:color w:val="000000"/>
          <w:sz w:val="28"/>
          <w:szCs w:val="28"/>
          <w:lang w:val="uk-UA"/>
        </w:rPr>
        <w:t xml:space="preserve"> закладів </w:t>
      </w:r>
      <w:r w:rsidRPr="0092115D">
        <w:rPr>
          <w:sz w:val="28"/>
          <w:szCs w:val="28"/>
          <w:lang w:val="uk-UA"/>
        </w:rPr>
        <w:t>освіти</w:t>
      </w:r>
      <w:r w:rsidRPr="004B492C">
        <w:rPr>
          <w:color w:val="000000"/>
          <w:sz w:val="28"/>
          <w:szCs w:val="28"/>
          <w:lang w:val="uk-UA"/>
        </w:rPr>
        <w:t xml:space="preserve">, проведення </w:t>
      </w:r>
      <w:r w:rsidRPr="004B492C">
        <w:rPr>
          <w:color w:val="000000"/>
          <w:sz w:val="28"/>
          <w:szCs w:val="28"/>
          <w:lang w:val="uk-UA"/>
        </w:rPr>
        <w:lastRenderedPageBreak/>
        <w:t>навчання з питань законодавства про працю, застосування його норм у практичній роботі</w:t>
      </w:r>
      <w:r>
        <w:rPr>
          <w:color w:val="000000"/>
          <w:sz w:val="28"/>
          <w:szCs w:val="28"/>
          <w:lang w:val="uk-UA"/>
        </w:rPr>
        <w:t>;</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 о</w:t>
      </w:r>
      <w:r w:rsidRPr="004B492C">
        <w:rPr>
          <w:color w:val="000000"/>
          <w:sz w:val="28"/>
          <w:szCs w:val="28"/>
          <w:lang w:val="uk-UA"/>
        </w:rPr>
        <w:t>рганізації громадського контролю за додержанням законодавства про працю в установах та закладах освіти.</w:t>
      </w:r>
    </w:p>
    <w:p w:rsidR="00FF70F3" w:rsidRDefault="00FF70F3" w:rsidP="004E3CEC">
      <w:pPr>
        <w:pStyle w:val="rvps2"/>
        <w:shd w:val="clear" w:color="auto" w:fill="FFFFFF"/>
        <w:spacing w:before="0" w:beforeAutospacing="0" w:after="0" w:afterAutospacing="0"/>
        <w:jc w:val="both"/>
        <w:textAlignment w:val="baseline"/>
        <w:rPr>
          <w:sz w:val="28"/>
          <w:szCs w:val="28"/>
          <w:lang w:val="uk-UA"/>
        </w:rPr>
      </w:pPr>
      <w:r w:rsidRPr="00AB6B6F">
        <w:rPr>
          <w:sz w:val="28"/>
          <w:szCs w:val="28"/>
          <w:lang w:val="uk-UA"/>
        </w:rPr>
        <w:t xml:space="preserve">- </w:t>
      </w:r>
      <w:r>
        <w:rPr>
          <w:sz w:val="28"/>
          <w:szCs w:val="28"/>
          <w:lang w:val="uk-UA"/>
        </w:rPr>
        <w:t>з</w:t>
      </w:r>
      <w:r w:rsidRPr="00AB6B6F">
        <w:rPr>
          <w:sz w:val="28"/>
          <w:szCs w:val="28"/>
          <w:lang w:val="uk-UA"/>
        </w:rPr>
        <w:t xml:space="preserve">абезпечення співпраці з виконавчими органами </w:t>
      </w:r>
      <w:r>
        <w:rPr>
          <w:sz w:val="28"/>
          <w:szCs w:val="28"/>
          <w:lang w:val="uk-UA"/>
        </w:rPr>
        <w:t>міської (</w:t>
      </w:r>
      <w:r w:rsidRPr="00AB6B6F">
        <w:rPr>
          <w:sz w:val="28"/>
          <w:szCs w:val="28"/>
          <w:lang w:val="uk-UA"/>
        </w:rPr>
        <w:t>сільської</w:t>
      </w:r>
      <w:r>
        <w:rPr>
          <w:sz w:val="28"/>
          <w:szCs w:val="28"/>
          <w:lang w:val="uk-UA"/>
        </w:rPr>
        <w:t>/</w:t>
      </w:r>
      <w:r w:rsidRPr="00AB6B6F">
        <w:rPr>
          <w:sz w:val="28"/>
          <w:szCs w:val="28"/>
          <w:lang w:val="uk-UA"/>
        </w:rPr>
        <w:t xml:space="preserve"> селищної</w:t>
      </w:r>
      <w:r>
        <w:rPr>
          <w:sz w:val="28"/>
          <w:szCs w:val="28"/>
          <w:lang w:val="uk-UA"/>
        </w:rPr>
        <w:t>)</w:t>
      </w:r>
      <w:r w:rsidRPr="00AB6B6F">
        <w:rPr>
          <w:sz w:val="28"/>
          <w:szCs w:val="28"/>
          <w:lang w:val="uk-UA"/>
        </w:rPr>
        <w:t xml:space="preserve"> об’єднаної територіальної громади (</w:t>
      </w:r>
      <w:r>
        <w:rPr>
          <w:sz w:val="28"/>
          <w:szCs w:val="28"/>
          <w:lang w:val="uk-UA"/>
        </w:rPr>
        <w:t>управлінням/</w:t>
      </w:r>
      <w:r w:rsidRPr="00AB6B6F">
        <w:rPr>
          <w:sz w:val="28"/>
          <w:szCs w:val="28"/>
          <w:lang w:val="uk-UA"/>
        </w:rPr>
        <w:t>відділом освіти)  з метою попередження порушень норм законодавства.</w:t>
      </w:r>
    </w:p>
    <w:p w:rsidR="00FF70F3" w:rsidRDefault="00FF70F3" w:rsidP="004E3CEC">
      <w:pPr>
        <w:spacing w:after="0" w:line="240" w:lineRule="auto"/>
        <w:jc w:val="both"/>
        <w:rPr>
          <w:b/>
          <w:sz w:val="28"/>
          <w:szCs w:val="28"/>
          <w:lang w:val="uk-UA"/>
        </w:rPr>
      </w:pPr>
    </w:p>
    <w:p w:rsidR="00FF70F3" w:rsidRPr="0092115D" w:rsidRDefault="00FF70F3" w:rsidP="004E3CEC">
      <w:pPr>
        <w:spacing w:after="0" w:line="240" w:lineRule="auto"/>
        <w:jc w:val="both"/>
        <w:rPr>
          <w:b/>
          <w:sz w:val="28"/>
          <w:szCs w:val="28"/>
          <w:lang w:val="uk-UA"/>
        </w:rPr>
      </w:pPr>
      <w:r w:rsidRPr="0092115D">
        <w:rPr>
          <w:b/>
          <w:sz w:val="28"/>
          <w:szCs w:val="28"/>
          <w:lang w:val="uk-UA"/>
        </w:rPr>
        <w:t>5.17. Забезпечуватиме співпрацю з органами управління об’єднаних територіальних громад сіл, селищ, міст з метою попередження порушень норм законодавства, недопущення необґрунтованого закриття  закладів освіти та звільнення їх працівників.</w:t>
      </w:r>
    </w:p>
    <w:p w:rsidR="00FF70F3" w:rsidRPr="0092115D" w:rsidRDefault="00FF70F3" w:rsidP="004E3CEC">
      <w:pPr>
        <w:spacing w:after="0" w:line="240" w:lineRule="auto"/>
        <w:jc w:val="both"/>
        <w:rPr>
          <w:b/>
          <w:sz w:val="28"/>
          <w:szCs w:val="28"/>
          <w:lang w:val="uk-UA"/>
        </w:rPr>
      </w:pPr>
      <w:r w:rsidRPr="0092115D">
        <w:rPr>
          <w:b/>
          <w:sz w:val="28"/>
          <w:szCs w:val="28"/>
          <w:lang w:val="uk-UA"/>
        </w:rPr>
        <w:t>5.18. Ініціюватиме розгляд відповідними органами державної виконавчої влади, місцевого самоврядування, випадків відмови роботодавцями усунути виявленні порушення трудового законодавства для вжиття необхідних заходів реагування або звернення до судових органів</w:t>
      </w:r>
      <w:r w:rsidRPr="0092115D">
        <w:rPr>
          <w:sz w:val="28"/>
          <w:szCs w:val="28"/>
          <w:lang w:val="uk-UA"/>
        </w:rPr>
        <w:t>.</w:t>
      </w:r>
    </w:p>
    <w:p w:rsidR="00FF70F3" w:rsidRDefault="00FF70F3" w:rsidP="004E3CEC">
      <w:pPr>
        <w:pStyle w:val="31"/>
        <w:rPr>
          <w:b/>
          <w:bCs/>
          <w:sz w:val="24"/>
        </w:rPr>
      </w:pPr>
    </w:p>
    <w:p w:rsidR="00FF70F3" w:rsidRPr="0037364D" w:rsidRDefault="00FF70F3" w:rsidP="004E3CEC">
      <w:pPr>
        <w:spacing w:after="0" w:line="240" w:lineRule="auto"/>
        <w:rPr>
          <w:b/>
          <w:sz w:val="28"/>
          <w:u w:val="single"/>
          <w:lang w:val="uk-UA"/>
        </w:rPr>
      </w:pPr>
      <w:r w:rsidRPr="0037364D">
        <w:rPr>
          <w:b/>
          <w:sz w:val="28"/>
          <w:u w:val="single"/>
          <w:lang w:val="uk-UA"/>
        </w:rPr>
        <w:t xml:space="preserve">Розділ </w:t>
      </w:r>
      <w:r w:rsidRPr="0037364D">
        <w:rPr>
          <w:b/>
          <w:sz w:val="28"/>
          <w:u w:val="single"/>
          <w:lang w:val="en-US"/>
        </w:rPr>
        <w:t>V</w:t>
      </w:r>
      <w:r w:rsidRPr="0037364D">
        <w:rPr>
          <w:b/>
          <w:sz w:val="28"/>
          <w:u w:val="single"/>
          <w:lang w:val="uk-UA"/>
        </w:rPr>
        <w:t xml:space="preserve">І. Нормування і оплата праці </w:t>
      </w:r>
    </w:p>
    <w:p w:rsidR="00FF70F3" w:rsidRPr="0037364D" w:rsidRDefault="00FF70F3" w:rsidP="004E3CEC">
      <w:pPr>
        <w:spacing w:after="0" w:line="240" w:lineRule="auto"/>
        <w:jc w:val="center"/>
        <w:rPr>
          <w:b/>
          <w:sz w:val="16"/>
          <w:szCs w:val="16"/>
          <w:lang w:val="uk-UA"/>
        </w:rPr>
      </w:pPr>
    </w:p>
    <w:p w:rsidR="00FF70F3" w:rsidRPr="005A436F" w:rsidRDefault="00FF70F3" w:rsidP="004E3CEC">
      <w:pPr>
        <w:spacing w:after="0" w:line="240" w:lineRule="auto"/>
        <w:jc w:val="both"/>
        <w:rPr>
          <w:b/>
          <w:i/>
          <w:sz w:val="28"/>
          <w:u w:val="single"/>
          <w:lang w:val="uk-UA"/>
        </w:rPr>
      </w:pPr>
      <w:r>
        <w:rPr>
          <w:b/>
          <w:sz w:val="28"/>
          <w:szCs w:val="28"/>
          <w:lang w:val="uk-UA"/>
        </w:rPr>
        <w:t xml:space="preserve">  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а</w:t>
      </w:r>
      <w:r w:rsidRPr="00E53600">
        <w:rPr>
          <w:b/>
          <w:sz w:val="28"/>
          <w:szCs w:val="28"/>
          <w:lang w:val="uk-UA"/>
        </w:rPr>
        <w:t xml:space="preserve"> (</w:t>
      </w:r>
      <w:r>
        <w:rPr>
          <w:b/>
          <w:sz w:val="28"/>
          <w:szCs w:val="28"/>
          <w:lang w:val="uk-UA"/>
        </w:rPr>
        <w:t>управління/</w:t>
      </w:r>
      <w:r w:rsidRPr="00E53600">
        <w:rPr>
          <w:b/>
          <w:sz w:val="28"/>
          <w:szCs w:val="28"/>
          <w:lang w:val="uk-UA"/>
        </w:rPr>
        <w:t>відділ освіти</w:t>
      </w:r>
      <w:r w:rsidRPr="00E53600">
        <w:rPr>
          <w:sz w:val="28"/>
          <w:szCs w:val="28"/>
          <w:lang w:val="uk-UA"/>
        </w:rPr>
        <w:t xml:space="preserve">) </w:t>
      </w:r>
      <w:r w:rsidRPr="00670BF2">
        <w:rPr>
          <w:lang w:val="uk-UA"/>
        </w:rPr>
        <w:t xml:space="preserve"> </w:t>
      </w:r>
      <w:r w:rsidRPr="002E6138">
        <w:rPr>
          <w:b/>
          <w:i/>
          <w:sz w:val="28"/>
          <w:u w:val="single"/>
          <w:lang w:val="uk-UA"/>
        </w:rPr>
        <w:t>зобов’язується:</w:t>
      </w:r>
    </w:p>
    <w:p w:rsidR="00FF70F3" w:rsidRPr="0037364D" w:rsidRDefault="00FF70F3" w:rsidP="004E3CEC">
      <w:pPr>
        <w:spacing w:after="0" w:line="240" w:lineRule="auto"/>
        <w:jc w:val="both"/>
        <w:rPr>
          <w:color w:val="000000"/>
          <w:sz w:val="16"/>
          <w:szCs w:val="16"/>
          <w:lang w:val="uk-UA"/>
        </w:rPr>
      </w:pPr>
    </w:p>
    <w:p w:rsidR="00FF70F3" w:rsidRDefault="00FF70F3" w:rsidP="004E3CEC">
      <w:pPr>
        <w:spacing w:after="0" w:line="240" w:lineRule="auto"/>
        <w:jc w:val="both"/>
        <w:rPr>
          <w:color w:val="000000"/>
          <w:sz w:val="28"/>
          <w:szCs w:val="28"/>
          <w:lang w:val="uk-UA"/>
        </w:rPr>
      </w:pPr>
      <w:r>
        <w:rPr>
          <w:color w:val="000000"/>
          <w:sz w:val="28"/>
          <w:szCs w:val="28"/>
          <w:lang w:val="uk-UA"/>
        </w:rPr>
        <w:t>6.1.</w:t>
      </w:r>
      <w:r w:rsidRPr="00CD53BF">
        <w:rPr>
          <w:color w:val="000000"/>
          <w:sz w:val="28"/>
          <w:szCs w:val="28"/>
          <w:lang w:val="uk-UA"/>
        </w:rPr>
        <w:t xml:space="preserve"> </w:t>
      </w:r>
      <w:r w:rsidRPr="004B492C">
        <w:rPr>
          <w:color w:val="000000"/>
          <w:sz w:val="28"/>
          <w:szCs w:val="28"/>
          <w:lang w:val="uk-UA"/>
        </w:rPr>
        <w:t>Вживати заходів для</w:t>
      </w:r>
      <w:r w:rsidRPr="004B492C">
        <w:rPr>
          <w:b/>
          <w:color w:val="000000"/>
          <w:sz w:val="28"/>
          <w:szCs w:val="28"/>
          <w:lang w:val="uk-UA"/>
        </w:rPr>
        <w:t xml:space="preserve"> </w:t>
      </w:r>
      <w:r w:rsidRPr="004B492C">
        <w:rPr>
          <w:color w:val="000000"/>
          <w:sz w:val="28"/>
          <w:szCs w:val="28"/>
          <w:lang w:val="uk-UA"/>
        </w:rPr>
        <w:t>дотримання в закладах освіти законодавства про оплату праці.</w:t>
      </w:r>
    </w:p>
    <w:p w:rsidR="00FF70F3" w:rsidRPr="00E66AAF" w:rsidRDefault="00FF70F3" w:rsidP="004E3CEC">
      <w:pPr>
        <w:spacing w:after="0" w:line="240" w:lineRule="auto"/>
        <w:jc w:val="both"/>
        <w:rPr>
          <w:b/>
          <w:color w:val="000000"/>
          <w:sz w:val="28"/>
          <w:szCs w:val="28"/>
          <w:lang w:val="uk-UA"/>
        </w:rPr>
      </w:pPr>
      <w:r w:rsidRPr="008757FF">
        <w:rPr>
          <w:b/>
          <w:color w:val="000000"/>
          <w:sz w:val="28"/>
          <w:szCs w:val="28"/>
          <w:lang w:val="uk-UA"/>
        </w:rPr>
        <w:t xml:space="preserve">Сприяти </w:t>
      </w:r>
      <w:r>
        <w:rPr>
          <w:b/>
          <w:color w:val="000000"/>
          <w:sz w:val="28"/>
          <w:szCs w:val="28"/>
          <w:lang w:val="uk-UA"/>
        </w:rPr>
        <w:t>забезпеченню реалізації положень Указу Президента України «Про заходи щодо забезпечення пріоритетного розвитку освіти в Україні» від 30.10.2010 № 926, що стосується виплати надбавки за престижність праці в максимальних розмірах з метою підвищення престижності педагогічної праці всім педагогічним працівникам.</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6.2.</w:t>
      </w:r>
      <w:r w:rsidRPr="00BA3AA2">
        <w:rPr>
          <w:color w:val="000000"/>
          <w:sz w:val="28"/>
          <w:szCs w:val="28"/>
          <w:lang w:val="uk-UA"/>
        </w:rPr>
        <w:t xml:space="preserve"> </w:t>
      </w:r>
      <w:r w:rsidRPr="004B492C">
        <w:rPr>
          <w:color w:val="000000"/>
          <w:sz w:val="28"/>
          <w:szCs w:val="28"/>
          <w:lang w:val="uk-UA"/>
        </w:rPr>
        <w:t xml:space="preserve">Вживати заходів для своєчасної і в повному обсязі виплати заробітної плати працівникам закладів освіти і науки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 </w:t>
      </w:r>
      <w:r>
        <w:rPr>
          <w:color w:val="000000"/>
          <w:sz w:val="28"/>
          <w:szCs w:val="28"/>
          <w:lang w:val="uk-UA"/>
        </w:rPr>
        <w:t xml:space="preserve">За першу половину місяця </w:t>
      </w:r>
      <w:r w:rsidRPr="008C5C3C">
        <w:rPr>
          <w:b/>
          <w:color w:val="000000"/>
          <w:sz w:val="28"/>
          <w:szCs w:val="28"/>
          <w:lang w:val="uk-UA"/>
        </w:rPr>
        <w:t>( зазначити число),</w:t>
      </w:r>
      <w:r>
        <w:rPr>
          <w:color w:val="000000"/>
          <w:sz w:val="28"/>
          <w:szCs w:val="28"/>
          <w:lang w:val="uk-UA"/>
        </w:rPr>
        <w:t xml:space="preserve"> остаточний розрахунок </w:t>
      </w:r>
      <w:r w:rsidRPr="008C5C3C">
        <w:rPr>
          <w:b/>
          <w:color w:val="000000"/>
          <w:sz w:val="28"/>
          <w:szCs w:val="28"/>
          <w:lang w:val="uk-UA"/>
        </w:rPr>
        <w:t>( зазначити число)</w:t>
      </w:r>
      <w:r>
        <w:rPr>
          <w:color w:val="000000"/>
          <w:sz w:val="28"/>
          <w:szCs w:val="28"/>
          <w:lang w:val="uk-UA"/>
        </w:rPr>
        <w:t>. При збігу термінів виплати заробітної плати з вихідними днями виплачувати її напередодні. Заробітну плату за грудень поточного року виплачувати до закінчення місяця.</w:t>
      </w:r>
    </w:p>
    <w:p w:rsidR="00FF70F3" w:rsidRDefault="00FF70F3" w:rsidP="004E3CEC">
      <w:pPr>
        <w:spacing w:after="0" w:line="240" w:lineRule="auto"/>
        <w:jc w:val="both"/>
        <w:rPr>
          <w:sz w:val="28"/>
          <w:szCs w:val="28"/>
          <w:lang w:val="uk-UA"/>
        </w:rPr>
      </w:pPr>
      <w:r w:rsidRPr="00905E53">
        <w:rPr>
          <w:sz w:val="28"/>
          <w:szCs w:val="28"/>
          <w:lang w:val="uk-UA"/>
        </w:rPr>
        <w:t xml:space="preserve">Проводити індексацію заробітної плати у порядку, встановленому чинним законодавством. </w:t>
      </w:r>
    </w:p>
    <w:p w:rsidR="00FF70F3" w:rsidRPr="00905E53" w:rsidRDefault="00FF70F3" w:rsidP="004E3CEC">
      <w:pPr>
        <w:spacing w:after="0" w:line="240" w:lineRule="auto"/>
        <w:jc w:val="both"/>
        <w:rPr>
          <w:sz w:val="28"/>
          <w:szCs w:val="28"/>
          <w:lang w:val="uk-UA"/>
        </w:rPr>
      </w:pPr>
      <w:r w:rsidRPr="00905E53">
        <w:rPr>
          <w:sz w:val="28"/>
          <w:szCs w:val="28"/>
          <w:lang w:val="uk-UA"/>
        </w:rPr>
        <w:t>Не ініціювати необґрунтованих відпусток працівникам б</w:t>
      </w:r>
      <w:r>
        <w:rPr>
          <w:sz w:val="28"/>
          <w:szCs w:val="28"/>
          <w:lang w:val="uk-UA"/>
        </w:rPr>
        <w:t>ез збереження заробітної плати.</w:t>
      </w:r>
    </w:p>
    <w:p w:rsidR="00FF70F3" w:rsidRDefault="00FF70F3" w:rsidP="004E3CEC">
      <w:pPr>
        <w:spacing w:after="0" w:line="240" w:lineRule="auto"/>
        <w:jc w:val="both"/>
        <w:rPr>
          <w:sz w:val="28"/>
          <w:szCs w:val="28"/>
          <w:lang w:val="uk-UA"/>
        </w:rPr>
      </w:pPr>
      <w:r>
        <w:rPr>
          <w:sz w:val="28"/>
          <w:szCs w:val="28"/>
          <w:lang w:val="uk-UA"/>
        </w:rPr>
        <w:t>6.3.</w:t>
      </w:r>
      <w:r w:rsidRPr="00905E53">
        <w:rPr>
          <w:sz w:val="28"/>
          <w:szCs w:val="28"/>
          <w:lang w:val="uk-UA"/>
        </w:rPr>
        <w:t xml:space="preserve"> Забезпечувати виплату коштів на відряджен</w:t>
      </w:r>
      <w:r>
        <w:rPr>
          <w:sz w:val="28"/>
          <w:szCs w:val="28"/>
          <w:lang w:val="uk-UA"/>
        </w:rPr>
        <w:t xml:space="preserve">ня згідно з чинним законодавством. </w:t>
      </w:r>
    </w:p>
    <w:p w:rsidR="00901798" w:rsidRDefault="00901798" w:rsidP="004E3CEC">
      <w:pPr>
        <w:spacing w:after="0" w:line="240" w:lineRule="auto"/>
        <w:jc w:val="both"/>
        <w:rPr>
          <w:sz w:val="28"/>
          <w:szCs w:val="28"/>
          <w:lang w:val="uk-UA"/>
        </w:rPr>
      </w:pPr>
    </w:p>
    <w:p w:rsidR="00901798" w:rsidRDefault="00901798" w:rsidP="004E3CEC">
      <w:pPr>
        <w:spacing w:after="0" w:line="240" w:lineRule="auto"/>
        <w:jc w:val="both"/>
        <w:rPr>
          <w:sz w:val="28"/>
          <w:szCs w:val="28"/>
          <w:lang w:val="uk-UA"/>
        </w:rPr>
      </w:pPr>
    </w:p>
    <w:p w:rsidR="00901798" w:rsidRDefault="00901798" w:rsidP="004E3CEC">
      <w:pPr>
        <w:spacing w:after="0" w:line="240" w:lineRule="auto"/>
        <w:jc w:val="both"/>
        <w:rPr>
          <w:sz w:val="28"/>
          <w:szCs w:val="28"/>
          <w:lang w:val="uk-UA"/>
        </w:rPr>
      </w:pPr>
    </w:p>
    <w:p w:rsidR="00FF70F3" w:rsidRDefault="00FF70F3" w:rsidP="004E3CEC">
      <w:pPr>
        <w:spacing w:after="0" w:line="240" w:lineRule="auto"/>
        <w:jc w:val="both"/>
        <w:rPr>
          <w:b/>
          <w:color w:val="000000"/>
          <w:sz w:val="28"/>
          <w:szCs w:val="28"/>
          <w:lang w:val="uk-UA"/>
        </w:rPr>
      </w:pPr>
      <w:r>
        <w:rPr>
          <w:color w:val="000000"/>
          <w:sz w:val="28"/>
          <w:szCs w:val="28"/>
          <w:lang w:val="uk-UA"/>
        </w:rPr>
        <w:lastRenderedPageBreak/>
        <w:t>6.4.</w:t>
      </w:r>
      <w:r w:rsidRPr="00AE6E6C">
        <w:rPr>
          <w:b/>
          <w:color w:val="000000"/>
          <w:sz w:val="28"/>
          <w:szCs w:val="28"/>
          <w:lang w:val="uk-UA"/>
        </w:rPr>
        <w:t>Сторони угоди домовилися</w:t>
      </w:r>
      <w:r>
        <w:rPr>
          <w:b/>
          <w:color w:val="000000"/>
          <w:sz w:val="28"/>
          <w:szCs w:val="28"/>
          <w:lang w:val="uk-UA"/>
        </w:rPr>
        <w:t>:</w:t>
      </w:r>
    </w:p>
    <w:p w:rsidR="00FF70F3" w:rsidRPr="00E66AAF" w:rsidRDefault="00FF70F3" w:rsidP="004E3CEC">
      <w:pPr>
        <w:spacing w:after="0" w:line="240" w:lineRule="auto"/>
        <w:jc w:val="both"/>
        <w:rPr>
          <w:color w:val="000000"/>
          <w:sz w:val="28"/>
          <w:szCs w:val="28"/>
          <w:lang w:val="uk-UA"/>
        </w:rPr>
      </w:pPr>
      <w:r>
        <w:rPr>
          <w:b/>
          <w:color w:val="000000"/>
          <w:sz w:val="28"/>
          <w:szCs w:val="28"/>
          <w:lang w:val="uk-UA"/>
        </w:rPr>
        <w:t xml:space="preserve">- </w:t>
      </w:r>
      <w:r w:rsidRPr="0037364D">
        <w:rPr>
          <w:color w:val="000000"/>
          <w:sz w:val="28"/>
          <w:szCs w:val="28"/>
          <w:lang w:val="uk-UA"/>
        </w:rPr>
        <w:t>к</w:t>
      </w:r>
      <w:r w:rsidRPr="004B492C">
        <w:rPr>
          <w:color w:val="000000"/>
          <w:sz w:val="28"/>
          <w:szCs w:val="28"/>
          <w:lang w:val="uk-UA"/>
        </w:rPr>
        <w:t>валіфікувати несвоєчасну чи не в повному обсязі виплату заробітної плати як грубе порушення з</w:t>
      </w:r>
      <w:r>
        <w:rPr>
          <w:color w:val="000000"/>
          <w:sz w:val="28"/>
          <w:szCs w:val="28"/>
          <w:lang w:val="uk-UA"/>
        </w:rPr>
        <w:t>аконодавства про працю та цієї У</w:t>
      </w:r>
      <w:r w:rsidRPr="004B492C">
        <w:rPr>
          <w:color w:val="000000"/>
          <w:sz w:val="28"/>
          <w:szCs w:val="28"/>
          <w:lang w:val="uk-UA"/>
        </w:rPr>
        <w:t>годи і вживати спільних оперативних заходів відповідно до законодав</w:t>
      </w:r>
      <w:r>
        <w:rPr>
          <w:color w:val="000000"/>
          <w:sz w:val="28"/>
          <w:szCs w:val="28"/>
          <w:lang w:val="uk-UA"/>
        </w:rPr>
        <w:t>ства;</w:t>
      </w:r>
      <w:r w:rsidRPr="004B492C">
        <w:rPr>
          <w:color w:val="000000"/>
          <w:sz w:val="28"/>
          <w:szCs w:val="28"/>
          <w:lang w:val="uk-UA"/>
        </w:rPr>
        <w:t xml:space="preserve"> </w:t>
      </w:r>
    </w:p>
    <w:p w:rsidR="00FF70F3" w:rsidRPr="00AB6B6F" w:rsidRDefault="00FF70F3" w:rsidP="004E3CEC">
      <w:pPr>
        <w:numPr>
          <w:ilvl w:val="0"/>
          <w:numId w:val="1"/>
        </w:numPr>
        <w:tabs>
          <w:tab w:val="clear" w:pos="720"/>
          <w:tab w:val="num" w:pos="0"/>
          <w:tab w:val="left" w:pos="284"/>
        </w:tabs>
        <w:spacing w:after="0" w:line="240" w:lineRule="auto"/>
        <w:ind w:left="0" w:firstLine="0"/>
        <w:jc w:val="both"/>
        <w:rPr>
          <w:color w:val="000000"/>
          <w:sz w:val="28"/>
          <w:szCs w:val="28"/>
          <w:lang w:val="uk-UA"/>
        </w:rPr>
      </w:pPr>
      <w:r>
        <w:rPr>
          <w:color w:val="000000"/>
          <w:sz w:val="28"/>
          <w:szCs w:val="28"/>
          <w:lang w:val="uk-UA"/>
        </w:rPr>
        <w:t>п</w:t>
      </w:r>
      <w:r w:rsidRPr="004B492C">
        <w:rPr>
          <w:color w:val="000000"/>
          <w:sz w:val="28"/>
          <w:szCs w:val="28"/>
          <w:lang w:val="uk-UA"/>
        </w:rPr>
        <w:t xml:space="preserve">роводити моніторинг та регулярно, не рідше одного разу на квартал, обмінюватися інформацією про стан дотримання законодавства і положень </w:t>
      </w:r>
      <w:r>
        <w:rPr>
          <w:color w:val="000000"/>
          <w:sz w:val="28"/>
          <w:szCs w:val="28"/>
          <w:lang w:val="uk-UA"/>
        </w:rPr>
        <w:t>У</w:t>
      </w:r>
      <w:r w:rsidRPr="004B492C">
        <w:rPr>
          <w:color w:val="000000"/>
          <w:sz w:val="28"/>
          <w:szCs w:val="28"/>
          <w:lang w:val="uk-UA"/>
        </w:rPr>
        <w:t xml:space="preserve">годи у сфері оплати праці та здійснювати заходи за фактами виявлених порушень. </w:t>
      </w:r>
    </w:p>
    <w:p w:rsidR="00FF70F3" w:rsidRDefault="00FF70F3" w:rsidP="004E3CEC">
      <w:pPr>
        <w:spacing w:after="0" w:line="240" w:lineRule="auto"/>
        <w:jc w:val="both"/>
        <w:rPr>
          <w:b/>
          <w:sz w:val="28"/>
          <w:szCs w:val="28"/>
          <w:lang w:val="uk-UA"/>
        </w:rPr>
      </w:pPr>
    </w:p>
    <w:p w:rsidR="00FF70F3" w:rsidRDefault="00FF70F3" w:rsidP="004E3CEC">
      <w:pPr>
        <w:spacing w:after="0" w:line="240" w:lineRule="auto"/>
        <w:jc w:val="both"/>
        <w:rPr>
          <w:b/>
          <w:i/>
          <w:color w:val="000000"/>
          <w:sz w:val="28"/>
          <w:szCs w:val="28"/>
          <w:u w:val="single"/>
          <w:lang w:val="uk-UA"/>
        </w:rPr>
      </w:pPr>
      <w:r>
        <w:rPr>
          <w:b/>
          <w:sz w:val="28"/>
          <w:szCs w:val="28"/>
          <w:lang w:val="uk-UA"/>
        </w:rPr>
        <w:t xml:space="preserve"> О</w:t>
      </w:r>
      <w:r w:rsidRPr="00E53600">
        <w:rPr>
          <w:b/>
          <w:sz w:val="28"/>
          <w:szCs w:val="28"/>
          <w:lang w:val="uk-UA"/>
        </w:rPr>
        <w:t>б’єднан</w:t>
      </w:r>
      <w:r>
        <w:rPr>
          <w:b/>
          <w:sz w:val="28"/>
          <w:szCs w:val="28"/>
          <w:lang w:val="uk-UA"/>
        </w:rPr>
        <w:t>а</w:t>
      </w:r>
      <w:r w:rsidRPr="00E53600">
        <w:rPr>
          <w:b/>
          <w:sz w:val="28"/>
          <w:szCs w:val="28"/>
          <w:lang w:val="uk-UA"/>
        </w:rPr>
        <w:t xml:space="preserve"> територіальн</w:t>
      </w:r>
      <w:r>
        <w:rPr>
          <w:b/>
          <w:sz w:val="28"/>
          <w:szCs w:val="28"/>
          <w:lang w:val="uk-UA"/>
        </w:rPr>
        <w:t>а</w:t>
      </w:r>
      <w:r w:rsidRPr="00E53600">
        <w:rPr>
          <w:b/>
          <w:sz w:val="28"/>
          <w:szCs w:val="28"/>
          <w:lang w:val="uk-UA"/>
        </w:rPr>
        <w:t xml:space="preserve"> громад</w:t>
      </w:r>
      <w:r>
        <w:rPr>
          <w:b/>
          <w:sz w:val="28"/>
          <w:szCs w:val="28"/>
          <w:lang w:val="uk-UA"/>
        </w:rPr>
        <w:t>а</w:t>
      </w:r>
      <w:r w:rsidRPr="00E53600">
        <w:rPr>
          <w:b/>
          <w:sz w:val="28"/>
          <w:szCs w:val="28"/>
          <w:lang w:val="uk-UA"/>
        </w:rPr>
        <w:t xml:space="preserve"> ( відділ освіти</w:t>
      </w:r>
      <w:r w:rsidRPr="00E53600">
        <w:rPr>
          <w:sz w:val="28"/>
          <w:szCs w:val="28"/>
          <w:lang w:val="uk-UA"/>
        </w:rPr>
        <w:t xml:space="preserve">) </w:t>
      </w:r>
      <w:r w:rsidRPr="00670BF2">
        <w:rPr>
          <w:lang w:val="uk-UA"/>
        </w:rPr>
        <w:t xml:space="preserve"> </w:t>
      </w:r>
      <w:r>
        <w:rPr>
          <w:b/>
          <w:i/>
          <w:color w:val="000000"/>
          <w:sz w:val="28"/>
          <w:szCs w:val="28"/>
          <w:u w:val="single"/>
          <w:lang w:val="uk-UA"/>
        </w:rPr>
        <w:t xml:space="preserve"> рекомендує керівникам закладів освіти:</w:t>
      </w:r>
    </w:p>
    <w:p w:rsidR="00FF70F3" w:rsidRPr="004B492C" w:rsidRDefault="00FF70F3" w:rsidP="004E3CEC">
      <w:pPr>
        <w:spacing w:after="0" w:line="240" w:lineRule="auto"/>
        <w:jc w:val="both"/>
        <w:rPr>
          <w:color w:val="000000"/>
          <w:sz w:val="28"/>
          <w:szCs w:val="28"/>
          <w:lang w:val="uk-UA"/>
        </w:rPr>
      </w:pPr>
      <w:r w:rsidRPr="00B877D8">
        <w:rPr>
          <w:color w:val="000000"/>
          <w:sz w:val="28"/>
          <w:szCs w:val="28"/>
          <w:lang w:val="uk-UA"/>
        </w:rPr>
        <w:t>6.</w:t>
      </w:r>
      <w:r>
        <w:rPr>
          <w:color w:val="000000"/>
          <w:sz w:val="28"/>
          <w:szCs w:val="28"/>
          <w:lang w:val="uk-UA"/>
        </w:rPr>
        <w:t>5</w:t>
      </w:r>
      <w:r w:rsidRPr="00B877D8">
        <w:rPr>
          <w:color w:val="000000"/>
          <w:sz w:val="28"/>
          <w:szCs w:val="28"/>
          <w:lang w:val="uk-UA"/>
        </w:rPr>
        <w:t xml:space="preserve">. </w:t>
      </w:r>
      <w:r w:rsidRPr="004B492C">
        <w:rPr>
          <w:color w:val="000000"/>
          <w:sz w:val="28"/>
          <w:szCs w:val="28"/>
          <w:lang w:val="uk-UA"/>
        </w:rPr>
        <w:t>При встановленні вчителям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6.6.</w:t>
      </w:r>
      <w:r w:rsidRPr="004B492C">
        <w:rPr>
          <w:color w:val="000000"/>
          <w:sz w:val="28"/>
          <w:szCs w:val="28"/>
          <w:lang w:val="uk-UA"/>
        </w:rPr>
        <w:t>Установлювати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викладачам. Після закінчення відпустки забезпечувати педагогічним працівникам навантаження, встановлене при тарифікації на початок навчального року.</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6.7.</w:t>
      </w:r>
      <w:r w:rsidRPr="004B492C">
        <w:rPr>
          <w:color w:val="000000"/>
          <w:sz w:val="28"/>
          <w:szCs w:val="28"/>
          <w:lang w:val="uk-UA"/>
        </w:rPr>
        <w:t xml:space="preserve">Вживати заходів для забезпечення учителів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 xml:space="preserve">6.8. </w:t>
      </w:r>
      <w:r w:rsidRPr="004B492C">
        <w:rPr>
          <w:color w:val="000000"/>
          <w:sz w:val="28"/>
          <w:szCs w:val="28"/>
          <w:lang w:val="uk-UA"/>
        </w:rPr>
        <w:t>З</w:t>
      </w:r>
      <w:r>
        <w:rPr>
          <w:color w:val="000000"/>
          <w:sz w:val="28"/>
          <w:szCs w:val="28"/>
          <w:lang w:val="uk-UA"/>
        </w:rPr>
        <w:t xml:space="preserve"> </w:t>
      </w:r>
      <w:r w:rsidRPr="004B492C">
        <w:rPr>
          <w:color w:val="000000"/>
          <w:sz w:val="28"/>
          <w:szCs w:val="28"/>
          <w:lang w:val="uk-UA"/>
        </w:rPr>
        <w:t>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w:t>
      </w:r>
      <w:r>
        <w:rPr>
          <w:color w:val="000000"/>
          <w:sz w:val="28"/>
          <w:szCs w:val="28"/>
          <w:lang w:val="uk-UA"/>
        </w:rPr>
        <w:t xml:space="preserve">та Положення про навчальні кабінети з природниче – математичних предметів загальноосвітніх навчальних закладів, затвердженого наказом МОН від 14.12.21012 №1423, при  </w:t>
      </w:r>
      <w:r w:rsidRPr="004B492C">
        <w:rPr>
          <w:color w:val="000000"/>
          <w:sz w:val="28"/>
          <w:szCs w:val="28"/>
          <w:lang w:val="uk-UA"/>
        </w:rPr>
        <w:t xml:space="preserve"> встановленні доплат за завідування навчальними кабінетами:</w:t>
      </w:r>
    </w:p>
    <w:p w:rsidR="00FF70F3" w:rsidRPr="004B492C" w:rsidRDefault="00FF70F3" w:rsidP="004E3CEC">
      <w:pPr>
        <w:spacing w:after="0" w:line="240" w:lineRule="auto"/>
        <w:jc w:val="both"/>
        <w:rPr>
          <w:color w:val="000000"/>
          <w:sz w:val="28"/>
          <w:szCs w:val="28"/>
          <w:lang w:val="uk-UA"/>
        </w:rPr>
      </w:pPr>
      <w:r w:rsidRPr="004B492C">
        <w:rPr>
          <w:color w:val="000000"/>
          <w:sz w:val="28"/>
          <w:szCs w:val="28"/>
          <w:lang w:val="uk-UA"/>
        </w:rPr>
        <w:t xml:space="preserve">- не обмежувати типів та кількості навчальних кабінетів </w:t>
      </w:r>
      <w:r w:rsidRPr="006F76A5">
        <w:rPr>
          <w:b/>
          <w:color w:val="000000"/>
          <w:sz w:val="28"/>
          <w:szCs w:val="28"/>
          <w:lang w:val="uk-UA"/>
        </w:rPr>
        <w:t>закладів середньої освіти</w:t>
      </w:r>
      <w:r w:rsidRPr="004B492C">
        <w:rPr>
          <w:color w:val="000000"/>
          <w:sz w:val="28"/>
          <w:szCs w:val="28"/>
          <w:lang w:val="uk-UA"/>
        </w:rPr>
        <w:t>, за завідування якими встановлюється додаткова оплата;</w:t>
      </w:r>
    </w:p>
    <w:p w:rsidR="00FF70F3" w:rsidRPr="006F76A5" w:rsidRDefault="00FF70F3" w:rsidP="004E3CEC">
      <w:pPr>
        <w:spacing w:after="0" w:line="240" w:lineRule="auto"/>
        <w:jc w:val="both"/>
        <w:rPr>
          <w:b/>
          <w:color w:val="000000"/>
          <w:sz w:val="28"/>
          <w:szCs w:val="28"/>
          <w:lang w:val="uk-UA"/>
        </w:rPr>
      </w:pPr>
      <w:r w:rsidRPr="004B492C">
        <w:rPr>
          <w:color w:val="000000"/>
          <w:sz w:val="28"/>
          <w:szCs w:val="28"/>
          <w:lang w:val="uk-UA"/>
        </w:rPr>
        <w:t>-</w:t>
      </w:r>
      <w:r w:rsidRPr="006F76A5">
        <w:rPr>
          <w:color w:val="000000"/>
          <w:sz w:val="28"/>
          <w:szCs w:val="28"/>
          <w:lang w:val="uk-UA"/>
        </w:rPr>
        <w:t xml:space="preserve"> </w:t>
      </w:r>
      <w:r w:rsidRPr="004B492C">
        <w:rPr>
          <w:color w:val="000000"/>
          <w:sz w:val="28"/>
          <w:szCs w:val="28"/>
          <w:lang w:val="uk-UA"/>
        </w:rPr>
        <w:t>забезпечити оплату за завідування одним працівником кількома навчальними кабінетами</w:t>
      </w:r>
      <w:r>
        <w:rPr>
          <w:color w:val="000000"/>
          <w:sz w:val="28"/>
          <w:szCs w:val="28"/>
          <w:lang w:val="uk-UA"/>
        </w:rPr>
        <w:t xml:space="preserve"> </w:t>
      </w:r>
      <w:r w:rsidRPr="00F817AE">
        <w:rPr>
          <w:b/>
          <w:color w:val="000000"/>
          <w:sz w:val="28"/>
          <w:szCs w:val="28"/>
          <w:lang w:val="uk-UA"/>
        </w:rPr>
        <w:t>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w:t>
      </w:r>
      <w:r>
        <w:rPr>
          <w:b/>
          <w:color w:val="000000"/>
          <w:sz w:val="28"/>
          <w:szCs w:val="28"/>
          <w:lang w:val="uk-UA"/>
        </w:rPr>
        <w:t>»</w:t>
      </w:r>
      <w:r w:rsidRPr="00F817AE">
        <w:rPr>
          <w:b/>
          <w:color w:val="000000"/>
          <w:sz w:val="28"/>
          <w:szCs w:val="28"/>
          <w:lang w:val="uk-UA"/>
        </w:rPr>
        <w:t xml:space="preserve"> та пункту 41 Інструкції про порядок обчислення заробітної плати працівників освіти, затвердженої наказом МОН від 15.04.1993 № 102, </w:t>
      </w:r>
      <w:r>
        <w:rPr>
          <w:b/>
          <w:color w:val="000000"/>
          <w:sz w:val="28"/>
          <w:szCs w:val="28"/>
          <w:lang w:val="uk-UA"/>
        </w:rPr>
        <w:t>якими не встановлено будь - яких обмежень та застережень щодо відповідного оснащення чи атестації з  обов</w:t>
      </w:r>
      <w:r w:rsidRPr="002E6138">
        <w:rPr>
          <w:b/>
          <w:i/>
          <w:sz w:val="28"/>
          <w:u w:val="single"/>
          <w:lang w:val="uk-UA"/>
        </w:rPr>
        <w:t>’</w:t>
      </w:r>
      <w:r>
        <w:rPr>
          <w:b/>
          <w:color w:val="000000"/>
          <w:sz w:val="28"/>
          <w:szCs w:val="28"/>
          <w:lang w:val="uk-UA"/>
        </w:rPr>
        <w:t>язковим погодженням з профспілковим комітетом розміру доплати конкретному педагогічному працівникові</w:t>
      </w:r>
      <w:r w:rsidRPr="00F817AE">
        <w:rPr>
          <w:b/>
          <w:color w:val="000000"/>
          <w:sz w:val="28"/>
          <w:szCs w:val="28"/>
          <w:lang w:val="uk-UA"/>
        </w:rPr>
        <w:t>.</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6.9.</w:t>
      </w:r>
      <w:r w:rsidRPr="004B492C">
        <w:rPr>
          <w:color w:val="000000"/>
          <w:sz w:val="28"/>
          <w:szCs w:val="28"/>
          <w:lang w:val="uk-UA"/>
        </w:rPr>
        <w:t xml:space="preserve">Здійснювати відповідні доплати керівним працівникам </w:t>
      </w:r>
      <w:r w:rsidRPr="006F76A5">
        <w:rPr>
          <w:b/>
          <w:color w:val="000000"/>
          <w:sz w:val="28"/>
          <w:szCs w:val="28"/>
          <w:lang w:val="uk-UA"/>
        </w:rPr>
        <w:t>закладів освіти</w:t>
      </w:r>
      <w:r w:rsidRPr="004B492C">
        <w:rPr>
          <w:color w:val="000000"/>
          <w:sz w:val="28"/>
          <w:szCs w:val="28"/>
          <w:lang w:val="uk-UA"/>
        </w:rPr>
        <w:t xml:space="preserve">, які виконують на підставі норм чинного законодавства викладацьку роботу, за умови покладення на них у випадках виробничої необхідності обов’язків </w:t>
      </w:r>
      <w:r w:rsidRPr="004B492C">
        <w:rPr>
          <w:color w:val="000000"/>
          <w:sz w:val="28"/>
          <w:szCs w:val="28"/>
          <w:lang w:val="uk-UA"/>
        </w:rPr>
        <w:lastRenderedPageBreak/>
        <w:t>по завідуванню відповідними навчальними кабінетами чи класних керівників.</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6.10.</w:t>
      </w:r>
      <w:r w:rsidRPr="00ED19F5">
        <w:rPr>
          <w:color w:val="000000"/>
          <w:sz w:val="28"/>
          <w:szCs w:val="28"/>
          <w:lang w:val="uk-UA"/>
        </w:rPr>
        <w:t xml:space="preserve"> </w:t>
      </w:r>
      <w:r w:rsidRPr="004B492C">
        <w:rPr>
          <w:color w:val="000000"/>
          <w:sz w:val="28"/>
          <w:szCs w:val="28"/>
          <w:lang w:val="uk-UA"/>
        </w:rPr>
        <w:t>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усієї економії фонду заробітної плати за відповідними посадами.</w:t>
      </w:r>
      <w:r>
        <w:rPr>
          <w:color w:val="000000"/>
          <w:sz w:val="28"/>
          <w:szCs w:val="28"/>
          <w:lang w:val="uk-UA"/>
        </w:rPr>
        <w:t xml:space="preserve">( </w:t>
      </w:r>
      <w:r>
        <w:rPr>
          <w:b/>
          <w:color w:val="000000"/>
          <w:sz w:val="28"/>
          <w:szCs w:val="28"/>
          <w:lang w:val="uk-UA"/>
        </w:rPr>
        <w:t xml:space="preserve"> </w:t>
      </w:r>
      <w:r w:rsidRPr="00C72B13">
        <w:rPr>
          <w:b/>
          <w:color w:val="000000"/>
          <w:sz w:val="28"/>
          <w:szCs w:val="28"/>
          <w:lang w:val="uk-UA"/>
        </w:rPr>
        <w:t>додаток №2</w:t>
      </w:r>
      <w:r>
        <w:rPr>
          <w:b/>
          <w:color w:val="000000"/>
          <w:sz w:val="28"/>
          <w:szCs w:val="28"/>
          <w:lang w:val="uk-UA"/>
        </w:rPr>
        <w:t xml:space="preserve"> </w:t>
      </w:r>
      <w:r>
        <w:rPr>
          <w:color w:val="000000"/>
          <w:sz w:val="28"/>
          <w:szCs w:val="28"/>
          <w:lang w:val="uk-UA"/>
        </w:rPr>
        <w:t>)</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6.11.</w:t>
      </w:r>
      <w:r w:rsidRPr="004B492C">
        <w:rPr>
          <w:color w:val="000000"/>
          <w:sz w:val="28"/>
          <w:szCs w:val="28"/>
          <w:lang w:val="uk-UA"/>
        </w:rPr>
        <w:t xml:space="preserve">Здійснювати додаткову оплату за роботу в нічний час (з 10-ї години вечора до 6-ї години ранку) працівникам, які за графіками роботи працюють у цей час, </w:t>
      </w:r>
      <w:r w:rsidRPr="00E66AAF">
        <w:rPr>
          <w:b/>
          <w:color w:val="000000"/>
          <w:sz w:val="28"/>
          <w:szCs w:val="28"/>
          <w:lang w:val="uk-UA"/>
        </w:rPr>
        <w:t>у розмірі 40 % посадового окладу (ставки заробітної плати).</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6.12.</w:t>
      </w:r>
      <w:r w:rsidRPr="004B492C">
        <w:rPr>
          <w:color w:val="000000"/>
          <w:sz w:val="28"/>
          <w:szCs w:val="28"/>
          <w:lang w:val="uk-UA"/>
        </w:rPr>
        <w:t xml:space="preserve">Забезпечити оплату праці відповідно до ст. 106 </w:t>
      </w:r>
      <w:proofErr w:type="spellStart"/>
      <w:r w:rsidRPr="004B492C">
        <w:rPr>
          <w:color w:val="000000"/>
          <w:sz w:val="28"/>
          <w:szCs w:val="28"/>
          <w:lang w:val="uk-UA"/>
        </w:rPr>
        <w:t>КЗпП</w:t>
      </w:r>
      <w:proofErr w:type="spellEnd"/>
      <w:r w:rsidRPr="004B492C">
        <w:rPr>
          <w:color w:val="000000"/>
          <w:sz w:val="28"/>
          <w:szCs w:val="28"/>
          <w:lang w:val="uk-UA"/>
        </w:rPr>
        <w:t xml:space="preserve"> України як за надурочну роботу в подвійному розмірі:</w:t>
      </w:r>
    </w:p>
    <w:p w:rsidR="00FF70F3" w:rsidRPr="004B492C" w:rsidRDefault="00FF70F3" w:rsidP="004E3CEC">
      <w:pPr>
        <w:spacing w:after="0" w:line="240" w:lineRule="auto"/>
        <w:jc w:val="both"/>
        <w:rPr>
          <w:color w:val="000000"/>
          <w:sz w:val="28"/>
          <w:szCs w:val="28"/>
          <w:lang w:val="uk-UA"/>
        </w:rPr>
      </w:pPr>
      <w:r w:rsidRPr="004B492C">
        <w:rPr>
          <w:color w:val="000000"/>
          <w:sz w:val="28"/>
          <w:szCs w:val="28"/>
          <w:lang w:val="uk-UA"/>
        </w:rPr>
        <w:t xml:space="preserve">- працівникам </w:t>
      </w:r>
      <w:r w:rsidRPr="006F76A5">
        <w:rPr>
          <w:b/>
          <w:color w:val="000000"/>
          <w:sz w:val="28"/>
          <w:szCs w:val="28"/>
          <w:lang w:val="uk-UA"/>
        </w:rPr>
        <w:t>закладів дошкільної освіти</w:t>
      </w:r>
      <w:r w:rsidRPr="004B492C">
        <w:rPr>
          <w:color w:val="000000"/>
          <w:sz w:val="28"/>
          <w:szCs w:val="28"/>
          <w:lang w:val="uk-UA"/>
        </w:rPr>
        <w:t xml:space="preserve"> за роботу понад встановлену норму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w:t>
      </w:r>
    </w:p>
    <w:p w:rsidR="00FF70F3" w:rsidRPr="004B492C" w:rsidRDefault="00FF70F3" w:rsidP="004E3CEC">
      <w:pPr>
        <w:spacing w:after="0" w:line="240" w:lineRule="auto"/>
        <w:jc w:val="both"/>
        <w:rPr>
          <w:color w:val="000000"/>
          <w:sz w:val="28"/>
          <w:szCs w:val="28"/>
          <w:lang w:val="uk-UA"/>
        </w:rPr>
      </w:pPr>
      <w:r w:rsidRPr="004B492C">
        <w:rPr>
          <w:color w:val="000000"/>
          <w:sz w:val="28"/>
          <w:szCs w:val="28"/>
          <w:lang w:val="uk-UA"/>
        </w:rPr>
        <w:t>- працівникам дитячих оздоровчих таборів, які виконують з ініціативи роботодавця роботу за межами робочого часу, встановленого графіками роботи.</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6.13.</w:t>
      </w:r>
      <w:r w:rsidRPr="004B492C">
        <w:rPr>
          <w:color w:val="000000"/>
          <w:sz w:val="28"/>
          <w:szCs w:val="28"/>
          <w:lang w:val="uk-UA"/>
        </w:rPr>
        <w:t>Здійснювати оплату праці в галузі за роботу в надурочний час, у святкові, неробочі та вихідні дні у подвійному розмірі.</w:t>
      </w:r>
    </w:p>
    <w:p w:rsidR="00FF70F3" w:rsidRPr="004B492C" w:rsidRDefault="00FF70F3" w:rsidP="004E3CEC">
      <w:pPr>
        <w:tabs>
          <w:tab w:val="num" w:pos="900"/>
        </w:tabs>
        <w:spacing w:after="0" w:line="240" w:lineRule="auto"/>
        <w:jc w:val="both"/>
        <w:rPr>
          <w:color w:val="000000"/>
          <w:sz w:val="28"/>
          <w:szCs w:val="28"/>
          <w:lang w:val="uk-UA"/>
        </w:rPr>
      </w:pPr>
      <w:r>
        <w:rPr>
          <w:color w:val="000000"/>
          <w:sz w:val="28"/>
          <w:szCs w:val="28"/>
          <w:lang w:val="uk-UA"/>
        </w:rPr>
        <w:t>6.14.</w:t>
      </w:r>
      <w:r w:rsidRPr="004B492C">
        <w:rPr>
          <w:color w:val="000000"/>
          <w:sz w:val="28"/>
          <w:szCs w:val="28"/>
          <w:lang w:val="uk-UA"/>
        </w:rPr>
        <w:t xml:space="preserve">Забезпечити своєчасну виплату заробітної плати в робочі дні у строки, встановлені колективним договором з дотриманням </w:t>
      </w:r>
      <w:r>
        <w:rPr>
          <w:color w:val="000000"/>
          <w:sz w:val="28"/>
          <w:szCs w:val="28"/>
          <w:lang w:val="uk-UA"/>
        </w:rPr>
        <w:t>положень ст. 24 Закону України «</w:t>
      </w:r>
      <w:r w:rsidRPr="004B492C">
        <w:rPr>
          <w:color w:val="000000"/>
          <w:sz w:val="28"/>
          <w:szCs w:val="28"/>
          <w:lang w:val="uk-UA"/>
        </w:rPr>
        <w:t>Про оплату праці</w:t>
      </w:r>
      <w:r>
        <w:rPr>
          <w:color w:val="000000"/>
          <w:sz w:val="28"/>
          <w:szCs w:val="28"/>
          <w:lang w:val="uk-UA"/>
        </w:rPr>
        <w:t>»</w:t>
      </w:r>
      <w:r w:rsidRPr="004B492C">
        <w:rPr>
          <w:color w:val="000000"/>
          <w:sz w:val="28"/>
          <w:szCs w:val="28"/>
          <w:lang w:val="uk-UA"/>
        </w:rPr>
        <w:t>. Розмір заробітної плати за першу половину місяця визначати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працівника.</w:t>
      </w:r>
    </w:p>
    <w:p w:rsidR="00FF70F3" w:rsidRPr="004B492C" w:rsidRDefault="00FF70F3" w:rsidP="004E3CEC">
      <w:pPr>
        <w:tabs>
          <w:tab w:val="num" w:pos="900"/>
        </w:tabs>
        <w:spacing w:after="0" w:line="240" w:lineRule="auto"/>
        <w:jc w:val="both"/>
        <w:rPr>
          <w:color w:val="000000"/>
          <w:sz w:val="28"/>
          <w:szCs w:val="28"/>
          <w:lang w:val="uk-UA"/>
        </w:rPr>
      </w:pPr>
      <w:r w:rsidRPr="004B492C">
        <w:rPr>
          <w:color w:val="000000"/>
          <w:sz w:val="28"/>
          <w:szCs w:val="28"/>
          <w:lang w:val="uk-UA"/>
        </w:rPr>
        <w:t xml:space="preserve">У разі, коли день виплати заробітної плати збігається з вихідним, святковим або неробочим днем, заробітну плату виплачувати напередодні. </w:t>
      </w:r>
    </w:p>
    <w:p w:rsidR="00FF70F3" w:rsidRPr="004B492C" w:rsidRDefault="00FF70F3" w:rsidP="004E3CEC">
      <w:pPr>
        <w:tabs>
          <w:tab w:val="num" w:pos="900"/>
        </w:tabs>
        <w:spacing w:after="0" w:line="240" w:lineRule="auto"/>
        <w:jc w:val="both"/>
        <w:rPr>
          <w:color w:val="000000"/>
          <w:sz w:val="28"/>
          <w:szCs w:val="28"/>
          <w:lang w:val="uk-UA"/>
        </w:rPr>
      </w:pPr>
      <w:r w:rsidRPr="004B492C">
        <w:rPr>
          <w:color w:val="000000"/>
          <w:sz w:val="28"/>
          <w:szCs w:val="28"/>
          <w:lang w:val="uk-UA"/>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FF70F3" w:rsidRPr="00B877D8" w:rsidRDefault="00FF70F3" w:rsidP="004E3CEC">
      <w:pPr>
        <w:spacing w:after="0" w:line="240" w:lineRule="auto"/>
        <w:jc w:val="both"/>
        <w:rPr>
          <w:color w:val="000000"/>
          <w:sz w:val="28"/>
          <w:szCs w:val="28"/>
          <w:lang w:val="uk-UA"/>
        </w:rPr>
      </w:pPr>
      <w:r w:rsidRPr="004B492C">
        <w:rPr>
          <w:color w:val="000000"/>
          <w:sz w:val="28"/>
          <w:szCs w:val="28"/>
          <w:lang w:val="uk-UA"/>
        </w:rPr>
        <w:t>Забезпечувати компенсацію втрати частини заробітної плати через порушення термінів її виплати згідно з чинним законодавством</w:t>
      </w:r>
      <w:r>
        <w:rPr>
          <w:color w:val="000000"/>
          <w:sz w:val="28"/>
          <w:szCs w:val="28"/>
          <w:lang w:val="uk-UA"/>
        </w:rPr>
        <w:t>.</w:t>
      </w:r>
    </w:p>
    <w:p w:rsidR="00FF70F3" w:rsidRPr="00AE3AC5" w:rsidRDefault="00FF70F3" w:rsidP="004E3CEC">
      <w:pPr>
        <w:tabs>
          <w:tab w:val="num" w:pos="900"/>
        </w:tabs>
        <w:spacing w:after="0" w:line="240" w:lineRule="auto"/>
        <w:jc w:val="both"/>
        <w:rPr>
          <w:b/>
          <w:color w:val="000000"/>
          <w:sz w:val="28"/>
          <w:szCs w:val="28"/>
          <w:lang w:val="uk-UA"/>
        </w:rPr>
      </w:pPr>
      <w:r>
        <w:rPr>
          <w:color w:val="000000"/>
          <w:sz w:val="28"/>
          <w:szCs w:val="28"/>
          <w:lang w:val="uk-UA"/>
        </w:rPr>
        <w:t>6.15.</w:t>
      </w:r>
      <w:r w:rsidRPr="00FB3321">
        <w:rPr>
          <w:color w:val="000000"/>
          <w:sz w:val="28"/>
          <w:szCs w:val="28"/>
          <w:lang w:val="uk-UA"/>
        </w:rPr>
        <w:t xml:space="preserve"> </w:t>
      </w:r>
      <w:r w:rsidRPr="004B492C">
        <w:rPr>
          <w:color w:val="000000"/>
          <w:sz w:val="28"/>
          <w:szCs w:val="28"/>
          <w:lang w:val="uk-UA"/>
        </w:rPr>
        <w:t xml:space="preserve">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w:t>
      </w:r>
      <w:r>
        <w:rPr>
          <w:color w:val="000000"/>
          <w:sz w:val="28"/>
          <w:szCs w:val="28"/>
          <w:lang w:val="uk-UA"/>
        </w:rPr>
        <w:t xml:space="preserve">педагогічних науково – педагогічних </w:t>
      </w:r>
      <w:r w:rsidRPr="004B492C">
        <w:rPr>
          <w:color w:val="000000"/>
          <w:sz w:val="28"/>
          <w:szCs w:val="28"/>
          <w:lang w:val="uk-UA"/>
        </w:rPr>
        <w:t xml:space="preserve"> працівників у розмірі не менше 2  відсотків планового фонду заробітної плати</w:t>
      </w:r>
      <w:r>
        <w:rPr>
          <w:color w:val="000000"/>
          <w:sz w:val="28"/>
          <w:szCs w:val="28"/>
          <w:lang w:val="uk-UA"/>
        </w:rPr>
        <w:t xml:space="preserve"> </w:t>
      </w:r>
      <w:r w:rsidR="00776997">
        <w:rPr>
          <w:color w:val="000000"/>
          <w:sz w:val="28"/>
          <w:szCs w:val="28"/>
          <w:lang w:val="uk-UA"/>
        </w:rPr>
        <w:t xml:space="preserve"> </w:t>
      </w:r>
      <w:r w:rsidRPr="00AE3AC5">
        <w:rPr>
          <w:b/>
          <w:color w:val="000000"/>
          <w:sz w:val="28"/>
          <w:szCs w:val="28"/>
          <w:lang w:val="uk-UA"/>
        </w:rPr>
        <w:t xml:space="preserve">( </w:t>
      </w:r>
      <w:r w:rsidRPr="00C72B13">
        <w:rPr>
          <w:b/>
          <w:color w:val="000000"/>
          <w:sz w:val="28"/>
          <w:szCs w:val="28"/>
          <w:lang w:val="uk-UA"/>
        </w:rPr>
        <w:t>додатки № 3,4</w:t>
      </w:r>
      <w:r w:rsidRPr="00AE3AC5">
        <w:rPr>
          <w:b/>
          <w:color w:val="000000"/>
          <w:sz w:val="28"/>
          <w:szCs w:val="28"/>
          <w:lang w:val="uk-UA"/>
        </w:rPr>
        <w:t xml:space="preserve"> )</w:t>
      </w:r>
      <w:r w:rsidRPr="00AE3AC5">
        <w:rPr>
          <w:color w:val="000000"/>
          <w:sz w:val="28"/>
          <w:szCs w:val="28"/>
          <w:lang w:val="uk-UA"/>
        </w:rPr>
        <w:t>.</w:t>
      </w:r>
    </w:p>
    <w:p w:rsidR="00FF70F3" w:rsidRPr="004B492C" w:rsidRDefault="00FF70F3" w:rsidP="004E3CEC">
      <w:pPr>
        <w:spacing w:after="0" w:line="240" w:lineRule="auto"/>
        <w:jc w:val="both"/>
        <w:rPr>
          <w:color w:val="000000"/>
          <w:sz w:val="28"/>
          <w:szCs w:val="28"/>
          <w:lang w:val="uk-UA"/>
        </w:rPr>
      </w:pPr>
      <w:r>
        <w:rPr>
          <w:color w:val="000000"/>
          <w:sz w:val="28"/>
          <w:szCs w:val="28"/>
          <w:lang w:val="uk-UA"/>
        </w:rPr>
        <w:t>6.16.</w:t>
      </w:r>
      <w:r w:rsidRPr="004B492C">
        <w:rPr>
          <w:color w:val="000000"/>
          <w:sz w:val="28"/>
          <w:szCs w:val="28"/>
          <w:lang w:val="uk-UA"/>
        </w:rPr>
        <w:t>Забезпечувати оплату праці працівників закладів та установ освіти і науки за заміну будь-яких категорій тимчасово відсутніх працівників</w:t>
      </w:r>
    </w:p>
    <w:p w:rsidR="00FF70F3" w:rsidRDefault="00FF70F3" w:rsidP="004E3CEC">
      <w:pPr>
        <w:spacing w:after="0" w:line="240" w:lineRule="auto"/>
        <w:jc w:val="both"/>
        <w:rPr>
          <w:color w:val="000000"/>
          <w:sz w:val="28"/>
          <w:szCs w:val="28"/>
          <w:lang w:val="uk-UA"/>
        </w:rPr>
      </w:pPr>
      <w:r>
        <w:rPr>
          <w:color w:val="000000"/>
          <w:sz w:val="28"/>
          <w:szCs w:val="28"/>
          <w:lang w:val="uk-UA"/>
        </w:rPr>
        <w:t xml:space="preserve">6.17.Забезпечити </w:t>
      </w:r>
      <w:r w:rsidRPr="00D06FF2">
        <w:rPr>
          <w:b/>
          <w:color w:val="000000"/>
          <w:sz w:val="28"/>
          <w:szCs w:val="28"/>
          <w:lang w:val="uk-UA"/>
        </w:rPr>
        <w:t>встановлення надбавок педагогічним працівникам</w:t>
      </w:r>
      <w:r>
        <w:rPr>
          <w:color w:val="000000"/>
          <w:sz w:val="28"/>
          <w:szCs w:val="28"/>
          <w:lang w:val="uk-UA"/>
        </w:rPr>
        <w:t xml:space="preserve"> відповідно до постанови КМУ від 23.03.2011р. 373 « Про встановлення надбавки педагогічним працівникам закладів  дошкільної, позашкільної, загальної середньої освіти  інших установ і закладів незалежно від їх підпорядкування» </w:t>
      </w:r>
      <w:r w:rsidRPr="00D06FF2">
        <w:rPr>
          <w:b/>
          <w:color w:val="000000"/>
          <w:sz w:val="28"/>
          <w:szCs w:val="28"/>
          <w:lang w:val="uk-UA"/>
        </w:rPr>
        <w:t>в максимальному розмірі</w:t>
      </w:r>
      <w:r>
        <w:rPr>
          <w:color w:val="000000"/>
          <w:sz w:val="28"/>
          <w:szCs w:val="28"/>
          <w:lang w:val="uk-UA"/>
        </w:rPr>
        <w:t>.</w:t>
      </w:r>
    </w:p>
    <w:p w:rsidR="00FF70F3" w:rsidRDefault="00FF70F3" w:rsidP="004E3CEC">
      <w:pPr>
        <w:spacing w:after="0" w:line="240" w:lineRule="auto"/>
        <w:jc w:val="both"/>
        <w:rPr>
          <w:rFonts w:cs="TimesNewRomanPSMT"/>
          <w:b/>
          <w:sz w:val="28"/>
          <w:szCs w:val="28"/>
          <w:lang w:val="uk-UA"/>
        </w:rPr>
      </w:pPr>
      <w:r>
        <w:rPr>
          <w:rFonts w:cs="TimesNewRomanPSMT"/>
          <w:b/>
          <w:sz w:val="28"/>
          <w:szCs w:val="28"/>
          <w:lang w:val="uk-UA"/>
        </w:rPr>
        <w:lastRenderedPageBreak/>
        <w:t>Забезпечення доплати за роботу в інклюзивних класах (групах)у максимальному розмірі 20% відповідно до постанови КМУ від 14.02.2018 №72 « Про внесення зміні у додаток до постанови КМУ від 25 серпня 2004 р. №1096».</w:t>
      </w:r>
    </w:p>
    <w:p w:rsidR="00FF70F3" w:rsidRDefault="00FF70F3" w:rsidP="004E3CEC">
      <w:pPr>
        <w:spacing w:after="0" w:line="240" w:lineRule="auto"/>
        <w:jc w:val="both"/>
        <w:rPr>
          <w:rFonts w:cs="TimesNewRomanPSMT"/>
          <w:b/>
          <w:sz w:val="28"/>
          <w:szCs w:val="28"/>
          <w:lang w:val="uk-UA"/>
        </w:rPr>
      </w:pPr>
      <w:r>
        <w:rPr>
          <w:rFonts w:cs="TimesNewRomanPSMT"/>
          <w:b/>
          <w:sz w:val="28"/>
          <w:szCs w:val="28"/>
          <w:lang w:val="uk-UA"/>
        </w:rPr>
        <w:t>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rsidR="00FF70F3" w:rsidRPr="006F76A5" w:rsidRDefault="00FF70F3" w:rsidP="004E3CEC">
      <w:pPr>
        <w:spacing w:after="0" w:line="240" w:lineRule="auto"/>
        <w:jc w:val="both"/>
        <w:rPr>
          <w:rFonts w:cs="TimesNewRomanPSMT"/>
          <w:b/>
          <w:sz w:val="28"/>
          <w:szCs w:val="28"/>
          <w:lang w:val="uk-UA"/>
        </w:rPr>
      </w:pPr>
      <w:r>
        <w:rPr>
          <w:rFonts w:cs="TimesNewRomanPSMT"/>
          <w:b/>
          <w:sz w:val="28"/>
          <w:szCs w:val="28"/>
          <w:lang w:val="uk-UA"/>
        </w:rPr>
        <w:t>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rsidR="00FF70F3" w:rsidRPr="004B492C" w:rsidRDefault="00FF70F3" w:rsidP="004E3CEC">
      <w:pPr>
        <w:tabs>
          <w:tab w:val="num" w:pos="900"/>
        </w:tabs>
        <w:spacing w:after="0" w:line="240" w:lineRule="auto"/>
        <w:jc w:val="both"/>
        <w:rPr>
          <w:color w:val="000000"/>
          <w:sz w:val="28"/>
          <w:szCs w:val="28"/>
          <w:lang w:val="uk-UA"/>
        </w:rPr>
      </w:pPr>
      <w:r>
        <w:rPr>
          <w:color w:val="000000"/>
          <w:sz w:val="28"/>
          <w:szCs w:val="28"/>
          <w:lang w:val="uk-UA"/>
        </w:rPr>
        <w:t>6.18.</w:t>
      </w:r>
      <w:r w:rsidRPr="004B492C">
        <w:rPr>
          <w:color w:val="000000"/>
          <w:sz w:val="28"/>
          <w:szCs w:val="28"/>
          <w:lang w:val="uk-UA"/>
        </w:rPr>
        <w:t>Передбачати відповідні зобов’язання з оплати праці в колективних договорах, угодах.</w:t>
      </w:r>
    </w:p>
    <w:p w:rsidR="00FF70F3" w:rsidRDefault="00FF70F3" w:rsidP="004E3CEC">
      <w:pPr>
        <w:spacing w:after="0" w:line="240" w:lineRule="auto"/>
        <w:jc w:val="both"/>
        <w:rPr>
          <w:b/>
          <w:color w:val="000000"/>
          <w:sz w:val="28"/>
          <w:szCs w:val="28"/>
          <w:lang w:val="uk-UA"/>
        </w:rPr>
      </w:pPr>
      <w:r>
        <w:rPr>
          <w:color w:val="000000"/>
          <w:sz w:val="28"/>
          <w:szCs w:val="28"/>
          <w:lang w:val="uk-UA"/>
        </w:rPr>
        <w:t xml:space="preserve">6.19. </w:t>
      </w:r>
      <w:r>
        <w:rPr>
          <w:b/>
          <w:color w:val="000000"/>
          <w:sz w:val="28"/>
          <w:szCs w:val="28"/>
          <w:lang w:val="uk-UA"/>
        </w:rPr>
        <w:t>Р</w:t>
      </w:r>
      <w:r w:rsidRPr="00AF722B">
        <w:rPr>
          <w:b/>
          <w:color w:val="000000"/>
          <w:sz w:val="28"/>
          <w:szCs w:val="28"/>
          <w:lang w:val="uk-UA"/>
        </w:rPr>
        <w:t xml:space="preserve">айонна </w:t>
      </w:r>
      <w:r>
        <w:rPr>
          <w:b/>
          <w:color w:val="000000"/>
          <w:sz w:val="28"/>
          <w:szCs w:val="28"/>
          <w:lang w:val="uk-UA"/>
        </w:rPr>
        <w:t xml:space="preserve">організація Профспілки працівників освіти і науки України  </w:t>
      </w:r>
      <w:r w:rsidRPr="00E97A86">
        <w:rPr>
          <w:b/>
          <w:sz w:val="28"/>
          <w:lang w:val="uk-UA"/>
        </w:rPr>
        <w:t>зобов’язується</w:t>
      </w:r>
      <w:r>
        <w:rPr>
          <w:b/>
          <w:color w:val="000000"/>
          <w:sz w:val="28"/>
          <w:szCs w:val="28"/>
          <w:lang w:val="uk-UA"/>
        </w:rPr>
        <w:t>:</w:t>
      </w:r>
    </w:p>
    <w:p w:rsidR="00FF70F3" w:rsidRDefault="00FF70F3" w:rsidP="004E3CEC">
      <w:pPr>
        <w:spacing w:after="0" w:line="240" w:lineRule="auto"/>
        <w:jc w:val="both"/>
        <w:rPr>
          <w:sz w:val="28"/>
          <w:szCs w:val="28"/>
          <w:lang w:val="uk-UA"/>
        </w:rPr>
      </w:pPr>
      <w:r>
        <w:rPr>
          <w:b/>
          <w:color w:val="000000"/>
          <w:sz w:val="28"/>
          <w:szCs w:val="28"/>
          <w:lang w:val="uk-UA"/>
        </w:rPr>
        <w:t>-</w:t>
      </w:r>
      <w:r>
        <w:rPr>
          <w:sz w:val="28"/>
          <w:szCs w:val="28"/>
          <w:lang w:val="uk-UA"/>
        </w:rPr>
        <w:t xml:space="preserve"> п</w:t>
      </w:r>
      <w:r w:rsidRPr="00905E53">
        <w:rPr>
          <w:sz w:val="28"/>
          <w:szCs w:val="28"/>
          <w:lang w:val="uk-UA"/>
        </w:rPr>
        <w:t xml:space="preserve">остійно надавати юридичну допомогу членам </w:t>
      </w:r>
      <w:r>
        <w:rPr>
          <w:sz w:val="28"/>
          <w:szCs w:val="28"/>
          <w:lang w:val="uk-UA"/>
        </w:rPr>
        <w:t>П</w:t>
      </w:r>
      <w:r w:rsidRPr="00905E53">
        <w:rPr>
          <w:sz w:val="28"/>
          <w:szCs w:val="28"/>
          <w:lang w:val="uk-UA"/>
        </w:rPr>
        <w:t>рофспілки галузі при розгляді трудових та інших питань, що пов’язані з захистом їх прав і гарантій, зокрема, при укладенні трудових договорів, звільненні, наданні відпусток, тощо</w:t>
      </w:r>
      <w:r>
        <w:rPr>
          <w:sz w:val="28"/>
          <w:szCs w:val="28"/>
          <w:lang w:val="uk-UA"/>
        </w:rPr>
        <w:t>;</w:t>
      </w:r>
    </w:p>
    <w:p w:rsidR="00FF70F3" w:rsidRPr="00AF722B" w:rsidRDefault="00FF70F3" w:rsidP="004E3CEC">
      <w:pPr>
        <w:spacing w:after="0" w:line="240" w:lineRule="auto"/>
        <w:jc w:val="both"/>
        <w:rPr>
          <w:b/>
          <w:color w:val="000000"/>
          <w:sz w:val="28"/>
          <w:szCs w:val="28"/>
          <w:lang w:val="uk-UA"/>
        </w:rPr>
      </w:pPr>
      <w:r>
        <w:rPr>
          <w:sz w:val="28"/>
          <w:szCs w:val="28"/>
          <w:lang w:val="uk-UA"/>
        </w:rPr>
        <w:t>-  п</w:t>
      </w:r>
      <w:r w:rsidRPr="00905E53">
        <w:rPr>
          <w:sz w:val="28"/>
          <w:szCs w:val="28"/>
          <w:lang w:val="uk-UA"/>
        </w:rPr>
        <w:t>овідомляти місцеві і обласні органи виконавчої влади, прокуратури про порушення законів про працю в закладах освіти і домагатись від них перевірки цих порушень та вжиття необхідних заходів.</w:t>
      </w:r>
    </w:p>
    <w:p w:rsidR="00FF70F3" w:rsidRPr="00905E53" w:rsidRDefault="00FF70F3" w:rsidP="004E3CEC">
      <w:pPr>
        <w:spacing w:after="0" w:line="240" w:lineRule="auto"/>
        <w:jc w:val="both"/>
        <w:rPr>
          <w:sz w:val="28"/>
          <w:szCs w:val="28"/>
          <w:lang w:val="uk-UA"/>
        </w:rPr>
      </w:pPr>
      <w:r>
        <w:rPr>
          <w:sz w:val="28"/>
          <w:szCs w:val="28"/>
          <w:lang w:val="uk-UA"/>
        </w:rPr>
        <w:t>6.20</w:t>
      </w:r>
      <w:r w:rsidRPr="00905E53">
        <w:rPr>
          <w:sz w:val="28"/>
          <w:szCs w:val="28"/>
          <w:lang w:val="uk-UA"/>
        </w:rPr>
        <w:t>. Здійснювати постійний контроль за дотриманнях в закладах освіти законодавства про працю.</w:t>
      </w:r>
    </w:p>
    <w:p w:rsidR="00FF70F3" w:rsidRPr="00905E53" w:rsidRDefault="00FF70F3" w:rsidP="004E3CEC">
      <w:pPr>
        <w:spacing w:after="0" w:line="240" w:lineRule="auto"/>
        <w:jc w:val="both"/>
        <w:rPr>
          <w:sz w:val="28"/>
          <w:szCs w:val="28"/>
          <w:lang w:val="uk-UA"/>
        </w:rPr>
      </w:pPr>
      <w:r>
        <w:rPr>
          <w:sz w:val="28"/>
          <w:szCs w:val="28"/>
          <w:lang w:val="uk-UA"/>
        </w:rPr>
        <w:t>6</w:t>
      </w:r>
      <w:r w:rsidRPr="00905E53">
        <w:rPr>
          <w:sz w:val="28"/>
          <w:szCs w:val="28"/>
          <w:lang w:val="uk-UA"/>
        </w:rPr>
        <w:t>.2</w:t>
      </w:r>
      <w:r>
        <w:rPr>
          <w:sz w:val="28"/>
          <w:szCs w:val="28"/>
          <w:lang w:val="uk-UA"/>
        </w:rPr>
        <w:t>1</w:t>
      </w:r>
      <w:r w:rsidRPr="00905E53">
        <w:rPr>
          <w:sz w:val="28"/>
          <w:szCs w:val="28"/>
          <w:lang w:val="uk-UA"/>
        </w:rPr>
        <w:t>. Організовувати і проводити правове навчання профспілкового активу та керівників закладів освіти з питань трудового законодавства, забезпечення реалізації наданих прав працівникам освіти.</w:t>
      </w:r>
    </w:p>
    <w:p w:rsidR="00FF70F3" w:rsidRDefault="00FF70F3" w:rsidP="004E3CEC">
      <w:pPr>
        <w:autoSpaceDE w:val="0"/>
        <w:autoSpaceDN w:val="0"/>
        <w:adjustRightInd w:val="0"/>
        <w:spacing w:after="0" w:line="240" w:lineRule="auto"/>
        <w:jc w:val="center"/>
        <w:rPr>
          <w:rFonts w:eastAsia="Times New Roman" w:cs="TimesNewRomanPS-BoldMT"/>
          <w:b/>
          <w:sz w:val="28"/>
          <w:szCs w:val="28"/>
          <w:lang w:val="uk-UA"/>
        </w:rPr>
      </w:pPr>
    </w:p>
    <w:p w:rsidR="00FF70F3" w:rsidRPr="00356DDF" w:rsidRDefault="00FF70F3" w:rsidP="004E3CEC">
      <w:pPr>
        <w:autoSpaceDE w:val="0"/>
        <w:autoSpaceDN w:val="0"/>
        <w:adjustRightInd w:val="0"/>
        <w:spacing w:after="0" w:line="240" w:lineRule="auto"/>
        <w:jc w:val="both"/>
        <w:rPr>
          <w:rFonts w:eastAsia="Times New Roman" w:cs="TimesNewRomanPS-BoldMT"/>
          <w:b/>
          <w:sz w:val="28"/>
          <w:szCs w:val="28"/>
          <w:lang w:val="uk-UA"/>
        </w:rPr>
      </w:pPr>
      <w:r w:rsidRPr="00356DDF">
        <w:rPr>
          <w:rFonts w:eastAsia="Times New Roman" w:cs="TimesNewRomanPS-BoldMT"/>
          <w:b/>
          <w:sz w:val="28"/>
          <w:szCs w:val="28"/>
          <w:lang w:val="uk-UA"/>
        </w:rPr>
        <w:t>6.22. Сторони Угоди рекомендують керівникам закладів та установ освіти:</w:t>
      </w:r>
    </w:p>
    <w:p w:rsidR="00FF70F3" w:rsidRDefault="00FF70F3" w:rsidP="004E3CEC">
      <w:pPr>
        <w:autoSpaceDE w:val="0"/>
        <w:autoSpaceDN w:val="0"/>
        <w:adjustRightInd w:val="0"/>
        <w:spacing w:after="0" w:line="240" w:lineRule="auto"/>
        <w:jc w:val="both"/>
        <w:rPr>
          <w:rFonts w:eastAsia="Times New Roman" w:cs="TimesNewRomanPSMT"/>
          <w:sz w:val="28"/>
          <w:szCs w:val="28"/>
          <w:lang w:val="uk-UA"/>
        </w:rPr>
      </w:pPr>
      <w:r w:rsidRPr="00C0046F">
        <w:rPr>
          <w:rFonts w:eastAsia="Times New Roman" w:cs="TimesNewRomanPSMT"/>
          <w:sz w:val="28"/>
          <w:szCs w:val="28"/>
          <w:lang w:val="uk-UA"/>
        </w:rPr>
        <w:t xml:space="preserve">- </w:t>
      </w:r>
      <w:r>
        <w:rPr>
          <w:rFonts w:eastAsia="Times New Roman" w:cs="TimesNewRomanPSMT"/>
          <w:sz w:val="28"/>
          <w:szCs w:val="28"/>
          <w:lang w:val="uk-UA"/>
        </w:rPr>
        <w:t>п</w:t>
      </w:r>
      <w:r w:rsidRPr="00C0046F">
        <w:rPr>
          <w:rFonts w:eastAsia="Times New Roman" w:cs="TimesNewRomanPSMT"/>
          <w:sz w:val="28"/>
          <w:szCs w:val="28"/>
          <w:lang w:val="uk-UA"/>
        </w:rPr>
        <w:t>ри запровадженні дистанційної роботи на період</w:t>
      </w:r>
      <w:r>
        <w:rPr>
          <w:rFonts w:eastAsia="Times New Roman" w:cs="TimesNewRomanPSMT"/>
          <w:sz w:val="28"/>
          <w:szCs w:val="28"/>
          <w:lang w:val="uk-UA"/>
        </w:rPr>
        <w:t xml:space="preserve"> </w:t>
      </w:r>
      <w:r w:rsidRPr="00C0046F">
        <w:rPr>
          <w:rFonts w:eastAsia="Times New Roman" w:cs="TimesNewRomanPSMT"/>
          <w:sz w:val="28"/>
          <w:szCs w:val="28"/>
          <w:lang w:val="uk-UA"/>
        </w:rPr>
        <w:t>поширення епідемії, пандемії або загрози техногенного,</w:t>
      </w:r>
      <w:r>
        <w:rPr>
          <w:rFonts w:eastAsia="Times New Roman" w:cs="TimesNewRomanPSMT"/>
          <w:sz w:val="28"/>
          <w:szCs w:val="28"/>
          <w:lang w:val="uk-UA"/>
        </w:rPr>
        <w:t xml:space="preserve"> </w:t>
      </w:r>
      <w:r w:rsidRPr="00C0046F">
        <w:rPr>
          <w:rFonts w:eastAsia="Times New Roman" w:cs="TimesNewRomanPSMT"/>
          <w:sz w:val="28"/>
          <w:szCs w:val="28"/>
          <w:lang w:val="uk-UA"/>
        </w:rPr>
        <w:t>природного чи іншого характеру здійснювати оплату праці</w:t>
      </w:r>
      <w:r>
        <w:rPr>
          <w:rFonts w:eastAsia="Times New Roman" w:cs="TimesNewRomanPSMT"/>
          <w:sz w:val="28"/>
          <w:szCs w:val="28"/>
          <w:lang w:val="uk-UA"/>
        </w:rPr>
        <w:t xml:space="preserve"> </w:t>
      </w:r>
      <w:r w:rsidRPr="00C0046F">
        <w:rPr>
          <w:rFonts w:eastAsia="Times New Roman" w:cs="TimesNewRomanPSMT"/>
          <w:sz w:val="28"/>
          <w:szCs w:val="28"/>
          <w:lang w:val="uk-UA"/>
        </w:rPr>
        <w:t xml:space="preserve">педагогічним працівникам з розрахунку </w:t>
      </w:r>
      <w:r w:rsidRPr="00C0046F">
        <w:rPr>
          <w:rFonts w:eastAsia="Times New Roman" w:cs="TimesNewRomanPSMT"/>
          <w:b/>
          <w:sz w:val="28"/>
          <w:szCs w:val="28"/>
          <w:lang w:val="uk-UA"/>
        </w:rPr>
        <w:t>заробітної плати,</w:t>
      </w:r>
      <w:r w:rsidRPr="00EA12B8">
        <w:rPr>
          <w:rFonts w:eastAsia="Times New Roman" w:cs="TimesNewRomanPSMT"/>
          <w:b/>
          <w:sz w:val="28"/>
          <w:szCs w:val="28"/>
          <w:lang w:val="uk-UA"/>
        </w:rPr>
        <w:t xml:space="preserve"> </w:t>
      </w:r>
      <w:r w:rsidRPr="00C0046F">
        <w:rPr>
          <w:rFonts w:eastAsia="Times New Roman" w:cs="TimesNewRomanPSMT"/>
          <w:b/>
          <w:sz w:val="28"/>
          <w:szCs w:val="28"/>
          <w:lang w:val="uk-UA"/>
        </w:rPr>
        <w:t>встановленої при тарифікації</w:t>
      </w:r>
      <w:r w:rsidRPr="00C0046F">
        <w:rPr>
          <w:rFonts w:eastAsia="Times New Roman" w:cs="TimesNewRomanPSMT"/>
          <w:sz w:val="28"/>
          <w:szCs w:val="28"/>
          <w:lang w:val="uk-UA"/>
        </w:rPr>
        <w:t xml:space="preserve"> відповідно до Інструкції про</w:t>
      </w:r>
      <w:r>
        <w:rPr>
          <w:rFonts w:eastAsia="Times New Roman" w:cs="TimesNewRomanPSMT"/>
          <w:sz w:val="28"/>
          <w:szCs w:val="28"/>
          <w:lang w:val="uk-UA"/>
        </w:rPr>
        <w:t xml:space="preserve"> </w:t>
      </w:r>
      <w:r w:rsidRPr="00C916F0">
        <w:rPr>
          <w:rFonts w:eastAsia="Times New Roman" w:cs="TimesNewRomanPSMT"/>
          <w:sz w:val="28"/>
          <w:szCs w:val="28"/>
          <w:lang w:val="uk-UA"/>
        </w:rPr>
        <w:t>порядок обчислення заробітної плати працівників освіти від</w:t>
      </w:r>
      <w:r>
        <w:rPr>
          <w:rFonts w:eastAsia="Times New Roman" w:cs="TimesNewRomanPSMT"/>
          <w:sz w:val="28"/>
          <w:szCs w:val="28"/>
          <w:lang w:val="uk-UA"/>
        </w:rPr>
        <w:t xml:space="preserve"> </w:t>
      </w:r>
      <w:r w:rsidRPr="00C916F0">
        <w:rPr>
          <w:rFonts w:eastAsia="Times New Roman" w:cs="TimesNewRomanPSMT"/>
          <w:sz w:val="28"/>
          <w:szCs w:val="28"/>
          <w:lang w:val="uk-UA"/>
        </w:rPr>
        <w:t>15.04.1993 №102 ( зі змінами) та наказу Міністерства</w:t>
      </w:r>
      <w:r>
        <w:rPr>
          <w:rFonts w:eastAsia="Times New Roman" w:cs="TimesNewRomanPSMT"/>
          <w:sz w:val="28"/>
          <w:szCs w:val="28"/>
          <w:lang w:val="uk-UA"/>
        </w:rPr>
        <w:t xml:space="preserve"> </w:t>
      </w:r>
      <w:r w:rsidRPr="00C916F0">
        <w:rPr>
          <w:rFonts w:eastAsia="Times New Roman" w:cs="TimesNewRomanPSMT"/>
          <w:sz w:val="28"/>
          <w:szCs w:val="28"/>
          <w:lang w:val="uk-UA"/>
        </w:rPr>
        <w:t>освіти і наук</w:t>
      </w:r>
      <w:r>
        <w:rPr>
          <w:rFonts w:eastAsia="Times New Roman" w:cs="TimesNewRomanPSMT"/>
          <w:sz w:val="28"/>
          <w:szCs w:val="28"/>
          <w:lang w:val="uk-UA"/>
        </w:rPr>
        <w:t>и України від 26.09.2005 № 557»;</w:t>
      </w:r>
    </w:p>
    <w:p w:rsidR="00FF70F3" w:rsidRPr="00EA12B8" w:rsidRDefault="00FF70F3" w:rsidP="004E3CEC">
      <w:pPr>
        <w:autoSpaceDE w:val="0"/>
        <w:autoSpaceDN w:val="0"/>
        <w:adjustRightInd w:val="0"/>
        <w:spacing w:after="0" w:line="240" w:lineRule="auto"/>
        <w:jc w:val="both"/>
        <w:rPr>
          <w:rFonts w:eastAsia="Times New Roman" w:cs="TimesNewRomanPSMT"/>
          <w:sz w:val="28"/>
          <w:szCs w:val="28"/>
          <w:lang w:val="uk-UA"/>
        </w:rPr>
      </w:pPr>
      <w:r w:rsidRPr="00C916F0">
        <w:rPr>
          <w:rFonts w:eastAsia="Times New Roman" w:cs="TimesNewRomanPSMT"/>
          <w:sz w:val="28"/>
          <w:szCs w:val="28"/>
          <w:lang w:val="uk-UA"/>
        </w:rPr>
        <w:t xml:space="preserve">- </w:t>
      </w:r>
      <w:r>
        <w:rPr>
          <w:rFonts w:eastAsia="Times New Roman" w:cs="TimesNewRomanPSMT"/>
          <w:sz w:val="28"/>
          <w:szCs w:val="28"/>
          <w:lang w:val="uk-UA"/>
        </w:rPr>
        <w:t>у</w:t>
      </w:r>
      <w:r w:rsidRPr="00EA12B8">
        <w:rPr>
          <w:rFonts w:eastAsia="Times New Roman" w:cs="TimesNewRomanPSMT"/>
          <w:sz w:val="28"/>
          <w:szCs w:val="28"/>
          <w:lang w:val="uk-UA"/>
        </w:rPr>
        <w:t>мови, порядок запровадження гнучкого режиму,</w:t>
      </w:r>
      <w:r>
        <w:rPr>
          <w:rFonts w:eastAsia="Times New Roman" w:cs="TimesNewRomanPSMT"/>
          <w:sz w:val="28"/>
          <w:szCs w:val="28"/>
          <w:lang w:val="uk-UA"/>
        </w:rPr>
        <w:t xml:space="preserve"> </w:t>
      </w:r>
      <w:r w:rsidRPr="00EA12B8">
        <w:rPr>
          <w:rFonts w:eastAsia="Times New Roman" w:cs="TimesNewRomanPSMT"/>
          <w:sz w:val="28"/>
          <w:szCs w:val="28"/>
          <w:lang w:val="uk-UA"/>
        </w:rPr>
        <w:t xml:space="preserve">дистанційної роботи для інших працівників (які не </w:t>
      </w:r>
      <w:r>
        <w:rPr>
          <w:rFonts w:eastAsia="Times New Roman" w:cs="TimesNewRomanPSMT"/>
          <w:sz w:val="28"/>
          <w:szCs w:val="28"/>
          <w:lang w:val="uk-UA"/>
        </w:rPr>
        <w:t xml:space="preserve">є </w:t>
      </w:r>
      <w:r w:rsidRPr="00EA12B8">
        <w:rPr>
          <w:rFonts w:eastAsia="Times New Roman" w:cs="TimesNewRomanPSMT"/>
          <w:sz w:val="28"/>
          <w:szCs w:val="28"/>
          <w:lang w:val="uk-UA"/>
        </w:rPr>
        <w:t>педагогічними працівниками) на час загрози поширення</w:t>
      </w:r>
      <w:r>
        <w:rPr>
          <w:rFonts w:eastAsia="Times New Roman" w:cs="TimesNewRomanPSMT"/>
          <w:sz w:val="28"/>
          <w:szCs w:val="28"/>
          <w:lang w:val="uk-UA"/>
        </w:rPr>
        <w:t xml:space="preserve"> </w:t>
      </w:r>
      <w:r w:rsidRPr="00EA12B8">
        <w:rPr>
          <w:rFonts w:eastAsia="Times New Roman" w:cs="TimesNewRomanPSMT"/>
          <w:sz w:val="28"/>
          <w:szCs w:val="28"/>
          <w:lang w:val="uk-UA"/>
        </w:rPr>
        <w:t>епідемії, пандемії або на час загрози техногенного,</w:t>
      </w:r>
      <w:r>
        <w:rPr>
          <w:rFonts w:eastAsia="Times New Roman" w:cs="TimesNewRomanPSMT"/>
          <w:sz w:val="28"/>
          <w:szCs w:val="28"/>
          <w:lang w:val="uk-UA"/>
        </w:rPr>
        <w:t xml:space="preserve"> </w:t>
      </w:r>
      <w:r w:rsidRPr="00EA12B8">
        <w:rPr>
          <w:rFonts w:eastAsia="Times New Roman" w:cs="TimesNewRomanPSMT"/>
          <w:sz w:val="28"/>
          <w:szCs w:val="28"/>
          <w:lang w:val="uk-UA"/>
        </w:rPr>
        <w:t xml:space="preserve">природного чи іншого характеру </w:t>
      </w:r>
      <w:r w:rsidRPr="00EA12B8">
        <w:rPr>
          <w:rFonts w:eastAsia="Times New Roman" w:cs="TimesNewRomanPSMT"/>
          <w:b/>
          <w:sz w:val="28"/>
          <w:szCs w:val="28"/>
          <w:lang w:val="uk-UA"/>
        </w:rPr>
        <w:t>здійснювати відповідно до штатного</w:t>
      </w:r>
      <w:r w:rsidRPr="00EA12B8">
        <w:rPr>
          <w:rFonts w:eastAsia="Times New Roman" w:cs="TimesNewRomanPSMT"/>
          <w:sz w:val="28"/>
          <w:szCs w:val="28"/>
          <w:lang w:val="uk-UA"/>
        </w:rPr>
        <w:t xml:space="preserve"> </w:t>
      </w:r>
      <w:r w:rsidRPr="00EA12B8">
        <w:rPr>
          <w:rFonts w:eastAsia="Times New Roman" w:cs="TimesNewRomanPSMT"/>
          <w:b/>
          <w:sz w:val="28"/>
          <w:szCs w:val="28"/>
          <w:lang w:val="uk-UA"/>
        </w:rPr>
        <w:t>розпису за погодженням з виборним органом первинної профспілкової організації;</w:t>
      </w:r>
    </w:p>
    <w:p w:rsidR="00FF70F3" w:rsidRPr="00F8450B" w:rsidRDefault="00FF70F3" w:rsidP="004E3CEC">
      <w:pPr>
        <w:autoSpaceDE w:val="0"/>
        <w:autoSpaceDN w:val="0"/>
        <w:adjustRightInd w:val="0"/>
        <w:spacing w:after="0" w:line="240" w:lineRule="auto"/>
        <w:jc w:val="both"/>
        <w:rPr>
          <w:rFonts w:eastAsia="Times New Roman" w:cs="TimesNewRomanPSMT"/>
          <w:b/>
          <w:sz w:val="28"/>
          <w:szCs w:val="28"/>
          <w:lang w:val="uk-UA"/>
        </w:rPr>
      </w:pPr>
      <w:r w:rsidRPr="00D06FF2">
        <w:rPr>
          <w:rFonts w:eastAsia="Times New Roman" w:cs="TimesNewRomanPSMT"/>
          <w:sz w:val="28"/>
          <w:szCs w:val="28"/>
          <w:lang w:val="uk-UA"/>
        </w:rPr>
        <w:t xml:space="preserve">- </w:t>
      </w:r>
      <w:r>
        <w:rPr>
          <w:rFonts w:eastAsia="Times New Roman" w:cs="TimesNewRomanPSMT"/>
          <w:sz w:val="28"/>
          <w:szCs w:val="28"/>
          <w:lang w:val="uk-UA"/>
        </w:rPr>
        <w:t>с</w:t>
      </w:r>
      <w:r w:rsidRPr="00D06FF2">
        <w:rPr>
          <w:rFonts w:eastAsia="Times New Roman" w:cs="TimesNewRomanPSMT"/>
          <w:sz w:val="28"/>
          <w:szCs w:val="28"/>
          <w:lang w:val="uk-UA"/>
        </w:rPr>
        <w:t>прияти можливості для встановлення надбавок</w:t>
      </w:r>
      <w:r>
        <w:rPr>
          <w:rFonts w:eastAsia="Times New Roman" w:cs="TimesNewRomanPSMT"/>
          <w:sz w:val="28"/>
          <w:szCs w:val="28"/>
          <w:lang w:val="uk-UA"/>
        </w:rPr>
        <w:t xml:space="preserve"> </w:t>
      </w:r>
      <w:r w:rsidRPr="00D06FF2">
        <w:rPr>
          <w:rFonts w:eastAsia="Times New Roman" w:cs="TimesNewRomanPSMT"/>
          <w:sz w:val="28"/>
          <w:szCs w:val="28"/>
          <w:lang w:val="uk-UA"/>
        </w:rPr>
        <w:t>педагогічним працівникам,</w:t>
      </w:r>
      <w:r>
        <w:rPr>
          <w:rFonts w:eastAsia="Times New Roman" w:cs="TimesNewRomanPSMT"/>
          <w:sz w:val="28"/>
          <w:szCs w:val="28"/>
          <w:lang w:val="uk-UA"/>
        </w:rPr>
        <w:t xml:space="preserve"> </w:t>
      </w:r>
      <w:r w:rsidRPr="00D06FF2">
        <w:rPr>
          <w:rFonts w:eastAsia="Times New Roman" w:cs="TimesNewRomanPSMT"/>
          <w:sz w:val="28"/>
          <w:szCs w:val="28"/>
          <w:lang w:val="uk-UA"/>
        </w:rPr>
        <w:t xml:space="preserve">які </w:t>
      </w:r>
      <w:r w:rsidRPr="00D06FF2">
        <w:rPr>
          <w:rFonts w:eastAsia="Times New Roman" w:cs="TimesNewRomanPSMT"/>
          <w:b/>
          <w:sz w:val="28"/>
          <w:szCs w:val="28"/>
          <w:lang w:val="uk-UA"/>
        </w:rPr>
        <w:t>проводять заняття в умовах дистанційного навчання</w:t>
      </w:r>
      <w:r>
        <w:rPr>
          <w:rFonts w:eastAsia="Times New Roman" w:cs="TimesNewRomanPSMT"/>
          <w:b/>
          <w:sz w:val="28"/>
          <w:szCs w:val="28"/>
          <w:lang w:val="uk-UA"/>
        </w:rPr>
        <w:t>,</w:t>
      </w:r>
      <w:r w:rsidRPr="00D06FF2">
        <w:rPr>
          <w:rFonts w:eastAsia="Times New Roman" w:cs="TimesNewRomanPSMT"/>
          <w:b/>
          <w:sz w:val="28"/>
          <w:szCs w:val="28"/>
          <w:lang w:val="uk-UA"/>
        </w:rPr>
        <w:t xml:space="preserve"> за складність і напруженість у роботі в межах фонду заробітної плати, затвердженого в кошторисах доходів і видатків закладів освіти у розмірі до</w:t>
      </w:r>
      <w:r>
        <w:rPr>
          <w:rFonts w:eastAsia="Times New Roman" w:cs="TimesNewRomanPSMT"/>
          <w:b/>
          <w:sz w:val="28"/>
          <w:szCs w:val="28"/>
          <w:lang w:val="uk-UA"/>
        </w:rPr>
        <w:t xml:space="preserve"> </w:t>
      </w:r>
      <w:r w:rsidRPr="00D06FF2">
        <w:rPr>
          <w:rFonts w:eastAsia="Times New Roman" w:cs="TimesNewRomanPSMT"/>
          <w:b/>
          <w:sz w:val="28"/>
          <w:szCs w:val="28"/>
          <w:lang w:val="uk-UA"/>
        </w:rPr>
        <w:t xml:space="preserve">50 % посадового </w:t>
      </w:r>
      <w:r w:rsidRPr="00D06FF2">
        <w:rPr>
          <w:rFonts w:eastAsia="Times New Roman" w:cs="TimesNewRomanPSMT"/>
          <w:b/>
          <w:sz w:val="28"/>
          <w:szCs w:val="28"/>
          <w:lang w:val="uk-UA"/>
        </w:rPr>
        <w:lastRenderedPageBreak/>
        <w:t>окладу</w:t>
      </w:r>
      <w:r w:rsidRPr="00EA12B8">
        <w:rPr>
          <w:rFonts w:eastAsia="Times New Roman" w:cs="TimesNewRomanPSMT"/>
          <w:sz w:val="28"/>
          <w:szCs w:val="28"/>
          <w:lang w:val="uk-UA"/>
        </w:rPr>
        <w:t>(ставки заробітної плати, тарифної</w:t>
      </w:r>
      <w:r>
        <w:rPr>
          <w:rFonts w:eastAsia="Times New Roman" w:cs="TimesNewRomanPSMT"/>
          <w:sz w:val="28"/>
          <w:szCs w:val="28"/>
          <w:lang w:val="uk-UA"/>
        </w:rPr>
        <w:t xml:space="preserve"> </w:t>
      </w:r>
      <w:r w:rsidRPr="00EA12B8">
        <w:rPr>
          <w:rFonts w:eastAsia="Times New Roman" w:cs="TimesNewRomanPSMT"/>
          <w:sz w:val="28"/>
          <w:szCs w:val="28"/>
          <w:lang w:val="uk-UA"/>
        </w:rPr>
        <w:t>ставки) відповідно до постанови Кабінету Міністрів</w:t>
      </w:r>
      <w:r>
        <w:rPr>
          <w:rFonts w:eastAsia="Times New Roman" w:cs="TimesNewRomanPSMT"/>
          <w:sz w:val="28"/>
          <w:szCs w:val="28"/>
          <w:lang w:val="uk-UA"/>
        </w:rPr>
        <w:t xml:space="preserve"> </w:t>
      </w:r>
      <w:r w:rsidRPr="00EA12B8">
        <w:rPr>
          <w:rFonts w:eastAsia="Times New Roman" w:cs="TimesNewRomanPSMT"/>
          <w:sz w:val="28"/>
          <w:szCs w:val="28"/>
          <w:lang w:val="uk-UA"/>
        </w:rPr>
        <w:t>України від 30.08.2002 № 1298, наказу МОН від 26.09.2005</w:t>
      </w:r>
      <w:r>
        <w:rPr>
          <w:rFonts w:eastAsia="Times New Roman" w:cs="TimesNewRomanPSMT"/>
          <w:sz w:val="28"/>
          <w:szCs w:val="28"/>
          <w:lang w:val="uk-UA"/>
        </w:rPr>
        <w:t xml:space="preserve"> </w:t>
      </w:r>
      <w:r w:rsidRPr="00EA12B8">
        <w:rPr>
          <w:rFonts w:eastAsia="Times New Roman" w:cs="TimesNewRomanPSMT"/>
          <w:sz w:val="28"/>
          <w:szCs w:val="28"/>
          <w:lang w:val="uk-UA"/>
        </w:rPr>
        <w:t>№ 557 та Інструкції про порядок обчислення заробітної</w:t>
      </w:r>
      <w:r>
        <w:rPr>
          <w:rFonts w:eastAsia="Times New Roman" w:cs="TimesNewRomanPSMT"/>
          <w:sz w:val="28"/>
          <w:szCs w:val="28"/>
          <w:lang w:val="uk-UA"/>
        </w:rPr>
        <w:t xml:space="preserve"> </w:t>
      </w:r>
      <w:r w:rsidRPr="00EA12B8">
        <w:rPr>
          <w:rFonts w:eastAsia="Times New Roman" w:cs="TimesNewRomanPSMT"/>
          <w:sz w:val="28"/>
          <w:szCs w:val="28"/>
          <w:lang w:val="uk-UA"/>
        </w:rPr>
        <w:t>плати працівників освіти від 15.04.1993 № 102 ( зі</w:t>
      </w:r>
      <w:r>
        <w:rPr>
          <w:rFonts w:eastAsia="Times New Roman" w:cs="TimesNewRomanPSMT"/>
          <w:sz w:val="28"/>
          <w:szCs w:val="28"/>
          <w:lang w:val="uk-UA"/>
        </w:rPr>
        <w:t xml:space="preserve"> </w:t>
      </w:r>
      <w:r w:rsidRPr="00EA12B8">
        <w:rPr>
          <w:rFonts w:eastAsia="Times New Roman" w:cs="TimesNewRomanPSMT"/>
          <w:sz w:val="28"/>
          <w:szCs w:val="28"/>
          <w:lang w:val="uk-UA"/>
        </w:rPr>
        <w:t>змінами)»</w:t>
      </w:r>
      <w:proofErr w:type="spellStart"/>
      <w:r w:rsidRPr="00EA12B8">
        <w:rPr>
          <w:rFonts w:eastAsia="Times New Roman" w:cs="TimesNewRomanPSMT"/>
          <w:sz w:val="28"/>
          <w:szCs w:val="28"/>
          <w:lang w:val="uk-UA"/>
        </w:rPr>
        <w:t>.Конкретний</w:t>
      </w:r>
      <w:proofErr w:type="spellEnd"/>
      <w:r w:rsidRPr="00EA12B8">
        <w:rPr>
          <w:rFonts w:eastAsia="Times New Roman" w:cs="TimesNewRomanPSMT"/>
          <w:sz w:val="28"/>
          <w:szCs w:val="28"/>
          <w:lang w:val="uk-UA"/>
        </w:rPr>
        <w:t xml:space="preserve"> розмір надбавки вчителям в умовах</w:t>
      </w:r>
      <w:r>
        <w:rPr>
          <w:rFonts w:eastAsia="Times New Roman" w:cs="TimesNewRomanPSMT"/>
          <w:sz w:val="28"/>
          <w:szCs w:val="28"/>
          <w:lang w:val="uk-UA"/>
        </w:rPr>
        <w:t xml:space="preserve">  </w:t>
      </w:r>
      <w:r w:rsidRPr="00EA12B8">
        <w:rPr>
          <w:rFonts w:eastAsia="Times New Roman" w:cs="TimesNewRomanPSMT"/>
          <w:sz w:val="28"/>
          <w:szCs w:val="28"/>
          <w:lang w:val="uk-UA"/>
        </w:rPr>
        <w:t>дистанційного навчання встановлює керівник за</w:t>
      </w:r>
      <w:r>
        <w:rPr>
          <w:rFonts w:eastAsia="Times New Roman" w:cs="TimesNewRomanPSMT"/>
          <w:sz w:val="28"/>
          <w:szCs w:val="28"/>
          <w:lang w:val="uk-UA"/>
        </w:rPr>
        <w:t xml:space="preserve"> </w:t>
      </w:r>
      <w:r w:rsidRPr="00EA12B8">
        <w:rPr>
          <w:rFonts w:eastAsia="Times New Roman" w:cs="TimesNewRomanPSMT"/>
          <w:sz w:val="28"/>
          <w:szCs w:val="28"/>
          <w:lang w:val="uk-UA"/>
        </w:rPr>
        <w:t>погодженням з виборним органом первинної</w:t>
      </w:r>
      <w:r>
        <w:rPr>
          <w:rFonts w:eastAsia="Times New Roman" w:cs="TimesNewRomanPSMT"/>
          <w:sz w:val="28"/>
          <w:szCs w:val="28"/>
          <w:lang w:val="uk-UA"/>
        </w:rPr>
        <w:t xml:space="preserve"> </w:t>
      </w:r>
      <w:r w:rsidRPr="00EA12B8">
        <w:rPr>
          <w:rFonts w:eastAsia="Times New Roman" w:cs="TimesNewRomanPSMT"/>
          <w:sz w:val="28"/>
          <w:szCs w:val="28"/>
          <w:lang w:val="uk-UA"/>
        </w:rPr>
        <w:t>профспілкової організації.</w:t>
      </w:r>
    </w:p>
    <w:p w:rsidR="00FF70F3" w:rsidRPr="00C0046F" w:rsidRDefault="00FF70F3" w:rsidP="004E3CEC">
      <w:pPr>
        <w:spacing w:after="0" w:line="240" w:lineRule="auto"/>
        <w:jc w:val="center"/>
        <w:rPr>
          <w:b/>
          <w:sz w:val="16"/>
          <w:szCs w:val="16"/>
          <w:u w:val="single"/>
          <w:lang w:val="uk-UA"/>
        </w:rPr>
      </w:pPr>
    </w:p>
    <w:p w:rsidR="00FF70F3" w:rsidRDefault="00FF70F3" w:rsidP="004E3CEC">
      <w:pPr>
        <w:spacing w:after="0" w:line="240" w:lineRule="auto"/>
        <w:jc w:val="both"/>
        <w:rPr>
          <w:b/>
          <w:sz w:val="28"/>
          <w:szCs w:val="28"/>
          <w:u w:val="single"/>
          <w:lang w:val="uk-UA"/>
        </w:rPr>
      </w:pPr>
    </w:p>
    <w:p w:rsidR="00FF70F3" w:rsidRPr="00C0046F" w:rsidRDefault="00FF70F3" w:rsidP="004E3CEC">
      <w:pPr>
        <w:spacing w:after="0" w:line="240" w:lineRule="auto"/>
        <w:jc w:val="both"/>
        <w:rPr>
          <w:b/>
          <w:sz w:val="28"/>
          <w:szCs w:val="28"/>
          <w:u w:val="single"/>
          <w:lang w:val="uk-UA"/>
        </w:rPr>
      </w:pPr>
      <w:proofErr w:type="gramStart"/>
      <w:r w:rsidRPr="00C0046F">
        <w:rPr>
          <w:b/>
          <w:sz w:val="28"/>
          <w:szCs w:val="28"/>
          <w:u w:val="single"/>
          <w:lang w:val="en-US"/>
        </w:rPr>
        <w:t>V</w:t>
      </w:r>
      <w:r w:rsidRPr="00C0046F">
        <w:rPr>
          <w:b/>
          <w:sz w:val="28"/>
          <w:szCs w:val="28"/>
          <w:u w:val="single"/>
          <w:lang w:val="uk-UA"/>
        </w:rPr>
        <w:t>ІІ.</w:t>
      </w:r>
      <w:proofErr w:type="gramEnd"/>
      <w:r w:rsidRPr="00C0046F">
        <w:rPr>
          <w:b/>
          <w:sz w:val="28"/>
          <w:szCs w:val="28"/>
          <w:u w:val="single"/>
          <w:lang w:val="uk-UA"/>
        </w:rPr>
        <w:t xml:space="preserve"> Охорона праці та здоров’я</w:t>
      </w:r>
    </w:p>
    <w:p w:rsidR="00FF70F3" w:rsidRPr="00C0046F" w:rsidRDefault="00FF70F3" w:rsidP="004E3CEC">
      <w:pPr>
        <w:spacing w:after="0" w:line="240" w:lineRule="auto"/>
        <w:jc w:val="center"/>
        <w:rPr>
          <w:b/>
          <w:sz w:val="16"/>
          <w:szCs w:val="16"/>
          <w:lang w:val="uk-UA"/>
        </w:rPr>
      </w:pPr>
    </w:p>
    <w:p w:rsidR="00FF70F3" w:rsidRPr="008C5C3C" w:rsidRDefault="00FF70F3" w:rsidP="004E3CEC">
      <w:pPr>
        <w:spacing w:after="0" w:line="240" w:lineRule="auto"/>
        <w:jc w:val="both"/>
        <w:rPr>
          <w:b/>
          <w:i/>
          <w:sz w:val="28"/>
          <w:szCs w:val="28"/>
          <w:u w:val="single"/>
          <w:lang w:val="uk-UA"/>
        </w:rPr>
      </w:pPr>
      <w:r>
        <w:rPr>
          <w:b/>
          <w:sz w:val="28"/>
          <w:szCs w:val="28"/>
          <w:lang w:val="uk-UA"/>
        </w:rPr>
        <w:t xml:space="preserve">  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а (</w:t>
      </w:r>
      <w:r w:rsidRPr="00E53600">
        <w:rPr>
          <w:b/>
          <w:sz w:val="28"/>
          <w:szCs w:val="28"/>
          <w:lang w:val="uk-UA"/>
        </w:rPr>
        <w:t>відділ освіти</w:t>
      </w:r>
      <w:r w:rsidRPr="00E53600">
        <w:rPr>
          <w:sz w:val="28"/>
          <w:szCs w:val="28"/>
          <w:lang w:val="uk-UA"/>
        </w:rPr>
        <w:t xml:space="preserve">) </w:t>
      </w:r>
      <w:r w:rsidRPr="00670BF2">
        <w:rPr>
          <w:lang w:val="uk-UA"/>
        </w:rPr>
        <w:t xml:space="preserve"> </w:t>
      </w:r>
      <w:r w:rsidRPr="00C0046F">
        <w:rPr>
          <w:b/>
          <w:sz w:val="28"/>
          <w:szCs w:val="28"/>
          <w:lang w:val="uk-UA"/>
        </w:rPr>
        <w:t>зобов’язується:</w:t>
      </w:r>
    </w:p>
    <w:p w:rsidR="00FF70F3" w:rsidRPr="00C0046F" w:rsidRDefault="00FF70F3" w:rsidP="004E3CEC">
      <w:pPr>
        <w:spacing w:after="0" w:line="240" w:lineRule="auto"/>
        <w:jc w:val="both"/>
        <w:rPr>
          <w:sz w:val="16"/>
          <w:szCs w:val="16"/>
          <w:lang w:val="uk-UA"/>
        </w:rPr>
      </w:pP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 Організовувати роботу з охорони праці у закладах освіти відповідно до вимог Закону України «Про охорону праці», «Положення про організацію роботи з охорони праці учасників навчально-виховного процесу в установах і навчальних закладах», затвердженого наказом М</w:t>
      </w:r>
      <w:r>
        <w:rPr>
          <w:sz w:val="28"/>
          <w:szCs w:val="28"/>
          <w:lang w:val="uk-UA"/>
        </w:rPr>
        <w:t>ОН</w:t>
      </w:r>
      <w:r w:rsidRPr="00905E53">
        <w:rPr>
          <w:sz w:val="28"/>
          <w:szCs w:val="28"/>
          <w:lang w:val="uk-UA"/>
        </w:rPr>
        <w:t xml:space="preserve"> України №563</w:t>
      </w:r>
      <w:r>
        <w:rPr>
          <w:sz w:val="28"/>
          <w:szCs w:val="28"/>
          <w:lang w:val="uk-UA"/>
        </w:rPr>
        <w:t xml:space="preserve"> </w:t>
      </w:r>
      <w:r w:rsidRPr="00905E53">
        <w:rPr>
          <w:sz w:val="28"/>
          <w:szCs w:val="28"/>
          <w:lang w:val="uk-UA"/>
        </w:rPr>
        <w:t>від 01.08.2001 р. та інших нормативно-правових актів з охорони праці.</w:t>
      </w:r>
    </w:p>
    <w:p w:rsidR="00FF70F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 xml:space="preserve">.2. Здійснювати у відповідності до ст.18 Закону України «Про охорону праці», Типового положення про порядок проведення навчання і перевірки знань з питань охорони праці, затвердженого наказом </w:t>
      </w:r>
      <w:proofErr w:type="spellStart"/>
      <w:r w:rsidRPr="00905E53">
        <w:rPr>
          <w:sz w:val="28"/>
          <w:szCs w:val="28"/>
          <w:lang w:val="uk-UA"/>
        </w:rPr>
        <w:t>Держнагляд</w:t>
      </w:r>
      <w:r w:rsidR="00776997">
        <w:rPr>
          <w:sz w:val="28"/>
          <w:szCs w:val="28"/>
          <w:lang w:val="uk-UA"/>
        </w:rPr>
        <w:t>у</w:t>
      </w:r>
      <w:proofErr w:type="spellEnd"/>
      <w:r w:rsidR="00776997">
        <w:rPr>
          <w:sz w:val="28"/>
          <w:szCs w:val="28"/>
          <w:lang w:val="uk-UA"/>
        </w:rPr>
        <w:t xml:space="preserve"> </w:t>
      </w:r>
      <w:r w:rsidRPr="00905E53">
        <w:rPr>
          <w:sz w:val="28"/>
          <w:szCs w:val="28"/>
          <w:lang w:val="uk-UA"/>
        </w:rPr>
        <w:t>охорон</w:t>
      </w:r>
      <w:r w:rsidR="00776997">
        <w:rPr>
          <w:sz w:val="28"/>
          <w:szCs w:val="28"/>
          <w:lang w:val="uk-UA"/>
        </w:rPr>
        <w:t xml:space="preserve">и </w:t>
      </w:r>
      <w:r w:rsidRPr="00905E53">
        <w:rPr>
          <w:sz w:val="28"/>
          <w:szCs w:val="28"/>
          <w:lang w:val="uk-UA"/>
        </w:rPr>
        <w:t>праці від 26.01.2005  № 15 та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Міністерством освіти і науки України (наказ МОН України №304 від 18.04.20</w:t>
      </w:r>
      <w:r>
        <w:rPr>
          <w:sz w:val="28"/>
          <w:szCs w:val="28"/>
          <w:lang w:val="uk-UA"/>
        </w:rPr>
        <w:t>0</w:t>
      </w:r>
      <w:r w:rsidRPr="00905E53">
        <w:rPr>
          <w:sz w:val="28"/>
          <w:szCs w:val="28"/>
          <w:lang w:val="uk-UA"/>
        </w:rPr>
        <w:t>6 р.) навчання та перевірку знань з охорони праці керівників та їх заступників, служб з охорони праці і спеціалістів з питань безпеки життєдіяльності один раз на 3 роки, а новопризначених не пізніше 3-місячного строку з моменту призначення. Домагатися у такі ж терміни проведення у закладах освіти навчання і атестації з питань охорони праці керівників закладів, їх заступників, технічних працівників, учителів праці, інформатики, фізики,хімії, біології, фіз</w:t>
      </w:r>
      <w:r w:rsidR="00776997">
        <w:rPr>
          <w:sz w:val="28"/>
          <w:szCs w:val="28"/>
          <w:lang w:val="uk-UA"/>
        </w:rPr>
        <w:t xml:space="preserve">ичного </w:t>
      </w:r>
      <w:r w:rsidRPr="00905E53">
        <w:rPr>
          <w:sz w:val="28"/>
          <w:szCs w:val="28"/>
          <w:lang w:val="uk-UA"/>
        </w:rPr>
        <w:t>виховання, завідуючих кабінетів, керівників гуртків шкіл та позашкільних закладів, таборів праці та відпочинку</w:t>
      </w:r>
      <w:r>
        <w:rPr>
          <w:sz w:val="28"/>
          <w:szCs w:val="28"/>
          <w:lang w:val="uk-UA"/>
        </w:rPr>
        <w:t>.</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.3. Відповідно до ст.19 Закону України «Про охорону праці» вирішувати питання закладення у місцевий бюджет коштів на охорону праці у розмірі, не менше 0,2% від фонду оплати праці.</w:t>
      </w:r>
    </w:p>
    <w:p w:rsidR="00FF70F3" w:rsidRPr="00905E53" w:rsidRDefault="00FF70F3" w:rsidP="004E3CEC">
      <w:pPr>
        <w:spacing w:after="0" w:line="240" w:lineRule="auto"/>
        <w:jc w:val="both"/>
        <w:rPr>
          <w:sz w:val="28"/>
          <w:szCs w:val="28"/>
          <w:lang w:val="uk-UA"/>
        </w:rPr>
      </w:pPr>
      <w:r>
        <w:rPr>
          <w:sz w:val="28"/>
          <w:szCs w:val="28"/>
          <w:lang w:val="uk-UA"/>
        </w:rPr>
        <w:t>7.4. Сприяти проведенню</w:t>
      </w:r>
      <w:r w:rsidRPr="00905E53">
        <w:rPr>
          <w:sz w:val="28"/>
          <w:szCs w:val="28"/>
          <w:lang w:val="uk-UA"/>
        </w:rPr>
        <w:t xml:space="preserve"> попереднього і періодичних медичних оглядів працівників, а також щорічного </w:t>
      </w:r>
      <w:r>
        <w:rPr>
          <w:sz w:val="28"/>
          <w:szCs w:val="28"/>
          <w:lang w:val="uk-UA"/>
        </w:rPr>
        <w:t xml:space="preserve">обов’язкового </w:t>
      </w:r>
      <w:r w:rsidRPr="00905E53">
        <w:rPr>
          <w:sz w:val="28"/>
          <w:szCs w:val="28"/>
          <w:lang w:val="uk-UA"/>
        </w:rPr>
        <w:t xml:space="preserve"> медичного огляду (ст.17 Закону України «Про охорону праці»).</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.5. Здійснювати контроль за дотриманням вимог ст.9 Закону України «Про охорону праці</w:t>
      </w:r>
      <w:r>
        <w:rPr>
          <w:sz w:val="28"/>
          <w:szCs w:val="28"/>
          <w:lang w:val="uk-UA"/>
        </w:rPr>
        <w:t>»</w:t>
      </w:r>
      <w:r w:rsidRPr="00905E53">
        <w:rPr>
          <w:sz w:val="28"/>
          <w:szCs w:val="28"/>
          <w:lang w:val="uk-UA"/>
        </w:rPr>
        <w:t xml:space="preserve"> щодо відшкодування шкоди працівникам у разі ушкодження їх здоров’я, пов’язаного з виконанням трудових обов’язків.</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.6. Надавати практичну допомогу закладам освіти у проведенні атестації робочих місць за умов</w:t>
      </w:r>
      <w:r>
        <w:rPr>
          <w:sz w:val="28"/>
          <w:szCs w:val="28"/>
          <w:lang w:val="uk-UA"/>
        </w:rPr>
        <w:t>ами</w:t>
      </w:r>
      <w:r w:rsidRPr="00905E53">
        <w:rPr>
          <w:sz w:val="28"/>
          <w:szCs w:val="28"/>
          <w:lang w:val="uk-UA"/>
        </w:rPr>
        <w:t xml:space="preserve"> праці, відповідно до Постанови Кабінету Міністрів України №442 від 01.08.1992 року, за результатами якої </w:t>
      </w:r>
      <w:r>
        <w:rPr>
          <w:sz w:val="28"/>
          <w:szCs w:val="28"/>
          <w:lang w:val="uk-UA"/>
        </w:rPr>
        <w:t xml:space="preserve">та </w:t>
      </w:r>
      <w:r w:rsidRPr="00905E53">
        <w:rPr>
          <w:sz w:val="28"/>
          <w:szCs w:val="28"/>
          <w:lang w:val="uk-UA"/>
        </w:rPr>
        <w:t>на умовах колективних договорів:</w:t>
      </w:r>
    </w:p>
    <w:p w:rsidR="00FF70F3" w:rsidRPr="00905E53" w:rsidRDefault="00FF70F3" w:rsidP="004E3CEC">
      <w:pPr>
        <w:spacing w:after="0" w:line="240" w:lineRule="auto"/>
        <w:jc w:val="both"/>
        <w:rPr>
          <w:sz w:val="28"/>
          <w:szCs w:val="28"/>
          <w:lang w:val="uk-UA"/>
        </w:rPr>
      </w:pPr>
      <w:r>
        <w:rPr>
          <w:sz w:val="28"/>
          <w:szCs w:val="28"/>
          <w:lang w:val="uk-UA"/>
        </w:rPr>
        <w:lastRenderedPageBreak/>
        <w:t xml:space="preserve">- </w:t>
      </w:r>
      <w:r w:rsidRPr="00905E53">
        <w:rPr>
          <w:sz w:val="28"/>
          <w:szCs w:val="28"/>
          <w:lang w:val="uk-UA"/>
        </w:rPr>
        <w:t xml:space="preserve">здійснювати доплати працівникам закладів освіти за </w:t>
      </w:r>
      <w:r>
        <w:rPr>
          <w:sz w:val="28"/>
          <w:szCs w:val="28"/>
          <w:lang w:val="uk-UA"/>
        </w:rPr>
        <w:t>роботу в шкідливих умовах праці;</w:t>
      </w:r>
    </w:p>
    <w:p w:rsidR="00FF70F3" w:rsidRPr="00905E53" w:rsidRDefault="00FF70F3" w:rsidP="004E3CEC">
      <w:pPr>
        <w:spacing w:after="0" w:line="240" w:lineRule="auto"/>
        <w:jc w:val="both"/>
        <w:rPr>
          <w:sz w:val="28"/>
          <w:szCs w:val="28"/>
          <w:lang w:val="uk-UA"/>
        </w:rPr>
      </w:pPr>
      <w:r w:rsidRPr="00905E53">
        <w:rPr>
          <w:sz w:val="28"/>
          <w:szCs w:val="28"/>
          <w:lang w:val="uk-UA"/>
        </w:rPr>
        <w:t>- надавати додаткові відпустки за роботу з шкідливими і важливими умовами праці</w:t>
      </w:r>
      <w:r>
        <w:rPr>
          <w:sz w:val="28"/>
          <w:szCs w:val="28"/>
          <w:lang w:val="uk-UA"/>
        </w:rPr>
        <w:t>;</w:t>
      </w:r>
    </w:p>
    <w:p w:rsidR="00FF70F3" w:rsidRPr="00C72B13" w:rsidRDefault="00FF70F3" w:rsidP="004E3CEC">
      <w:pPr>
        <w:spacing w:after="0" w:line="240" w:lineRule="auto"/>
        <w:jc w:val="both"/>
        <w:rPr>
          <w:b/>
          <w:color w:val="000000"/>
          <w:sz w:val="28"/>
          <w:szCs w:val="28"/>
          <w:lang w:val="uk-UA"/>
        </w:rPr>
      </w:pPr>
      <w:r w:rsidRPr="00905E53">
        <w:rPr>
          <w:sz w:val="28"/>
          <w:szCs w:val="28"/>
          <w:lang w:val="uk-UA"/>
        </w:rPr>
        <w:t>- надавати додаткові відпустки за особливий характер праці.</w:t>
      </w:r>
      <w:r>
        <w:rPr>
          <w:sz w:val="28"/>
          <w:szCs w:val="28"/>
          <w:lang w:val="uk-UA"/>
        </w:rPr>
        <w:t xml:space="preserve">( </w:t>
      </w:r>
      <w:r w:rsidRPr="00C72B13">
        <w:rPr>
          <w:b/>
          <w:color w:val="000000"/>
          <w:sz w:val="28"/>
          <w:szCs w:val="28"/>
          <w:lang w:val="uk-UA"/>
        </w:rPr>
        <w:t>Додаток №5,6,7)</w:t>
      </w:r>
    </w:p>
    <w:p w:rsidR="00FF70F3" w:rsidRPr="00F8450B" w:rsidRDefault="00FF70F3" w:rsidP="004E3CEC">
      <w:pPr>
        <w:spacing w:after="0" w:line="240" w:lineRule="auto"/>
        <w:jc w:val="both"/>
        <w:rPr>
          <w:sz w:val="28"/>
          <w:szCs w:val="28"/>
          <w:lang w:val="uk-UA"/>
        </w:rPr>
      </w:pPr>
    </w:p>
    <w:p w:rsidR="00FF70F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.7. Здійснювати</w:t>
      </w:r>
      <w:r>
        <w:rPr>
          <w:sz w:val="28"/>
          <w:szCs w:val="28"/>
          <w:lang w:val="uk-UA"/>
        </w:rPr>
        <w:t>:</w:t>
      </w:r>
    </w:p>
    <w:p w:rsidR="00FF70F3" w:rsidRDefault="00FF70F3" w:rsidP="004E3CEC">
      <w:pPr>
        <w:spacing w:after="0" w:line="240" w:lineRule="auto"/>
        <w:jc w:val="both"/>
        <w:rPr>
          <w:sz w:val="28"/>
          <w:szCs w:val="28"/>
          <w:lang w:val="uk-UA"/>
        </w:rPr>
      </w:pPr>
      <w:r>
        <w:rPr>
          <w:sz w:val="28"/>
          <w:szCs w:val="28"/>
          <w:lang w:val="uk-UA"/>
        </w:rPr>
        <w:t>-</w:t>
      </w:r>
      <w:r w:rsidRPr="00905E53">
        <w:rPr>
          <w:sz w:val="28"/>
          <w:szCs w:val="28"/>
          <w:lang w:val="uk-UA"/>
        </w:rPr>
        <w:t xml:space="preserve"> контроль за дотриманням норм екологічної безпеки, санітарно-гігієнічних умов в закладах освіти при підгот</w:t>
      </w:r>
      <w:r>
        <w:rPr>
          <w:sz w:val="28"/>
          <w:szCs w:val="28"/>
          <w:lang w:val="uk-UA"/>
        </w:rPr>
        <w:t>овці до нового навчального року;</w:t>
      </w:r>
    </w:p>
    <w:p w:rsidR="00FF70F3" w:rsidRDefault="00FF70F3" w:rsidP="004E3CEC">
      <w:pPr>
        <w:spacing w:after="0" w:line="240" w:lineRule="auto"/>
        <w:jc w:val="both"/>
        <w:rPr>
          <w:sz w:val="28"/>
          <w:szCs w:val="28"/>
          <w:lang w:val="uk-UA"/>
        </w:rPr>
      </w:pPr>
      <w:r>
        <w:rPr>
          <w:sz w:val="28"/>
          <w:szCs w:val="28"/>
          <w:lang w:val="uk-UA"/>
        </w:rPr>
        <w:t>-</w:t>
      </w:r>
      <w:r w:rsidRPr="00905E53">
        <w:rPr>
          <w:sz w:val="28"/>
          <w:szCs w:val="28"/>
          <w:lang w:val="uk-UA"/>
        </w:rPr>
        <w:t xml:space="preserve"> якісну і своєчасну підготовку до </w:t>
      </w:r>
      <w:r>
        <w:rPr>
          <w:sz w:val="28"/>
          <w:szCs w:val="28"/>
          <w:lang w:val="uk-UA"/>
        </w:rPr>
        <w:t>роботи в осінньо-зимовий період;</w:t>
      </w:r>
      <w:r w:rsidRPr="00905E53">
        <w:rPr>
          <w:sz w:val="28"/>
          <w:szCs w:val="28"/>
          <w:lang w:val="uk-UA"/>
        </w:rPr>
        <w:t xml:space="preserve"> </w:t>
      </w:r>
    </w:p>
    <w:p w:rsidR="00FF70F3" w:rsidRPr="00905E53" w:rsidRDefault="00FF70F3" w:rsidP="004E3CEC">
      <w:pPr>
        <w:spacing w:after="0" w:line="240" w:lineRule="auto"/>
        <w:jc w:val="both"/>
        <w:rPr>
          <w:sz w:val="28"/>
          <w:szCs w:val="28"/>
          <w:lang w:val="uk-UA"/>
        </w:rPr>
      </w:pPr>
      <w:r>
        <w:rPr>
          <w:sz w:val="28"/>
          <w:szCs w:val="28"/>
          <w:lang w:val="uk-UA"/>
        </w:rPr>
        <w:t xml:space="preserve">- контроль за </w:t>
      </w:r>
      <w:r w:rsidRPr="00905E53">
        <w:rPr>
          <w:sz w:val="28"/>
          <w:szCs w:val="28"/>
          <w:lang w:val="uk-UA"/>
        </w:rPr>
        <w:t>строками перевірки опору заземлення та ізоляції електромережі.</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w:t>
      </w:r>
      <w:r>
        <w:rPr>
          <w:sz w:val="28"/>
          <w:szCs w:val="28"/>
          <w:lang w:val="uk-UA"/>
        </w:rPr>
        <w:t>8</w:t>
      </w:r>
      <w:r w:rsidRPr="00905E53">
        <w:rPr>
          <w:sz w:val="28"/>
          <w:szCs w:val="28"/>
          <w:lang w:val="uk-UA"/>
        </w:rPr>
        <w:t>. Надавати практичну допомогу з питань:</w:t>
      </w:r>
    </w:p>
    <w:p w:rsidR="00FF70F3" w:rsidRPr="00905E53" w:rsidRDefault="00FF70F3" w:rsidP="004E3CEC">
      <w:pPr>
        <w:spacing w:after="0" w:line="240" w:lineRule="auto"/>
        <w:jc w:val="both"/>
        <w:rPr>
          <w:sz w:val="28"/>
          <w:szCs w:val="28"/>
          <w:lang w:val="uk-UA"/>
        </w:rPr>
      </w:pPr>
      <w:r w:rsidRPr="00905E53">
        <w:rPr>
          <w:sz w:val="28"/>
          <w:szCs w:val="28"/>
          <w:lang w:val="uk-UA"/>
        </w:rPr>
        <w:t xml:space="preserve">- попередження випадків травмування учасників </w:t>
      </w:r>
      <w:r>
        <w:rPr>
          <w:sz w:val="28"/>
          <w:szCs w:val="28"/>
          <w:lang w:val="uk-UA"/>
        </w:rPr>
        <w:t>освітнь</w:t>
      </w:r>
      <w:r w:rsidRPr="00905E53">
        <w:rPr>
          <w:sz w:val="28"/>
          <w:szCs w:val="28"/>
          <w:lang w:val="uk-UA"/>
        </w:rPr>
        <w:t>ого процесу;</w:t>
      </w:r>
    </w:p>
    <w:p w:rsidR="00FF70F3" w:rsidRPr="00905E53" w:rsidRDefault="00FF70F3" w:rsidP="004E3CEC">
      <w:pPr>
        <w:spacing w:after="0" w:line="240" w:lineRule="auto"/>
        <w:jc w:val="both"/>
        <w:rPr>
          <w:sz w:val="28"/>
          <w:szCs w:val="28"/>
          <w:lang w:val="uk-UA"/>
        </w:rPr>
      </w:pPr>
      <w:r w:rsidRPr="00905E53">
        <w:rPr>
          <w:sz w:val="28"/>
          <w:szCs w:val="28"/>
          <w:lang w:val="uk-UA"/>
        </w:rPr>
        <w:t>- розслідування нещасних випадків з працівниками та учнями відповідно до вимог чинних нормативних документів.</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w:t>
      </w:r>
      <w:r>
        <w:rPr>
          <w:sz w:val="28"/>
          <w:szCs w:val="28"/>
          <w:lang w:val="uk-UA"/>
        </w:rPr>
        <w:t>9</w:t>
      </w:r>
      <w:r w:rsidRPr="00905E53">
        <w:rPr>
          <w:sz w:val="28"/>
          <w:szCs w:val="28"/>
          <w:lang w:val="uk-UA"/>
        </w:rPr>
        <w:t>. Сприяти вирішенню питання забезпечення працівників закладів освіти спецодяг</w:t>
      </w:r>
      <w:r>
        <w:rPr>
          <w:sz w:val="28"/>
          <w:szCs w:val="28"/>
          <w:lang w:val="uk-UA"/>
        </w:rPr>
        <w:t>ом</w:t>
      </w:r>
      <w:r w:rsidRPr="00905E53">
        <w:rPr>
          <w:sz w:val="28"/>
          <w:szCs w:val="28"/>
          <w:lang w:val="uk-UA"/>
        </w:rPr>
        <w:t>, іншими засобами індивідуального засобу, миючими та знешкоджувальними засобами відповідно до встановлених нормативів.</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w:t>
      </w:r>
      <w:r>
        <w:rPr>
          <w:sz w:val="28"/>
          <w:szCs w:val="28"/>
          <w:lang w:val="uk-UA"/>
        </w:rPr>
        <w:t>0</w:t>
      </w:r>
      <w:r w:rsidRPr="00905E53">
        <w:rPr>
          <w:sz w:val="28"/>
          <w:szCs w:val="28"/>
          <w:lang w:val="uk-UA"/>
        </w:rPr>
        <w:t xml:space="preserve">. Домагатися забезпечення закладів освіти протипожежними діелектричними засобами та аптечками першої </w:t>
      </w:r>
      <w:proofErr w:type="spellStart"/>
      <w:r>
        <w:rPr>
          <w:sz w:val="28"/>
          <w:szCs w:val="28"/>
          <w:lang w:val="uk-UA"/>
        </w:rPr>
        <w:t>до</w:t>
      </w:r>
      <w:r w:rsidRPr="00905E53">
        <w:rPr>
          <w:sz w:val="28"/>
          <w:szCs w:val="28"/>
          <w:lang w:val="uk-UA"/>
        </w:rPr>
        <w:t>медичної</w:t>
      </w:r>
      <w:proofErr w:type="spellEnd"/>
      <w:r w:rsidRPr="00905E53">
        <w:rPr>
          <w:sz w:val="28"/>
          <w:szCs w:val="28"/>
          <w:lang w:val="uk-UA"/>
        </w:rPr>
        <w:t xml:space="preserve"> допомоги.</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w:t>
      </w:r>
      <w:r>
        <w:rPr>
          <w:sz w:val="28"/>
          <w:szCs w:val="28"/>
          <w:lang w:val="uk-UA"/>
        </w:rPr>
        <w:t>1</w:t>
      </w:r>
      <w:r w:rsidRPr="00905E53">
        <w:rPr>
          <w:sz w:val="28"/>
          <w:szCs w:val="28"/>
          <w:lang w:val="uk-UA"/>
        </w:rPr>
        <w:t>. Сприяти виконанню вимог профспілкових органів при здійсненні ними функцій громадського контролю за дотриманням адміністрацією законодавства про охорону праці.</w:t>
      </w:r>
    </w:p>
    <w:p w:rsidR="00FF70F3" w:rsidRPr="007E03C5"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w:t>
      </w:r>
      <w:r>
        <w:rPr>
          <w:sz w:val="28"/>
          <w:szCs w:val="28"/>
          <w:lang w:val="uk-UA"/>
        </w:rPr>
        <w:t>2</w:t>
      </w:r>
      <w:r w:rsidRPr="00905E53">
        <w:rPr>
          <w:sz w:val="28"/>
          <w:szCs w:val="28"/>
          <w:lang w:val="uk-UA"/>
        </w:rPr>
        <w:t>. Домагатися відшкодування шкоди, заподіяної працівникові ушкодженням здоров’я на виробництві, у відповідності з вимогами Закону України «Про загальне обов’язкове страхування від нещасного випадку на виробництві та професійного захворювання, які спричинили втрату працездатності».</w:t>
      </w:r>
    </w:p>
    <w:p w:rsidR="00FF70F3" w:rsidRPr="00C0046F" w:rsidRDefault="00FF70F3" w:rsidP="004E3CEC">
      <w:pPr>
        <w:spacing w:after="0" w:line="240" w:lineRule="auto"/>
        <w:rPr>
          <w:b/>
          <w:sz w:val="16"/>
          <w:szCs w:val="16"/>
          <w:lang w:val="uk-UA"/>
        </w:rPr>
      </w:pPr>
    </w:p>
    <w:p w:rsidR="00FF70F3" w:rsidRPr="00905E53" w:rsidRDefault="00FF70F3" w:rsidP="004E3CEC">
      <w:pPr>
        <w:spacing w:after="0" w:line="240" w:lineRule="auto"/>
        <w:rPr>
          <w:b/>
          <w:sz w:val="28"/>
          <w:szCs w:val="28"/>
          <w:lang w:val="uk-UA"/>
        </w:rPr>
      </w:pPr>
      <w:r w:rsidRPr="00905E53">
        <w:rPr>
          <w:b/>
          <w:sz w:val="28"/>
          <w:szCs w:val="28"/>
          <w:lang w:val="uk-UA"/>
        </w:rPr>
        <w:t>Сторони угоди домовилися:</w:t>
      </w:r>
    </w:p>
    <w:p w:rsidR="00FF70F3" w:rsidRPr="00C0046F" w:rsidRDefault="00FF70F3" w:rsidP="004E3CEC">
      <w:pPr>
        <w:spacing w:after="0" w:line="240" w:lineRule="auto"/>
        <w:jc w:val="both"/>
        <w:rPr>
          <w:sz w:val="16"/>
          <w:szCs w:val="16"/>
          <w:lang w:val="uk-UA"/>
        </w:rPr>
      </w:pP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w:t>
      </w:r>
      <w:r>
        <w:rPr>
          <w:sz w:val="28"/>
          <w:szCs w:val="28"/>
          <w:lang w:val="uk-UA"/>
        </w:rPr>
        <w:t>3</w:t>
      </w:r>
      <w:r w:rsidRPr="00905E53">
        <w:rPr>
          <w:sz w:val="28"/>
          <w:szCs w:val="28"/>
          <w:lang w:val="uk-UA"/>
        </w:rPr>
        <w:t>. Забезпеч</w:t>
      </w:r>
      <w:r>
        <w:rPr>
          <w:sz w:val="28"/>
          <w:szCs w:val="28"/>
          <w:lang w:val="uk-UA"/>
        </w:rPr>
        <w:t>ува</w:t>
      </w:r>
      <w:r w:rsidRPr="00905E53">
        <w:rPr>
          <w:sz w:val="28"/>
          <w:szCs w:val="28"/>
          <w:lang w:val="uk-UA"/>
        </w:rPr>
        <w:t>ти контроль за виконанням вимог щодо створення здорових і безпечних умов праці і навчання, передбачених Законами України «Про охорону праці», «Про пожежну безпеку», «Про дорожній рух». Передбачити в колективних договорах закладів освіти заходи по проведенню громадського огляду-конкурсу з питань охорони праці.</w:t>
      </w:r>
    </w:p>
    <w:p w:rsidR="00FF70F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w:t>
      </w:r>
      <w:r>
        <w:rPr>
          <w:sz w:val="28"/>
          <w:szCs w:val="28"/>
          <w:lang w:val="uk-UA"/>
        </w:rPr>
        <w:t>4</w:t>
      </w:r>
      <w:r w:rsidRPr="00905E53">
        <w:rPr>
          <w:sz w:val="28"/>
          <w:szCs w:val="28"/>
          <w:lang w:val="uk-UA"/>
        </w:rPr>
        <w:t xml:space="preserve">. Включати до колективних договорів закладів освіти зобов’язання щодо здійснення оплат працівникам за роботу в шкідливих і важких умовах праці, надання додаткової відпустки за особливий характер роботи, забезпечення відповідної категорії працівників спецодягом та іншими </w:t>
      </w:r>
      <w:r>
        <w:rPr>
          <w:sz w:val="28"/>
          <w:szCs w:val="28"/>
          <w:lang w:val="uk-UA"/>
        </w:rPr>
        <w:t>засобами індивідуального засобу:</w:t>
      </w:r>
    </w:p>
    <w:p w:rsidR="00FF70F3" w:rsidRDefault="00FF70F3" w:rsidP="00776997">
      <w:pPr>
        <w:spacing w:after="0" w:line="240" w:lineRule="auto"/>
        <w:jc w:val="both"/>
        <w:rPr>
          <w:b/>
          <w:color w:val="000000"/>
          <w:sz w:val="28"/>
          <w:szCs w:val="28"/>
          <w:lang w:val="uk-UA"/>
        </w:rPr>
      </w:pPr>
      <w:r>
        <w:rPr>
          <w:color w:val="000000"/>
          <w:sz w:val="28"/>
          <w:szCs w:val="28"/>
          <w:lang w:val="uk-UA"/>
        </w:rPr>
        <w:t xml:space="preserve">- </w:t>
      </w:r>
      <w:r w:rsidRPr="00F64C94">
        <w:rPr>
          <w:b/>
          <w:color w:val="000000"/>
          <w:sz w:val="28"/>
          <w:szCs w:val="28"/>
          <w:lang w:val="uk-UA"/>
        </w:rPr>
        <w:t>видачі спецодягу, інших</w:t>
      </w:r>
      <w:r>
        <w:rPr>
          <w:color w:val="000000"/>
          <w:sz w:val="28"/>
          <w:szCs w:val="28"/>
          <w:lang w:val="uk-UA"/>
        </w:rPr>
        <w:t xml:space="preserve"> </w:t>
      </w:r>
      <w:r w:rsidRPr="00F64C94">
        <w:rPr>
          <w:b/>
          <w:color w:val="000000"/>
          <w:sz w:val="28"/>
          <w:szCs w:val="28"/>
          <w:lang w:val="uk-UA"/>
        </w:rPr>
        <w:t>засобів індивідуального захисту з дотриманням Норм безоплатної видачі спеціального одягу,</w:t>
      </w:r>
      <w:r>
        <w:rPr>
          <w:b/>
          <w:color w:val="000000"/>
          <w:sz w:val="28"/>
          <w:szCs w:val="28"/>
          <w:lang w:val="uk-UA"/>
        </w:rPr>
        <w:t xml:space="preserve"> спеціального взуття та інших </w:t>
      </w:r>
      <w:r>
        <w:rPr>
          <w:b/>
          <w:color w:val="000000"/>
          <w:sz w:val="28"/>
          <w:szCs w:val="28"/>
          <w:lang w:val="uk-UA"/>
        </w:rPr>
        <w:lastRenderedPageBreak/>
        <w:t>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від 16 квітня 2009 року           № 62 , а також мийних та знешкоджувальних засобів;</w:t>
      </w:r>
    </w:p>
    <w:p w:rsidR="00FF70F3" w:rsidRDefault="00FF70F3" w:rsidP="00776997">
      <w:pPr>
        <w:spacing w:after="0" w:line="240" w:lineRule="auto"/>
        <w:jc w:val="both"/>
        <w:rPr>
          <w:b/>
          <w:color w:val="000000"/>
          <w:sz w:val="28"/>
          <w:szCs w:val="28"/>
          <w:lang w:val="uk-UA"/>
        </w:rPr>
      </w:pPr>
      <w:r>
        <w:rPr>
          <w:b/>
          <w:color w:val="000000"/>
          <w:sz w:val="28"/>
          <w:szCs w:val="28"/>
          <w:lang w:val="uk-UA"/>
        </w:rPr>
        <w:t>- здійснення доплат  працівникам за роботу у шкідливих і важких умовах праці;</w:t>
      </w:r>
    </w:p>
    <w:p w:rsidR="00FF70F3" w:rsidRDefault="00FF70F3" w:rsidP="00776997">
      <w:pPr>
        <w:spacing w:after="0" w:line="240" w:lineRule="auto"/>
        <w:jc w:val="both"/>
        <w:rPr>
          <w:b/>
          <w:color w:val="000000"/>
          <w:sz w:val="28"/>
          <w:szCs w:val="28"/>
          <w:lang w:val="uk-UA"/>
        </w:rPr>
      </w:pPr>
      <w:r w:rsidRPr="00F64C94">
        <w:rPr>
          <w:b/>
          <w:color w:val="000000"/>
          <w:sz w:val="28"/>
          <w:szCs w:val="28"/>
          <w:lang w:val="uk-UA"/>
        </w:rPr>
        <w:t xml:space="preserve">- </w:t>
      </w:r>
      <w:r>
        <w:rPr>
          <w:b/>
          <w:color w:val="000000"/>
          <w:sz w:val="28"/>
          <w:szCs w:val="28"/>
          <w:lang w:val="uk-UA"/>
        </w:rPr>
        <w:t>надання щорічних додаткових відпусток за роботу у шкідливих і важких умовах праці;</w:t>
      </w:r>
    </w:p>
    <w:p w:rsidR="00FF70F3" w:rsidRPr="00F64C94" w:rsidRDefault="00FF70F3" w:rsidP="004E3CEC">
      <w:pPr>
        <w:spacing w:after="0" w:line="240" w:lineRule="auto"/>
        <w:rPr>
          <w:b/>
          <w:color w:val="000000"/>
          <w:sz w:val="28"/>
          <w:szCs w:val="28"/>
          <w:lang w:val="uk-UA"/>
        </w:rPr>
      </w:pPr>
      <w:r>
        <w:rPr>
          <w:b/>
          <w:color w:val="000000"/>
          <w:sz w:val="28"/>
          <w:szCs w:val="28"/>
          <w:lang w:val="uk-UA"/>
        </w:rPr>
        <w:t>- надання щорічних додаткових відпусток за особливий характер праці.</w:t>
      </w:r>
    </w:p>
    <w:p w:rsidR="00FF70F3" w:rsidRDefault="00FF70F3" w:rsidP="004E3CEC">
      <w:pPr>
        <w:spacing w:after="0" w:line="240" w:lineRule="auto"/>
        <w:ind w:firstLine="851"/>
        <w:jc w:val="both"/>
        <w:rPr>
          <w:color w:val="000000"/>
          <w:sz w:val="28"/>
          <w:szCs w:val="28"/>
          <w:lang w:val="uk-UA"/>
        </w:rPr>
      </w:pPr>
      <w:r>
        <w:rPr>
          <w:color w:val="000000"/>
          <w:sz w:val="28"/>
          <w:szCs w:val="28"/>
          <w:lang w:val="uk-UA"/>
        </w:rPr>
        <w:t xml:space="preserve">Передбачати в кошторисах закладів </w:t>
      </w:r>
      <w:r w:rsidRPr="00C0046F">
        <w:rPr>
          <w:color w:val="000000"/>
          <w:sz w:val="28"/>
          <w:szCs w:val="28"/>
          <w:lang w:val="uk-UA"/>
        </w:rPr>
        <w:t>освіти</w:t>
      </w:r>
      <w:r w:rsidRPr="00F64C94">
        <w:rPr>
          <w:b/>
          <w:color w:val="000000"/>
          <w:sz w:val="28"/>
          <w:szCs w:val="28"/>
          <w:lang w:val="uk-UA"/>
        </w:rPr>
        <w:t xml:space="preserve"> </w:t>
      </w:r>
      <w:r>
        <w:rPr>
          <w:color w:val="000000"/>
          <w:sz w:val="28"/>
          <w:szCs w:val="28"/>
          <w:lang w:val="uk-UA"/>
        </w:rPr>
        <w:t>необхідні видатки для фінансування профілактичних заходів з охорони праці відповідно до ст. 19 Закону України «Про охорону праці», в тому числі для проведення атестації робочих місць за умовами праці відповідно до постанови Кабінету Міністрів України від 1 серпня 1992 року № 442.</w:t>
      </w:r>
    </w:p>
    <w:p w:rsidR="00776997" w:rsidRPr="00F8450B" w:rsidRDefault="00776997" w:rsidP="004E3CEC">
      <w:pPr>
        <w:spacing w:after="0" w:line="240" w:lineRule="auto"/>
        <w:ind w:firstLine="851"/>
        <w:jc w:val="both"/>
        <w:rPr>
          <w:color w:val="000000"/>
          <w:sz w:val="28"/>
          <w:szCs w:val="28"/>
          <w:lang w:val="uk-UA"/>
        </w:rPr>
      </w:pPr>
    </w:p>
    <w:p w:rsidR="00FF70F3" w:rsidRDefault="00FF70F3" w:rsidP="004E3CEC">
      <w:pPr>
        <w:spacing w:after="0" w:line="240" w:lineRule="auto"/>
        <w:jc w:val="both"/>
        <w:rPr>
          <w:b/>
          <w:color w:val="000000"/>
          <w:sz w:val="28"/>
          <w:szCs w:val="28"/>
          <w:lang w:val="uk-UA"/>
        </w:rPr>
      </w:pPr>
      <w:r>
        <w:rPr>
          <w:b/>
          <w:color w:val="000000"/>
          <w:sz w:val="28"/>
          <w:szCs w:val="28"/>
          <w:lang w:val="uk-UA"/>
        </w:rPr>
        <w:t>Р</w:t>
      </w:r>
      <w:r w:rsidRPr="00AF722B">
        <w:rPr>
          <w:b/>
          <w:color w:val="000000"/>
          <w:sz w:val="28"/>
          <w:szCs w:val="28"/>
          <w:lang w:val="uk-UA"/>
        </w:rPr>
        <w:t xml:space="preserve">айонна </w:t>
      </w:r>
      <w:r>
        <w:rPr>
          <w:b/>
          <w:color w:val="000000"/>
          <w:sz w:val="28"/>
          <w:szCs w:val="28"/>
          <w:lang w:val="uk-UA"/>
        </w:rPr>
        <w:t xml:space="preserve">організація Профспілки працівників освіти і науки України  </w:t>
      </w:r>
      <w:r w:rsidRPr="00E97A86">
        <w:rPr>
          <w:b/>
          <w:sz w:val="28"/>
          <w:lang w:val="uk-UA"/>
        </w:rPr>
        <w:t>зобов’язується</w:t>
      </w:r>
      <w:r>
        <w:rPr>
          <w:b/>
          <w:color w:val="000000"/>
          <w:sz w:val="28"/>
          <w:szCs w:val="28"/>
          <w:lang w:val="uk-UA"/>
        </w:rPr>
        <w:t>:</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.1</w:t>
      </w:r>
      <w:r>
        <w:rPr>
          <w:sz w:val="28"/>
          <w:szCs w:val="28"/>
          <w:lang w:val="uk-UA"/>
        </w:rPr>
        <w:t>5</w:t>
      </w:r>
      <w:r w:rsidRPr="00905E53">
        <w:rPr>
          <w:sz w:val="28"/>
          <w:szCs w:val="28"/>
          <w:lang w:val="uk-UA"/>
        </w:rPr>
        <w:t>. Спіл</w:t>
      </w:r>
      <w:r>
        <w:rPr>
          <w:sz w:val="28"/>
          <w:szCs w:val="28"/>
          <w:lang w:val="uk-UA"/>
        </w:rPr>
        <w:t>ьно з первинними організаціями П</w:t>
      </w:r>
      <w:r w:rsidRPr="00905E53">
        <w:rPr>
          <w:sz w:val="28"/>
          <w:szCs w:val="28"/>
          <w:lang w:val="uk-UA"/>
        </w:rPr>
        <w:t>рофспілки забезпечити громадський контроль за додержанням вимог, передбачених нормативними актами з питань охорони праці, створення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FF70F3" w:rsidRPr="00905E53" w:rsidRDefault="00FF70F3" w:rsidP="004E3CEC">
      <w:pPr>
        <w:spacing w:after="0" w:line="240" w:lineRule="auto"/>
        <w:jc w:val="both"/>
        <w:rPr>
          <w:sz w:val="28"/>
          <w:szCs w:val="28"/>
          <w:lang w:val="uk-UA"/>
        </w:rPr>
      </w:pPr>
      <w:r>
        <w:rPr>
          <w:sz w:val="28"/>
          <w:szCs w:val="28"/>
          <w:lang w:val="uk-UA"/>
        </w:rPr>
        <w:t>7</w:t>
      </w:r>
      <w:r w:rsidRPr="00905E53">
        <w:rPr>
          <w:sz w:val="28"/>
          <w:szCs w:val="28"/>
          <w:lang w:val="uk-UA"/>
        </w:rPr>
        <w:t>.</w:t>
      </w:r>
      <w:r>
        <w:rPr>
          <w:sz w:val="28"/>
          <w:szCs w:val="28"/>
          <w:lang w:val="uk-UA"/>
        </w:rPr>
        <w:t>16</w:t>
      </w:r>
      <w:r w:rsidRPr="00905E53">
        <w:rPr>
          <w:sz w:val="28"/>
          <w:szCs w:val="28"/>
          <w:lang w:val="uk-UA"/>
        </w:rPr>
        <w:t>. Забезпечити участь п</w:t>
      </w:r>
      <w:r>
        <w:rPr>
          <w:sz w:val="28"/>
          <w:szCs w:val="28"/>
          <w:lang w:val="uk-UA"/>
        </w:rPr>
        <w:t>редставників П</w:t>
      </w:r>
      <w:r w:rsidRPr="00905E53">
        <w:rPr>
          <w:sz w:val="28"/>
          <w:szCs w:val="28"/>
          <w:lang w:val="uk-UA"/>
        </w:rPr>
        <w:t>рофспілки у роботі комісій з розслідування причин виникнення нещасних випадків, вжиття заходів щодо їх попередження, а також у вирішенні соціальних питань, пов’язаних із профілактикою ушкодження здоров</w:t>
      </w:r>
      <w:r>
        <w:rPr>
          <w:sz w:val="28"/>
          <w:szCs w:val="28"/>
          <w:lang w:val="uk-UA"/>
        </w:rPr>
        <w:t>’</w:t>
      </w:r>
      <w:r w:rsidRPr="00905E53">
        <w:rPr>
          <w:sz w:val="28"/>
          <w:szCs w:val="28"/>
          <w:lang w:val="uk-UA"/>
        </w:rPr>
        <w:t>я працюючих.</w:t>
      </w:r>
    </w:p>
    <w:p w:rsidR="00FF70F3" w:rsidRDefault="00FF70F3" w:rsidP="004E3CEC">
      <w:pPr>
        <w:spacing w:after="0" w:line="240" w:lineRule="auto"/>
        <w:jc w:val="center"/>
        <w:rPr>
          <w:b/>
          <w:sz w:val="28"/>
          <w:szCs w:val="28"/>
          <w:lang w:val="uk-UA"/>
        </w:rPr>
      </w:pPr>
    </w:p>
    <w:p w:rsidR="00FF70F3" w:rsidRDefault="00FF70F3" w:rsidP="004E3CEC">
      <w:pPr>
        <w:spacing w:after="0" w:line="240" w:lineRule="auto"/>
        <w:rPr>
          <w:b/>
          <w:bCs/>
          <w:sz w:val="28"/>
          <w:u w:val="single"/>
          <w:lang w:val="uk-UA"/>
        </w:rPr>
      </w:pPr>
      <w:proofErr w:type="gramStart"/>
      <w:r w:rsidRPr="00905C17">
        <w:rPr>
          <w:b/>
          <w:sz w:val="28"/>
          <w:szCs w:val="28"/>
          <w:u w:val="single"/>
          <w:lang w:val="en-US"/>
        </w:rPr>
        <w:t>V</w:t>
      </w:r>
      <w:r w:rsidRPr="00905C17">
        <w:rPr>
          <w:b/>
          <w:sz w:val="28"/>
          <w:szCs w:val="28"/>
          <w:u w:val="single"/>
          <w:lang w:val="uk-UA"/>
        </w:rPr>
        <w:t>ІІІ.</w:t>
      </w:r>
      <w:proofErr w:type="gramEnd"/>
      <w:r w:rsidRPr="00905C17">
        <w:rPr>
          <w:b/>
          <w:sz w:val="28"/>
          <w:szCs w:val="28"/>
          <w:u w:val="single"/>
          <w:lang w:val="uk-UA"/>
        </w:rPr>
        <w:t xml:space="preserve">  </w:t>
      </w:r>
      <w:r w:rsidRPr="00905C17">
        <w:rPr>
          <w:b/>
          <w:bCs/>
          <w:sz w:val="28"/>
          <w:u w:val="single"/>
          <w:lang w:val="uk-UA"/>
        </w:rPr>
        <w:t>Соціальні</w:t>
      </w:r>
      <w:r>
        <w:rPr>
          <w:b/>
          <w:bCs/>
          <w:sz w:val="28"/>
          <w:u w:val="single"/>
          <w:lang w:val="uk-UA"/>
        </w:rPr>
        <w:t xml:space="preserve"> гарантії, пільги, компенсації</w:t>
      </w:r>
    </w:p>
    <w:p w:rsidR="00FF70F3" w:rsidRDefault="00FF70F3" w:rsidP="004E3CEC">
      <w:pPr>
        <w:spacing w:after="0" w:line="240" w:lineRule="auto"/>
        <w:jc w:val="both"/>
        <w:rPr>
          <w:b/>
          <w:sz w:val="16"/>
          <w:szCs w:val="16"/>
          <w:lang w:val="uk-UA"/>
        </w:rPr>
      </w:pPr>
    </w:p>
    <w:p w:rsidR="00FF70F3" w:rsidRPr="008C5C3C" w:rsidRDefault="00FF70F3" w:rsidP="004E3CEC">
      <w:pPr>
        <w:spacing w:after="0" w:line="240" w:lineRule="auto"/>
        <w:jc w:val="both"/>
        <w:rPr>
          <w:b/>
          <w:i/>
          <w:sz w:val="28"/>
          <w:szCs w:val="28"/>
          <w:u w:val="single"/>
          <w:lang w:val="uk-UA"/>
        </w:rPr>
      </w:pPr>
      <w:r>
        <w:rPr>
          <w:b/>
          <w:sz w:val="28"/>
          <w:szCs w:val="28"/>
          <w:lang w:val="uk-UA"/>
        </w:rPr>
        <w:t xml:space="preserve"> О</w:t>
      </w:r>
      <w:r w:rsidRPr="00E53600">
        <w:rPr>
          <w:b/>
          <w:sz w:val="28"/>
          <w:szCs w:val="28"/>
          <w:lang w:val="uk-UA"/>
        </w:rPr>
        <w:t>б’єднан</w:t>
      </w:r>
      <w:r>
        <w:rPr>
          <w:b/>
          <w:sz w:val="28"/>
          <w:szCs w:val="28"/>
          <w:lang w:val="uk-UA"/>
        </w:rPr>
        <w:t>а</w:t>
      </w:r>
      <w:r w:rsidRPr="00E53600">
        <w:rPr>
          <w:b/>
          <w:sz w:val="28"/>
          <w:szCs w:val="28"/>
          <w:lang w:val="uk-UA"/>
        </w:rPr>
        <w:t xml:space="preserve"> територіальн</w:t>
      </w:r>
      <w:r>
        <w:rPr>
          <w:b/>
          <w:sz w:val="28"/>
          <w:szCs w:val="28"/>
          <w:lang w:val="uk-UA"/>
        </w:rPr>
        <w:t>а</w:t>
      </w:r>
      <w:r w:rsidRPr="00E53600">
        <w:rPr>
          <w:b/>
          <w:sz w:val="28"/>
          <w:szCs w:val="28"/>
          <w:lang w:val="uk-UA"/>
        </w:rPr>
        <w:t xml:space="preserve"> громад</w:t>
      </w:r>
      <w:r>
        <w:rPr>
          <w:b/>
          <w:sz w:val="28"/>
          <w:szCs w:val="28"/>
          <w:lang w:val="uk-UA"/>
        </w:rPr>
        <w:t>а (управління/</w:t>
      </w:r>
      <w:r w:rsidRPr="00E53600">
        <w:rPr>
          <w:b/>
          <w:sz w:val="28"/>
          <w:szCs w:val="28"/>
          <w:lang w:val="uk-UA"/>
        </w:rPr>
        <w:t>відділ освіти</w:t>
      </w:r>
      <w:r w:rsidRPr="00E53600">
        <w:rPr>
          <w:sz w:val="28"/>
          <w:szCs w:val="28"/>
          <w:lang w:val="uk-UA"/>
        </w:rPr>
        <w:t xml:space="preserve">) </w:t>
      </w:r>
      <w:r w:rsidRPr="00670BF2">
        <w:rPr>
          <w:lang w:val="uk-UA"/>
        </w:rPr>
        <w:t xml:space="preserve"> </w:t>
      </w:r>
      <w:r w:rsidRPr="00C0046F">
        <w:rPr>
          <w:b/>
          <w:sz w:val="28"/>
          <w:szCs w:val="28"/>
          <w:lang w:val="uk-UA"/>
        </w:rPr>
        <w:t>зобов’язується:</w:t>
      </w:r>
    </w:p>
    <w:p w:rsidR="00FF70F3" w:rsidRPr="00905C17" w:rsidRDefault="00FF70F3" w:rsidP="004E3CEC">
      <w:pPr>
        <w:spacing w:after="0" w:line="240" w:lineRule="auto"/>
        <w:jc w:val="both"/>
        <w:rPr>
          <w:sz w:val="16"/>
          <w:szCs w:val="16"/>
          <w:lang w:val="uk-UA"/>
        </w:rPr>
      </w:pPr>
    </w:p>
    <w:p w:rsidR="00FF70F3" w:rsidRPr="00C72B13" w:rsidRDefault="00FF70F3" w:rsidP="004E3CEC">
      <w:pPr>
        <w:spacing w:after="0" w:line="240" w:lineRule="auto"/>
        <w:jc w:val="both"/>
        <w:rPr>
          <w:b/>
          <w:color w:val="000000"/>
          <w:sz w:val="28"/>
          <w:szCs w:val="28"/>
          <w:lang w:val="uk-UA"/>
        </w:rPr>
      </w:pPr>
      <w:r>
        <w:rPr>
          <w:sz w:val="28"/>
          <w:lang w:val="uk-UA"/>
        </w:rPr>
        <w:t xml:space="preserve">8.1. </w:t>
      </w:r>
      <w:r w:rsidRPr="00227FC4">
        <w:rPr>
          <w:color w:val="000000"/>
          <w:sz w:val="28"/>
          <w:szCs w:val="28"/>
          <w:lang w:val="uk-UA"/>
        </w:rPr>
        <w:t>Домагатися безумовного забезпечення педагогічним та іншим працівникам галузі гарантій, передбачених чинним законодавством.</w:t>
      </w:r>
      <w:r>
        <w:rPr>
          <w:color w:val="000000"/>
          <w:sz w:val="28"/>
          <w:szCs w:val="28"/>
          <w:lang w:val="uk-UA"/>
        </w:rPr>
        <w:t xml:space="preserve">  </w:t>
      </w:r>
      <w:r w:rsidRPr="00C72B13">
        <w:rPr>
          <w:b/>
          <w:color w:val="000000"/>
          <w:sz w:val="28"/>
          <w:szCs w:val="28"/>
          <w:lang w:val="uk-UA"/>
        </w:rPr>
        <w:t>(Додаток № 8)</w:t>
      </w:r>
    </w:p>
    <w:p w:rsidR="00FF70F3" w:rsidRDefault="00FF70F3" w:rsidP="004E3CEC">
      <w:pPr>
        <w:tabs>
          <w:tab w:val="left" w:pos="0"/>
        </w:tabs>
        <w:spacing w:after="0" w:line="240" w:lineRule="auto"/>
        <w:jc w:val="both"/>
        <w:rPr>
          <w:color w:val="000000"/>
          <w:sz w:val="28"/>
          <w:szCs w:val="28"/>
          <w:lang w:val="uk-UA"/>
        </w:rPr>
      </w:pPr>
      <w:r w:rsidRPr="00AD7B4A">
        <w:rPr>
          <w:color w:val="000000"/>
          <w:sz w:val="28"/>
          <w:szCs w:val="28"/>
          <w:lang w:val="uk-UA"/>
        </w:rPr>
        <w:t>8.2</w:t>
      </w:r>
      <w:r>
        <w:rPr>
          <w:b/>
          <w:color w:val="000000"/>
          <w:sz w:val="28"/>
          <w:szCs w:val="28"/>
          <w:lang w:val="uk-UA"/>
        </w:rPr>
        <w:t xml:space="preserve">. </w:t>
      </w:r>
      <w:r w:rsidRPr="004B492C">
        <w:rPr>
          <w:color w:val="000000"/>
          <w:sz w:val="28"/>
          <w:szCs w:val="28"/>
          <w:lang w:val="uk-UA"/>
        </w:rPr>
        <w:t>Вживати заходів для безумовного надання відповідно до чинного законо</w:t>
      </w:r>
      <w:r>
        <w:rPr>
          <w:color w:val="000000"/>
          <w:sz w:val="28"/>
          <w:szCs w:val="28"/>
          <w:lang w:val="uk-UA"/>
        </w:rPr>
        <w:t>давства</w:t>
      </w:r>
      <w:r w:rsidRPr="004B492C">
        <w:rPr>
          <w:color w:val="000000"/>
          <w:sz w:val="28"/>
          <w:szCs w:val="28"/>
          <w:lang w:val="uk-UA"/>
        </w:rPr>
        <w:t xml:space="preserve"> випускникам  </w:t>
      </w:r>
      <w:r w:rsidRPr="007E3BA9">
        <w:rPr>
          <w:b/>
          <w:color w:val="000000"/>
          <w:sz w:val="28"/>
          <w:szCs w:val="28"/>
          <w:lang w:val="uk-UA"/>
        </w:rPr>
        <w:t>закладів вищої освіти</w:t>
      </w:r>
      <w:r w:rsidRPr="004B492C">
        <w:rPr>
          <w:color w:val="000000"/>
          <w:sz w:val="28"/>
          <w:szCs w:val="28"/>
          <w:lang w:val="uk-UA"/>
        </w:rPr>
        <w:t xml:space="preserve">, які здобули освіту за напрямами і спеціальностями педагогічного профілю та уклали на строк не менш ніж на три роки договір про роботу в </w:t>
      </w:r>
      <w:r>
        <w:rPr>
          <w:color w:val="000000"/>
          <w:sz w:val="28"/>
          <w:szCs w:val="28"/>
          <w:lang w:val="uk-UA"/>
        </w:rPr>
        <w:t xml:space="preserve"> </w:t>
      </w:r>
      <w:r w:rsidRPr="007E3BA9">
        <w:rPr>
          <w:b/>
          <w:color w:val="000000"/>
          <w:sz w:val="28"/>
          <w:szCs w:val="28"/>
          <w:lang w:val="uk-UA"/>
        </w:rPr>
        <w:t>закладах загальної середньої освіти</w:t>
      </w:r>
      <w:r>
        <w:rPr>
          <w:color w:val="000000"/>
          <w:sz w:val="28"/>
          <w:szCs w:val="28"/>
          <w:lang w:val="uk-UA"/>
        </w:rPr>
        <w:t xml:space="preserve"> </w:t>
      </w:r>
      <w:r w:rsidRPr="004B492C">
        <w:rPr>
          <w:color w:val="000000"/>
          <w:sz w:val="28"/>
          <w:szCs w:val="28"/>
          <w:lang w:val="uk-UA"/>
        </w:rPr>
        <w:t xml:space="preserve">та </w:t>
      </w:r>
      <w:r w:rsidRPr="007E3BA9">
        <w:rPr>
          <w:b/>
          <w:color w:val="000000"/>
          <w:sz w:val="28"/>
          <w:szCs w:val="28"/>
          <w:lang w:val="uk-UA"/>
        </w:rPr>
        <w:t>професійно-технічної освіти</w:t>
      </w:r>
      <w:r w:rsidRPr="004B492C">
        <w:rPr>
          <w:color w:val="000000"/>
          <w:sz w:val="28"/>
          <w:szCs w:val="28"/>
          <w:lang w:val="uk-UA"/>
        </w:rPr>
        <w:t>, грошової допомоги в п’ятикратному розмірі</w:t>
      </w:r>
      <w:r>
        <w:rPr>
          <w:color w:val="000000"/>
          <w:sz w:val="28"/>
          <w:szCs w:val="28"/>
          <w:lang w:val="uk-UA"/>
        </w:rPr>
        <w:t xml:space="preserve"> прожиткового мінімуму для працездатних осіб, встановленого на 1 січня календарного року.</w:t>
      </w:r>
    </w:p>
    <w:p w:rsidR="00FF70F3" w:rsidRPr="00523CB2" w:rsidRDefault="00FF70F3" w:rsidP="004E3CEC">
      <w:pPr>
        <w:pStyle w:val="33"/>
        <w:spacing w:after="0"/>
        <w:ind w:left="0"/>
        <w:rPr>
          <w:sz w:val="28"/>
          <w:szCs w:val="28"/>
          <w:lang w:val="uk-UA"/>
        </w:rPr>
      </w:pPr>
      <w:r>
        <w:rPr>
          <w:sz w:val="28"/>
          <w:szCs w:val="28"/>
          <w:lang w:val="uk-UA"/>
        </w:rPr>
        <w:t>8.3.</w:t>
      </w:r>
      <w:r w:rsidRPr="00523CB2">
        <w:rPr>
          <w:sz w:val="28"/>
          <w:szCs w:val="28"/>
          <w:lang w:val="uk-UA"/>
        </w:rPr>
        <w:t>Сприяти вирішенню питань щодо регулярного безоплатного підвезення у сільській місцевості до місця роботи і додому педагогічних працівників</w:t>
      </w:r>
      <w:r>
        <w:rPr>
          <w:sz w:val="28"/>
          <w:szCs w:val="28"/>
          <w:lang w:val="uk-UA"/>
        </w:rPr>
        <w:t>.</w:t>
      </w:r>
    </w:p>
    <w:p w:rsidR="00FF70F3" w:rsidRPr="00523CB2" w:rsidRDefault="00FF70F3" w:rsidP="004E3CEC">
      <w:pPr>
        <w:pStyle w:val="33"/>
        <w:spacing w:after="0"/>
        <w:ind w:left="0"/>
        <w:jc w:val="both"/>
        <w:rPr>
          <w:color w:val="000000"/>
          <w:sz w:val="28"/>
          <w:szCs w:val="28"/>
          <w:lang w:val="uk-UA"/>
        </w:rPr>
      </w:pPr>
      <w:r>
        <w:rPr>
          <w:color w:val="000000"/>
          <w:sz w:val="28"/>
          <w:szCs w:val="28"/>
          <w:lang w:val="uk-UA"/>
        </w:rPr>
        <w:t>8.4.Вжити заходів для поліпшення житлового забезпечення педагогічних працівників та пільгового кредитування спорудження ними житла.</w:t>
      </w:r>
    </w:p>
    <w:p w:rsidR="00FF70F3" w:rsidRPr="0080660F" w:rsidRDefault="00FF70F3" w:rsidP="004E3CEC">
      <w:pPr>
        <w:spacing w:after="0" w:line="240" w:lineRule="auto"/>
        <w:jc w:val="both"/>
        <w:rPr>
          <w:b/>
          <w:i/>
          <w:color w:val="000000"/>
          <w:sz w:val="28"/>
          <w:szCs w:val="28"/>
          <w:lang w:val="uk-UA"/>
        </w:rPr>
      </w:pPr>
      <w:r>
        <w:rPr>
          <w:color w:val="000000"/>
          <w:sz w:val="28"/>
          <w:szCs w:val="28"/>
          <w:lang w:val="uk-UA"/>
        </w:rPr>
        <w:lastRenderedPageBreak/>
        <w:t>8.5.</w:t>
      </w:r>
      <w:r w:rsidRPr="0080660F">
        <w:rPr>
          <w:color w:val="000000"/>
          <w:sz w:val="28"/>
          <w:szCs w:val="28"/>
          <w:lang w:val="uk-UA"/>
        </w:rPr>
        <w:t>Забезпечити проведення  обов’язкових щорічних  безоплатних медичних оглядів працівників закладів освіти</w:t>
      </w:r>
      <w:r>
        <w:rPr>
          <w:color w:val="000000"/>
          <w:sz w:val="28"/>
          <w:szCs w:val="28"/>
          <w:lang w:val="uk-UA"/>
        </w:rPr>
        <w:t xml:space="preserve"> і науки</w:t>
      </w:r>
      <w:r w:rsidRPr="0080660F">
        <w:rPr>
          <w:color w:val="000000"/>
          <w:sz w:val="28"/>
          <w:szCs w:val="28"/>
          <w:lang w:val="uk-UA"/>
        </w:rPr>
        <w:t xml:space="preserve">, студентів, </w:t>
      </w:r>
      <w:r>
        <w:rPr>
          <w:color w:val="000000"/>
          <w:sz w:val="28"/>
          <w:szCs w:val="28"/>
          <w:lang w:val="uk-UA"/>
        </w:rPr>
        <w:t>аспірантів, які навчаються за денною формою навчання,</w:t>
      </w:r>
      <w:r w:rsidRPr="0080660F">
        <w:rPr>
          <w:color w:val="000000"/>
          <w:sz w:val="28"/>
          <w:szCs w:val="28"/>
          <w:lang w:val="uk-UA"/>
        </w:rPr>
        <w:t xml:space="preserve"> придбання медичних книжок нового зразка.</w:t>
      </w:r>
    </w:p>
    <w:p w:rsidR="00FF70F3" w:rsidRDefault="00FF70F3" w:rsidP="004E3CEC">
      <w:pPr>
        <w:spacing w:after="0" w:line="240" w:lineRule="auto"/>
        <w:jc w:val="both"/>
        <w:rPr>
          <w:color w:val="000000"/>
          <w:sz w:val="28"/>
          <w:szCs w:val="28"/>
          <w:lang w:val="uk-UA"/>
        </w:rPr>
      </w:pPr>
      <w:r>
        <w:rPr>
          <w:sz w:val="28"/>
          <w:lang w:val="uk-UA"/>
        </w:rPr>
        <w:t>8.6.</w:t>
      </w:r>
      <w:r w:rsidRPr="00A44E27">
        <w:rPr>
          <w:color w:val="000000"/>
          <w:sz w:val="28"/>
          <w:szCs w:val="28"/>
          <w:lang w:val="uk-UA"/>
        </w:rPr>
        <w:t xml:space="preserve"> </w:t>
      </w:r>
      <w:r w:rsidRPr="00A61EC0">
        <w:rPr>
          <w:color w:val="000000"/>
          <w:sz w:val="28"/>
          <w:szCs w:val="28"/>
          <w:lang w:val="uk-UA"/>
        </w:rPr>
        <w:t>Вживати заходів для надання</w:t>
      </w:r>
      <w:r>
        <w:rPr>
          <w:color w:val="000000"/>
          <w:sz w:val="28"/>
          <w:szCs w:val="28"/>
          <w:lang w:val="uk-UA"/>
        </w:rPr>
        <w:t xml:space="preserve"> </w:t>
      </w:r>
      <w:r w:rsidRPr="00A61EC0">
        <w:rPr>
          <w:color w:val="000000"/>
          <w:sz w:val="28"/>
          <w:szCs w:val="28"/>
          <w:lang w:val="uk-UA"/>
        </w:rPr>
        <w:t>відпустки тривалістю 30 календарних днів з виплатою при цьому допомоги у розмірі академічн</w:t>
      </w:r>
      <w:r>
        <w:rPr>
          <w:color w:val="000000"/>
          <w:sz w:val="28"/>
          <w:szCs w:val="28"/>
          <w:lang w:val="uk-UA"/>
        </w:rPr>
        <w:t>ої або соціальної стипендії</w:t>
      </w:r>
      <w:r w:rsidRPr="00A61EC0">
        <w:rPr>
          <w:color w:val="000000"/>
          <w:sz w:val="28"/>
          <w:szCs w:val="28"/>
          <w:lang w:val="uk-UA"/>
        </w:rPr>
        <w:t xml:space="preserve"> молодим фахівцям, які одержали направлення на роботу після закінчення </w:t>
      </w:r>
      <w:r>
        <w:rPr>
          <w:color w:val="000000"/>
          <w:sz w:val="28"/>
          <w:szCs w:val="28"/>
          <w:lang w:val="uk-UA"/>
        </w:rPr>
        <w:t>ЗВО</w:t>
      </w:r>
      <w:r w:rsidRPr="00A61EC0">
        <w:rPr>
          <w:color w:val="000000"/>
          <w:sz w:val="28"/>
          <w:szCs w:val="28"/>
          <w:lang w:val="uk-UA"/>
        </w:rPr>
        <w:t xml:space="preserve">, </w:t>
      </w:r>
      <w:r>
        <w:rPr>
          <w:color w:val="000000"/>
          <w:sz w:val="28"/>
          <w:szCs w:val="28"/>
          <w:lang w:val="uk-UA"/>
        </w:rPr>
        <w:t>яку</w:t>
      </w:r>
      <w:r w:rsidRPr="00A61EC0">
        <w:rPr>
          <w:color w:val="000000"/>
          <w:sz w:val="28"/>
          <w:szCs w:val="28"/>
          <w:lang w:val="uk-UA"/>
        </w:rPr>
        <w:t xml:space="preserve"> вони отримували в останній місяць навчання</w:t>
      </w:r>
      <w:r>
        <w:rPr>
          <w:color w:val="000000"/>
          <w:sz w:val="28"/>
          <w:szCs w:val="28"/>
          <w:lang w:val="uk-UA"/>
        </w:rPr>
        <w:t xml:space="preserve"> у закладі вищої освіти (</w:t>
      </w:r>
      <w:r w:rsidRPr="00A61EC0">
        <w:rPr>
          <w:color w:val="000000"/>
          <w:sz w:val="28"/>
          <w:szCs w:val="28"/>
          <w:lang w:val="uk-UA"/>
        </w:rPr>
        <w:t xml:space="preserve">крім додаткової соціальної стипендії, що виплачується особам, які постраждали від </w:t>
      </w:r>
      <w:r>
        <w:rPr>
          <w:color w:val="000000"/>
          <w:sz w:val="28"/>
          <w:szCs w:val="28"/>
          <w:lang w:val="uk-UA"/>
        </w:rPr>
        <w:t>Ч</w:t>
      </w:r>
      <w:r w:rsidRPr="00A61EC0">
        <w:rPr>
          <w:color w:val="000000"/>
          <w:sz w:val="28"/>
          <w:szCs w:val="28"/>
          <w:lang w:val="uk-UA"/>
        </w:rPr>
        <w:t>орнобильської катастрофи</w:t>
      </w:r>
      <w:r>
        <w:rPr>
          <w:color w:val="000000"/>
          <w:sz w:val="28"/>
          <w:szCs w:val="28"/>
          <w:lang w:val="uk-UA"/>
        </w:rPr>
        <w:t>)</w:t>
      </w:r>
      <w:r w:rsidRPr="00A61EC0">
        <w:rPr>
          <w:color w:val="000000"/>
          <w:sz w:val="28"/>
          <w:szCs w:val="28"/>
          <w:lang w:val="uk-UA"/>
        </w:rPr>
        <w:t>, за рахунок замовника.</w:t>
      </w:r>
    </w:p>
    <w:p w:rsidR="00FF70F3" w:rsidRDefault="00FF70F3" w:rsidP="004E3CEC">
      <w:pPr>
        <w:pStyle w:val="a8"/>
        <w:spacing w:before="0" w:beforeAutospacing="0" w:after="0" w:afterAutospacing="0"/>
        <w:jc w:val="both"/>
        <w:rPr>
          <w:sz w:val="28"/>
          <w:szCs w:val="28"/>
          <w:lang w:val="uk-UA"/>
        </w:rPr>
      </w:pPr>
      <w:r>
        <w:rPr>
          <w:sz w:val="28"/>
          <w:szCs w:val="28"/>
          <w:lang w:val="uk-UA"/>
        </w:rPr>
        <w:t xml:space="preserve">8.7.Вживати заходів для вирішення </w:t>
      </w:r>
      <w:r w:rsidRPr="007D6AD0">
        <w:rPr>
          <w:sz w:val="28"/>
          <w:szCs w:val="28"/>
          <w:lang w:val="uk-UA"/>
        </w:rPr>
        <w:t>в установленому порядку питання щодо</w:t>
      </w:r>
      <w:r>
        <w:rPr>
          <w:sz w:val="28"/>
          <w:szCs w:val="28"/>
          <w:lang w:val="uk-UA"/>
        </w:rPr>
        <w:t>:</w:t>
      </w:r>
    </w:p>
    <w:p w:rsidR="00FF70F3" w:rsidRDefault="00FF70F3" w:rsidP="004E3CEC">
      <w:pPr>
        <w:pStyle w:val="a8"/>
        <w:spacing w:before="0" w:beforeAutospacing="0" w:after="0" w:afterAutospacing="0"/>
        <w:jc w:val="both"/>
        <w:rPr>
          <w:sz w:val="28"/>
          <w:szCs w:val="28"/>
          <w:lang w:val="uk-UA"/>
        </w:rPr>
      </w:pPr>
      <w:r>
        <w:rPr>
          <w:sz w:val="28"/>
          <w:szCs w:val="28"/>
          <w:lang w:val="uk-UA"/>
        </w:rPr>
        <w:t xml:space="preserve">-   </w:t>
      </w:r>
      <w:r w:rsidRPr="007D6AD0">
        <w:rPr>
          <w:sz w:val="28"/>
          <w:szCs w:val="28"/>
          <w:lang w:val="uk-UA"/>
        </w:rPr>
        <w:t>встановлення доплати протягом трьох років за першим місцем роботи педагогічним працівникам закладів</w:t>
      </w:r>
      <w:r>
        <w:rPr>
          <w:sz w:val="28"/>
          <w:szCs w:val="28"/>
          <w:lang w:val="uk-UA"/>
        </w:rPr>
        <w:t xml:space="preserve"> дошкільної, позашкільної, </w:t>
      </w:r>
      <w:r w:rsidRPr="007D6AD0">
        <w:rPr>
          <w:sz w:val="28"/>
          <w:szCs w:val="28"/>
          <w:lang w:val="uk-UA"/>
        </w:rPr>
        <w:t>загально</w:t>
      </w:r>
      <w:r>
        <w:rPr>
          <w:sz w:val="28"/>
          <w:szCs w:val="28"/>
          <w:lang w:val="uk-UA"/>
        </w:rPr>
        <w:t xml:space="preserve">ї середньої, </w:t>
      </w:r>
      <w:r w:rsidRPr="007D6AD0">
        <w:rPr>
          <w:sz w:val="28"/>
          <w:szCs w:val="28"/>
          <w:lang w:val="uk-UA"/>
        </w:rPr>
        <w:t>професійно-технічн</w:t>
      </w:r>
      <w:r>
        <w:rPr>
          <w:sz w:val="28"/>
          <w:szCs w:val="28"/>
          <w:lang w:val="uk-UA"/>
        </w:rPr>
        <w:t>ої</w:t>
      </w:r>
      <w:r w:rsidRPr="007D6AD0">
        <w:rPr>
          <w:sz w:val="28"/>
          <w:szCs w:val="28"/>
          <w:lang w:val="uk-UA"/>
        </w:rPr>
        <w:t xml:space="preserve"> </w:t>
      </w:r>
      <w:r>
        <w:rPr>
          <w:sz w:val="28"/>
          <w:szCs w:val="28"/>
          <w:lang w:val="uk-UA"/>
        </w:rPr>
        <w:t>освіти</w:t>
      </w:r>
      <w:r w:rsidRPr="007D6AD0">
        <w:rPr>
          <w:sz w:val="28"/>
          <w:szCs w:val="28"/>
          <w:lang w:val="uk-UA"/>
        </w:rPr>
        <w:t>, розташованих у сільській місцевості</w:t>
      </w:r>
      <w:r>
        <w:rPr>
          <w:sz w:val="28"/>
          <w:szCs w:val="28"/>
          <w:lang w:val="uk-UA"/>
        </w:rPr>
        <w:t>;</w:t>
      </w:r>
    </w:p>
    <w:p w:rsidR="00FF70F3" w:rsidRDefault="00FF70F3" w:rsidP="004E3CEC">
      <w:pPr>
        <w:pStyle w:val="a8"/>
        <w:spacing w:before="0" w:beforeAutospacing="0" w:after="0" w:afterAutospacing="0"/>
        <w:jc w:val="both"/>
        <w:rPr>
          <w:sz w:val="28"/>
          <w:szCs w:val="28"/>
          <w:lang w:val="uk-UA"/>
        </w:rPr>
      </w:pPr>
      <w:r w:rsidRPr="00DD1E2F">
        <w:rPr>
          <w:sz w:val="28"/>
          <w:szCs w:val="28"/>
          <w:lang w:val="uk-UA"/>
        </w:rPr>
        <w:t xml:space="preserve">- </w:t>
      </w:r>
      <w:r>
        <w:rPr>
          <w:sz w:val="28"/>
          <w:szCs w:val="28"/>
          <w:lang w:val="uk-UA"/>
        </w:rPr>
        <w:t xml:space="preserve">    </w:t>
      </w:r>
      <w:r w:rsidRPr="00DD1E2F">
        <w:rPr>
          <w:sz w:val="28"/>
          <w:szCs w:val="28"/>
          <w:lang w:val="uk-UA"/>
        </w:rPr>
        <w:t xml:space="preserve">поширення постанови Кабінету Міністрів України від 26 вересня 2006 р. № 1361 «Про надання одноразової адресної грошової допомоги деяким категоріям випускників вищих навчальних закладів» на випускників педагогічних </w:t>
      </w:r>
      <w:r w:rsidRPr="007E3BA9">
        <w:rPr>
          <w:b/>
          <w:sz w:val="28"/>
          <w:szCs w:val="28"/>
          <w:lang w:val="uk-UA"/>
        </w:rPr>
        <w:t>закладів вищ</w:t>
      </w:r>
      <w:r>
        <w:rPr>
          <w:b/>
          <w:sz w:val="28"/>
          <w:szCs w:val="28"/>
          <w:lang w:val="uk-UA"/>
        </w:rPr>
        <w:t>ої</w:t>
      </w:r>
      <w:r w:rsidRPr="007E3BA9">
        <w:rPr>
          <w:b/>
          <w:sz w:val="28"/>
          <w:szCs w:val="28"/>
          <w:lang w:val="uk-UA"/>
        </w:rPr>
        <w:t xml:space="preserve"> освіти</w:t>
      </w:r>
      <w:r w:rsidRPr="00DD1E2F">
        <w:rPr>
          <w:sz w:val="28"/>
          <w:szCs w:val="28"/>
          <w:lang w:val="uk-UA"/>
        </w:rPr>
        <w:t xml:space="preserve">, які уклали договір про роботу у </w:t>
      </w:r>
      <w:r>
        <w:rPr>
          <w:sz w:val="28"/>
          <w:szCs w:val="28"/>
          <w:lang w:val="uk-UA"/>
        </w:rPr>
        <w:t xml:space="preserve">закладах </w:t>
      </w:r>
      <w:r w:rsidRPr="00DD1E2F">
        <w:rPr>
          <w:sz w:val="28"/>
          <w:szCs w:val="28"/>
          <w:lang w:val="uk-UA"/>
        </w:rPr>
        <w:t>дошкільн</w:t>
      </w:r>
      <w:r>
        <w:rPr>
          <w:sz w:val="28"/>
          <w:szCs w:val="28"/>
          <w:lang w:val="uk-UA"/>
        </w:rPr>
        <w:t>ої</w:t>
      </w:r>
      <w:r w:rsidRPr="00DD1E2F">
        <w:rPr>
          <w:sz w:val="28"/>
          <w:szCs w:val="28"/>
          <w:lang w:val="uk-UA"/>
        </w:rPr>
        <w:t>, позашкільн</w:t>
      </w:r>
      <w:r>
        <w:rPr>
          <w:sz w:val="28"/>
          <w:szCs w:val="28"/>
          <w:lang w:val="uk-UA"/>
        </w:rPr>
        <w:t xml:space="preserve">ої освіти </w:t>
      </w:r>
      <w:r w:rsidRPr="00DD1E2F">
        <w:rPr>
          <w:sz w:val="28"/>
          <w:szCs w:val="28"/>
          <w:lang w:val="uk-UA"/>
        </w:rPr>
        <w:t xml:space="preserve">та </w:t>
      </w:r>
      <w:r w:rsidRPr="007E3BA9">
        <w:rPr>
          <w:b/>
          <w:sz w:val="28"/>
          <w:szCs w:val="28"/>
          <w:lang w:val="uk-UA"/>
        </w:rPr>
        <w:t>інших типах закладів освіти</w:t>
      </w:r>
      <w:r>
        <w:rPr>
          <w:sz w:val="28"/>
          <w:szCs w:val="28"/>
          <w:lang w:val="uk-UA"/>
        </w:rPr>
        <w:t>.</w:t>
      </w:r>
    </w:p>
    <w:p w:rsidR="00FF70F3" w:rsidRPr="00905C17" w:rsidRDefault="00FF70F3" w:rsidP="004E3CEC">
      <w:pPr>
        <w:spacing w:after="0" w:line="240" w:lineRule="auto"/>
        <w:ind w:firstLine="720"/>
        <w:jc w:val="both"/>
        <w:rPr>
          <w:b/>
          <w:i/>
          <w:color w:val="000000"/>
          <w:sz w:val="16"/>
          <w:szCs w:val="16"/>
          <w:u w:val="single"/>
          <w:lang w:val="uk-UA"/>
        </w:rPr>
      </w:pPr>
    </w:p>
    <w:p w:rsidR="00FF70F3" w:rsidRPr="0080660F" w:rsidRDefault="00FF70F3" w:rsidP="004E3CEC">
      <w:pPr>
        <w:spacing w:after="0" w:line="240" w:lineRule="auto"/>
        <w:jc w:val="both"/>
        <w:rPr>
          <w:b/>
          <w:i/>
          <w:color w:val="000000"/>
          <w:sz w:val="28"/>
          <w:szCs w:val="28"/>
          <w:u w:val="single"/>
          <w:lang w:val="uk-UA"/>
        </w:rPr>
      </w:pPr>
      <w:r w:rsidRPr="0080660F">
        <w:rPr>
          <w:b/>
          <w:i/>
          <w:color w:val="000000"/>
          <w:sz w:val="28"/>
          <w:szCs w:val="28"/>
          <w:u w:val="single"/>
          <w:lang w:val="uk-UA"/>
        </w:rPr>
        <w:t xml:space="preserve">Сторони Угоди домовились: </w:t>
      </w:r>
    </w:p>
    <w:p w:rsidR="00FF70F3" w:rsidRPr="00905C17" w:rsidRDefault="00FF70F3" w:rsidP="004E3CEC">
      <w:pPr>
        <w:spacing w:after="0" w:line="240" w:lineRule="auto"/>
        <w:jc w:val="both"/>
        <w:rPr>
          <w:color w:val="000000"/>
          <w:sz w:val="16"/>
          <w:szCs w:val="16"/>
          <w:lang w:val="uk-UA"/>
        </w:rPr>
      </w:pPr>
    </w:p>
    <w:p w:rsidR="00FF70F3" w:rsidRPr="004356AC" w:rsidRDefault="00FF70F3" w:rsidP="004E3CEC">
      <w:pPr>
        <w:spacing w:after="0" w:line="240" w:lineRule="auto"/>
        <w:jc w:val="both"/>
        <w:rPr>
          <w:b/>
          <w:color w:val="000000"/>
          <w:sz w:val="28"/>
          <w:szCs w:val="28"/>
          <w:lang w:val="uk-UA"/>
        </w:rPr>
      </w:pPr>
      <w:r>
        <w:rPr>
          <w:color w:val="000000"/>
          <w:sz w:val="28"/>
          <w:szCs w:val="28"/>
          <w:lang w:val="uk-UA"/>
        </w:rPr>
        <w:t>8.9.</w:t>
      </w:r>
      <w:r>
        <w:rPr>
          <w:b/>
          <w:color w:val="000000"/>
          <w:sz w:val="28"/>
          <w:szCs w:val="28"/>
          <w:lang w:val="uk-UA"/>
        </w:rPr>
        <w:t>Вживати заходів для реалізації передбачених статтями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звуження</w:t>
      </w:r>
      <w:r w:rsidRPr="00905C17">
        <w:rPr>
          <w:b/>
          <w:color w:val="000000"/>
          <w:sz w:val="28"/>
          <w:szCs w:val="28"/>
          <w:lang w:val="uk-UA"/>
        </w:rPr>
        <w:t xml:space="preserve"> </w:t>
      </w:r>
      <w:r>
        <w:rPr>
          <w:b/>
          <w:color w:val="000000"/>
          <w:sz w:val="28"/>
          <w:szCs w:val="28"/>
          <w:lang w:val="uk-UA"/>
        </w:rPr>
        <w:t>цих прав.</w:t>
      </w:r>
    </w:p>
    <w:p w:rsidR="00FF70F3" w:rsidRPr="0080660F" w:rsidRDefault="00FF70F3" w:rsidP="004E3CEC">
      <w:pPr>
        <w:spacing w:after="0" w:line="240" w:lineRule="auto"/>
        <w:jc w:val="both"/>
        <w:rPr>
          <w:color w:val="000000"/>
          <w:sz w:val="28"/>
          <w:szCs w:val="28"/>
          <w:lang w:val="uk-UA"/>
        </w:rPr>
      </w:pPr>
      <w:r>
        <w:rPr>
          <w:color w:val="000000"/>
          <w:sz w:val="28"/>
          <w:szCs w:val="28"/>
          <w:lang w:val="uk-UA"/>
        </w:rPr>
        <w:t>8.10.</w:t>
      </w:r>
      <w:r w:rsidRPr="00664E60">
        <w:rPr>
          <w:color w:val="000000"/>
          <w:sz w:val="28"/>
          <w:szCs w:val="28"/>
          <w:lang w:val="uk-UA"/>
        </w:rPr>
        <w:t>Спрямовувати роботу</w:t>
      </w:r>
      <w:r>
        <w:rPr>
          <w:color w:val="000000"/>
          <w:sz w:val="28"/>
          <w:szCs w:val="28"/>
          <w:lang w:val="uk-UA"/>
        </w:rPr>
        <w:t xml:space="preserve"> на забезпечення дотримання чинного</w:t>
      </w:r>
      <w:r w:rsidRPr="0080660F">
        <w:rPr>
          <w:color w:val="000000"/>
          <w:sz w:val="28"/>
          <w:szCs w:val="28"/>
          <w:lang w:val="uk-UA"/>
        </w:rPr>
        <w:t xml:space="preserve"> законодавства:</w:t>
      </w:r>
    </w:p>
    <w:p w:rsidR="00FF70F3" w:rsidRPr="0080660F" w:rsidRDefault="00FF70F3" w:rsidP="004E3CEC">
      <w:pPr>
        <w:spacing w:after="0" w:line="240" w:lineRule="auto"/>
        <w:jc w:val="both"/>
        <w:rPr>
          <w:color w:val="000000"/>
          <w:sz w:val="28"/>
          <w:szCs w:val="28"/>
          <w:lang w:val="uk-UA"/>
        </w:rPr>
      </w:pPr>
      <w:r w:rsidRPr="0080660F">
        <w:rPr>
          <w:color w:val="000000"/>
          <w:sz w:val="28"/>
          <w:szCs w:val="28"/>
          <w:lang w:val="uk-UA"/>
        </w:rPr>
        <w:t xml:space="preserve">- </w:t>
      </w:r>
      <w:r>
        <w:rPr>
          <w:color w:val="000000"/>
          <w:sz w:val="28"/>
          <w:szCs w:val="28"/>
          <w:lang w:val="uk-UA"/>
        </w:rPr>
        <w:t xml:space="preserve">    </w:t>
      </w:r>
      <w:r w:rsidRPr="0080660F">
        <w:rPr>
          <w:color w:val="000000"/>
          <w:sz w:val="28"/>
          <w:szCs w:val="28"/>
          <w:lang w:val="uk-UA"/>
        </w:rPr>
        <w:t xml:space="preserve"> у сфері трудових відносин;</w:t>
      </w:r>
    </w:p>
    <w:p w:rsidR="00FF70F3" w:rsidRPr="0080660F" w:rsidRDefault="00FF70F3" w:rsidP="004E3CEC">
      <w:pPr>
        <w:spacing w:after="0" w:line="240" w:lineRule="auto"/>
        <w:jc w:val="both"/>
        <w:rPr>
          <w:color w:val="000000"/>
          <w:sz w:val="28"/>
          <w:szCs w:val="28"/>
          <w:lang w:val="uk-UA"/>
        </w:rPr>
      </w:pPr>
      <w:r w:rsidRPr="0080660F">
        <w:rPr>
          <w:color w:val="000000"/>
          <w:sz w:val="28"/>
          <w:szCs w:val="28"/>
          <w:lang w:val="uk-UA"/>
        </w:rPr>
        <w:t xml:space="preserve">- </w:t>
      </w:r>
      <w:r>
        <w:rPr>
          <w:color w:val="000000"/>
          <w:sz w:val="28"/>
          <w:szCs w:val="28"/>
          <w:lang w:val="uk-UA"/>
        </w:rPr>
        <w:t xml:space="preserve">     </w:t>
      </w:r>
      <w:r w:rsidRPr="0080660F">
        <w:rPr>
          <w:color w:val="000000"/>
          <w:sz w:val="28"/>
          <w:szCs w:val="28"/>
          <w:lang w:val="uk-UA"/>
        </w:rPr>
        <w:t>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FF70F3" w:rsidRPr="0080660F" w:rsidRDefault="00FF70F3" w:rsidP="004E3CEC">
      <w:pPr>
        <w:spacing w:after="0" w:line="240" w:lineRule="auto"/>
        <w:jc w:val="both"/>
        <w:rPr>
          <w:color w:val="000000"/>
          <w:sz w:val="28"/>
          <w:szCs w:val="28"/>
          <w:lang w:val="uk-UA"/>
        </w:rPr>
      </w:pPr>
      <w:r w:rsidRPr="0080660F">
        <w:rPr>
          <w:color w:val="000000"/>
          <w:sz w:val="28"/>
          <w:szCs w:val="28"/>
          <w:lang w:val="uk-UA"/>
        </w:rPr>
        <w:t xml:space="preserve">- </w:t>
      </w:r>
      <w:r>
        <w:rPr>
          <w:b/>
          <w:color w:val="000000"/>
          <w:sz w:val="28"/>
          <w:szCs w:val="28"/>
          <w:lang w:val="uk-UA"/>
        </w:rPr>
        <w:t xml:space="preserve">    здобувачам освіти та </w:t>
      </w:r>
      <w:r w:rsidRPr="004356AC">
        <w:rPr>
          <w:b/>
          <w:color w:val="000000"/>
          <w:sz w:val="28"/>
          <w:szCs w:val="28"/>
          <w:lang w:val="uk-UA"/>
        </w:rPr>
        <w:t>молодим спеціалістам, зокрема тим, які здобули освіту за напрямами і спеціальностями педагогічного профілю.</w:t>
      </w:r>
    </w:p>
    <w:p w:rsidR="00FF70F3" w:rsidRDefault="00FF70F3" w:rsidP="004E3CEC">
      <w:pPr>
        <w:spacing w:after="0" w:line="240" w:lineRule="auto"/>
        <w:jc w:val="both"/>
        <w:rPr>
          <w:color w:val="000000"/>
          <w:sz w:val="28"/>
          <w:szCs w:val="28"/>
          <w:lang w:val="uk-UA"/>
        </w:rPr>
      </w:pPr>
      <w:r>
        <w:rPr>
          <w:color w:val="000000"/>
          <w:sz w:val="28"/>
          <w:szCs w:val="28"/>
          <w:lang w:val="uk-UA"/>
        </w:rPr>
        <w:t>8.11.</w:t>
      </w:r>
      <w:r w:rsidRPr="0080660F">
        <w:rPr>
          <w:color w:val="000000"/>
          <w:sz w:val="28"/>
          <w:szCs w:val="28"/>
          <w:lang w:val="uk-UA"/>
        </w:rPr>
        <w:t xml:space="preserve">Організовувати проведення </w:t>
      </w:r>
      <w:r>
        <w:rPr>
          <w:color w:val="000000"/>
          <w:sz w:val="28"/>
          <w:szCs w:val="28"/>
          <w:lang w:val="uk-UA"/>
        </w:rPr>
        <w:t xml:space="preserve"> </w:t>
      </w:r>
      <w:proofErr w:type="spellStart"/>
      <w:r w:rsidRPr="0080660F">
        <w:rPr>
          <w:color w:val="000000"/>
          <w:sz w:val="28"/>
          <w:szCs w:val="28"/>
          <w:lang w:val="uk-UA"/>
        </w:rPr>
        <w:t>спартакіад</w:t>
      </w:r>
      <w:proofErr w:type="spellEnd"/>
      <w:r w:rsidRPr="0080660F">
        <w:rPr>
          <w:color w:val="000000"/>
          <w:sz w:val="28"/>
          <w:szCs w:val="28"/>
          <w:lang w:val="uk-UA"/>
        </w:rPr>
        <w:t xml:space="preserve"> серед працівників освіти</w:t>
      </w:r>
      <w:r>
        <w:rPr>
          <w:color w:val="000000"/>
          <w:sz w:val="28"/>
          <w:szCs w:val="28"/>
          <w:lang w:val="uk-UA"/>
        </w:rPr>
        <w:t xml:space="preserve">. </w:t>
      </w:r>
      <w:r w:rsidRPr="0080660F">
        <w:rPr>
          <w:color w:val="000000"/>
          <w:sz w:val="28"/>
          <w:szCs w:val="28"/>
          <w:lang w:val="uk-UA"/>
        </w:rPr>
        <w:t>Сприяти залученню освітянських колективів до участі у місцевих, міжрегіональних, всеукраїнських оглядах, конкурсах, фестивалях художньої самодіяльності.</w:t>
      </w:r>
    </w:p>
    <w:p w:rsidR="00FF70F3" w:rsidRPr="00905C17" w:rsidRDefault="00FF70F3" w:rsidP="004E3CEC">
      <w:pPr>
        <w:spacing w:after="0" w:line="240" w:lineRule="auto"/>
        <w:jc w:val="both"/>
        <w:outlineLvl w:val="0"/>
        <w:rPr>
          <w:b/>
          <w:i/>
          <w:color w:val="000000"/>
          <w:sz w:val="16"/>
          <w:szCs w:val="16"/>
          <w:u w:val="single"/>
          <w:lang w:val="uk-UA"/>
        </w:rPr>
      </w:pPr>
    </w:p>
    <w:p w:rsidR="00FF70F3" w:rsidRDefault="00FF70F3" w:rsidP="004E3CEC">
      <w:pPr>
        <w:spacing w:after="0" w:line="240" w:lineRule="auto"/>
        <w:jc w:val="both"/>
        <w:outlineLvl w:val="0"/>
        <w:rPr>
          <w:sz w:val="28"/>
          <w:szCs w:val="28"/>
          <w:lang w:val="uk-UA"/>
        </w:rPr>
      </w:pPr>
      <w:r w:rsidRPr="00F30969">
        <w:rPr>
          <w:b/>
          <w:i/>
          <w:color w:val="000000"/>
          <w:sz w:val="28"/>
          <w:szCs w:val="28"/>
          <w:u w:val="single"/>
          <w:lang w:val="uk-UA"/>
        </w:rPr>
        <w:t>Сторони Угоди рекомендують</w:t>
      </w:r>
      <w:r>
        <w:rPr>
          <w:b/>
          <w:i/>
          <w:color w:val="000000"/>
          <w:sz w:val="28"/>
          <w:szCs w:val="28"/>
          <w:u w:val="single"/>
          <w:lang w:val="uk-UA"/>
        </w:rPr>
        <w:t xml:space="preserve"> керівникам закладів та установ освіти:</w:t>
      </w:r>
      <w:r w:rsidRPr="00F30969">
        <w:rPr>
          <w:b/>
          <w:i/>
          <w:color w:val="000000"/>
          <w:sz w:val="28"/>
          <w:szCs w:val="28"/>
          <w:u w:val="single"/>
          <w:lang w:val="uk-UA"/>
        </w:rPr>
        <w:t xml:space="preserve"> </w:t>
      </w:r>
    </w:p>
    <w:p w:rsidR="00FF70F3" w:rsidRPr="00905C17" w:rsidRDefault="00FF70F3" w:rsidP="004E3CEC">
      <w:pPr>
        <w:autoSpaceDE w:val="0"/>
        <w:autoSpaceDN w:val="0"/>
        <w:adjustRightInd w:val="0"/>
        <w:spacing w:after="0" w:line="240" w:lineRule="auto"/>
        <w:jc w:val="both"/>
        <w:rPr>
          <w:sz w:val="16"/>
          <w:szCs w:val="16"/>
          <w:lang w:val="uk-UA"/>
        </w:rPr>
      </w:pPr>
    </w:p>
    <w:p w:rsidR="00FF70F3" w:rsidRPr="00905C17" w:rsidRDefault="00FF70F3" w:rsidP="004E3CEC">
      <w:pPr>
        <w:autoSpaceDE w:val="0"/>
        <w:autoSpaceDN w:val="0"/>
        <w:adjustRightInd w:val="0"/>
        <w:spacing w:after="0" w:line="240" w:lineRule="auto"/>
        <w:jc w:val="both"/>
        <w:rPr>
          <w:sz w:val="28"/>
          <w:szCs w:val="28"/>
          <w:lang w:val="uk-UA"/>
        </w:rPr>
      </w:pPr>
      <w:r w:rsidRPr="00C2279D">
        <w:rPr>
          <w:sz w:val="28"/>
          <w:szCs w:val="28"/>
          <w:lang w:val="uk-UA"/>
        </w:rPr>
        <w:t>8.1</w:t>
      </w:r>
      <w:r>
        <w:rPr>
          <w:sz w:val="28"/>
          <w:szCs w:val="28"/>
          <w:lang w:val="uk-UA"/>
        </w:rPr>
        <w:t>2</w:t>
      </w:r>
      <w:r w:rsidRPr="00C2279D">
        <w:rPr>
          <w:sz w:val="28"/>
          <w:szCs w:val="28"/>
          <w:lang w:val="uk-UA"/>
        </w:rPr>
        <w:t>.</w:t>
      </w:r>
      <w:r w:rsidRPr="00905C17">
        <w:rPr>
          <w:sz w:val="28"/>
          <w:szCs w:val="28"/>
          <w:lang w:val="uk-UA"/>
        </w:rPr>
        <w:t xml:space="preserve">Забезпечити надання відповідно до статей  57  та 61  Закону України </w:t>
      </w:r>
    </w:p>
    <w:p w:rsidR="00FF70F3" w:rsidRPr="00905C17" w:rsidRDefault="00FF70F3" w:rsidP="004E3CEC">
      <w:pPr>
        <w:autoSpaceDE w:val="0"/>
        <w:autoSpaceDN w:val="0"/>
        <w:adjustRightInd w:val="0"/>
        <w:spacing w:after="0" w:line="240" w:lineRule="auto"/>
        <w:jc w:val="both"/>
        <w:rPr>
          <w:sz w:val="28"/>
          <w:szCs w:val="28"/>
          <w:lang w:val="uk-UA"/>
        </w:rPr>
      </w:pPr>
      <w:r w:rsidRPr="00905C17">
        <w:rPr>
          <w:sz w:val="28"/>
          <w:szCs w:val="28"/>
          <w:lang w:val="uk-UA"/>
        </w:rPr>
        <w:t>«Про освіту»:</w:t>
      </w:r>
    </w:p>
    <w:p w:rsidR="00FF70F3" w:rsidRPr="00905C17" w:rsidRDefault="00FF70F3" w:rsidP="004E3CEC">
      <w:pPr>
        <w:autoSpaceDE w:val="0"/>
        <w:autoSpaceDN w:val="0"/>
        <w:adjustRightInd w:val="0"/>
        <w:spacing w:after="0" w:line="240" w:lineRule="auto"/>
        <w:jc w:val="both"/>
        <w:rPr>
          <w:rFonts w:cs="TimesNewRomanPSMT"/>
          <w:sz w:val="28"/>
          <w:szCs w:val="28"/>
          <w:lang w:val="uk-UA"/>
        </w:rPr>
      </w:pPr>
      <w:r w:rsidRPr="00905C17">
        <w:rPr>
          <w:sz w:val="28"/>
          <w:szCs w:val="28"/>
          <w:lang w:val="uk-UA"/>
        </w:rPr>
        <w:t xml:space="preserve">- </w:t>
      </w:r>
      <w:r>
        <w:rPr>
          <w:sz w:val="28"/>
          <w:szCs w:val="28"/>
          <w:lang w:val="uk-UA"/>
        </w:rPr>
        <w:t xml:space="preserve">   </w:t>
      </w:r>
      <w:r w:rsidRPr="00905C17">
        <w:rPr>
          <w:rFonts w:cs="TimesNewRomanPSMT"/>
          <w:sz w:val="28"/>
          <w:szCs w:val="28"/>
          <w:lang w:val="uk-UA"/>
        </w:rPr>
        <w:t xml:space="preserve">педагогічним працівникам щорічної грошової винагороди за сумлінну працю, зразкове виконання службових обов'язків та допомоги на </w:t>
      </w:r>
      <w:r w:rsidRPr="00905C17">
        <w:rPr>
          <w:rFonts w:cs="TimesNewRomanPSMT"/>
          <w:sz w:val="28"/>
          <w:szCs w:val="28"/>
          <w:lang w:val="uk-UA"/>
        </w:rPr>
        <w:lastRenderedPageBreak/>
        <w:t xml:space="preserve">оздоровлення при наданні щорічних відпусток педагогічним працівникам у розмірі  </w:t>
      </w:r>
      <w:r w:rsidRPr="00905C17">
        <w:rPr>
          <w:rFonts w:cs="TimesNewRomanPSMT"/>
          <w:b/>
          <w:sz w:val="28"/>
          <w:szCs w:val="28"/>
          <w:lang w:val="uk-UA"/>
        </w:rPr>
        <w:t>одного посадового окладу</w:t>
      </w:r>
      <w:r w:rsidRPr="00905C17">
        <w:rPr>
          <w:sz w:val="28"/>
          <w:szCs w:val="28"/>
          <w:lang w:val="uk-UA"/>
        </w:rPr>
        <w:t>;</w:t>
      </w:r>
    </w:p>
    <w:p w:rsidR="00FF70F3" w:rsidRPr="00905C17" w:rsidRDefault="00FF70F3" w:rsidP="004E3CEC">
      <w:pPr>
        <w:autoSpaceDE w:val="0"/>
        <w:autoSpaceDN w:val="0"/>
        <w:adjustRightInd w:val="0"/>
        <w:spacing w:after="0" w:line="240" w:lineRule="auto"/>
        <w:jc w:val="both"/>
        <w:rPr>
          <w:rFonts w:cs="TimesNewRomanPSMT"/>
          <w:sz w:val="28"/>
          <w:szCs w:val="28"/>
          <w:lang w:val="uk-UA"/>
        </w:rPr>
      </w:pPr>
      <w:r w:rsidRPr="00905C17">
        <w:rPr>
          <w:sz w:val="28"/>
          <w:szCs w:val="28"/>
          <w:lang w:val="uk-UA"/>
        </w:rPr>
        <w:t xml:space="preserve">- </w:t>
      </w:r>
      <w:r>
        <w:rPr>
          <w:sz w:val="28"/>
          <w:szCs w:val="28"/>
          <w:lang w:val="uk-UA"/>
        </w:rPr>
        <w:t xml:space="preserve">   </w:t>
      </w:r>
      <w:r w:rsidRPr="00905C17">
        <w:rPr>
          <w:rFonts w:cs="TimesNewRomanPSMT"/>
          <w:sz w:val="28"/>
          <w:szCs w:val="28"/>
          <w:lang w:val="uk-UA"/>
        </w:rPr>
        <w:t>виплачувати винагороду за сумлінну працю при звільненні педагогічних</w:t>
      </w:r>
    </w:p>
    <w:p w:rsidR="00FF70F3" w:rsidRDefault="00FF70F3" w:rsidP="004E3CEC">
      <w:pPr>
        <w:autoSpaceDE w:val="0"/>
        <w:autoSpaceDN w:val="0"/>
        <w:adjustRightInd w:val="0"/>
        <w:spacing w:after="0" w:line="240" w:lineRule="auto"/>
        <w:jc w:val="both"/>
        <w:rPr>
          <w:sz w:val="28"/>
          <w:szCs w:val="28"/>
          <w:lang w:val="uk-UA"/>
        </w:rPr>
      </w:pPr>
      <w:r w:rsidRPr="00905C17">
        <w:rPr>
          <w:rFonts w:cs="TimesNewRomanPSMT"/>
          <w:sz w:val="28"/>
          <w:szCs w:val="28"/>
          <w:lang w:val="uk-UA"/>
        </w:rPr>
        <w:t>працівників серед навчального року з урахуванням часу фактичної роботи</w:t>
      </w:r>
      <w:r>
        <w:rPr>
          <w:rFonts w:cs="TimesNewRomanPSMT"/>
          <w:sz w:val="28"/>
          <w:szCs w:val="28"/>
          <w:lang w:val="uk-UA"/>
        </w:rPr>
        <w:t>.</w:t>
      </w:r>
    </w:p>
    <w:p w:rsidR="00FF70F3" w:rsidRDefault="00FF70F3" w:rsidP="009F6944">
      <w:pPr>
        <w:autoSpaceDE w:val="0"/>
        <w:autoSpaceDN w:val="0"/>
        <w:adjustRightInd w:val="0"/>
        <w:spacing w:after="0" w:line="240" w:lineRule="auto"/>
        <w:jc w:val="both"/>
        <w:rPr>
          <w:color w:val="000000"/>
          <w:sz w:val="28"/>
          <w:szCs w:val="28"/>
          <w:lang w:val="uk-UA"/>
        </w:rPr>
      </w:pPr>
      <w:r w:rsidRPr="00C2279D">
        <w:rPr>
          <w:sz w:val="28"/>
          <w:szCs w:val="28"/>
        </w:rPr>
        <w:t xml:space="preserve"> </w:t>
      </w:r>
      <w:r>
        <w:rPr>
          <w:color w:val="000000"/>
          <w:sz w:val="28"/>
          <w:szCs w:val="28"/>
          <w:lang w:val="uk-UA"/>
        </w:rPr>
        <w:t>8.13.</w:t>
      </w:r>
      <w:r w:rsidRPr="0080660F">
        <w:rPr>
          <w:color w:val="000000"/>
          <w:sz w:val="28"/>
          <w:szCs w:val="28"/>
          <w:lang w:val="uk-UA"/>
        </w:rPr>
        <w:t xml:space="preserve">Забезпечити надання всім категоріям працівників, включаючи педагогічних і науково-педагогічних, матеріальної допомоги, </w:t>
      </w:r>
      <w:r>
        <w:rPr>
          <w:color w:val="000000"/>
          <w:sz w:val="28"/>
          <w:szCs w:val="28"/>
          <w:lang w:val="uk-UA"/>
        </w:rPr>
        <w:t xml:space="preserve">зокрема </w:t>
      </w:r>
      <w:r w:rsidRPr="0080660F">
        <w:rPr>
          <w:color w:val="000000"/>
          <w:sz w:val="28"/>
          <w:szCs w:val="28"/>
          <w:lang w:val="uk-UA"/>
        </w:rPr>
        <w:t>на оздоровлення, в сумі до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 1298 від 30 серпня 2002 року.</w:t>
      </w:r>
    </w:p>
    <w:p w:rsidR="00FF70F3" w:rsidRPr="00905C17" w:rsidRDefault="00FF70F3" w:rsidP="004E3CEC">
      <w:pPr>
        <w:autoSpaceDE w:val="0"/>
        <w:autoSpaceDN w:val="0"/>
        <w:adjustRightInd w:val="0"/>
        <w:spacing w:after="0" w:line="240" w:lineRule="auto"/>
        <w:jc w:val="both"/>
        <w:rPr>
          <w:rFonts w:cs="TimesNewRomanPSMT"/>
          <w:sz w:val="28"/>
          <w:szCs w:val="28"/>
          <w:lang w:val="uk-UA"/>
        </w:rPr>
      </w:pPr>
      <w:r>
        <w:rPr>
          <w:color w:val="000000"/>
          <w:sz w:val="28"/>
          <w:szCs w:val="28"/>
          <w:lang w:val="uk-UA"/>
        </w:rPr>
        <w:tab/>
      </w:r>
      <w:r w:rsidRPr="00905C17">
        <w:rPr>
          <w:rFonts w:cs="TimesNewRomanPSMT"/>
          <w:sz w:val="28"/>
          <w:szCs w:val="28"/>
          <w:lang w:val="uk-UA"/>
        </w:rPr>
        <w:t>Сприяти наданню педагогічним працівникам пільг з оплати за навчання їхніх дітей у закладах дошкільної та вищої освіти.</w:t>
      </w:r>
    </w:p>
    <w:p w:rsidR="00FF70F3" w:rsidRDefault="00FF70F3" w:rsidP="004E3CEC">
      <w:pPr>
        <w:spacing w:after="0" w:line="240" w:lineRule="auto"/>
        <w:jc w:val="both"/>
        <w:rPr>
          <w:color w:val="000000"/>
          <w:sz w:val="28"/>
          <w:szCs w:val="28"/>
          <w:lang w:val="uk-UA"/>
        </w:rPr>
      </w:pPr>
    </w:p>
    <w:p w:rsidR="00FF70F3" w:rsidRPr="00F20487" w:rsidRDefault="00FF70F3" w:rsidP="004E3CEC">
      <w:pPr>
        <w:spacing w:after="0" w:line="240" w:lineRule="auto"/>
        <w:jc w:val="both"/>
        <w:rPr>
          <w:b/>
          <w:color w:val="000000"/>
          <w:sz w:val="28"/>
          <w:szCs w:val="28"/>
          <w:lang w:val="uk-UA"/>
        </w:rPr>
      </w:pPr>
      <w:r>
        <w:rPr>
          <w:color w:val="000000"/>
          <w:sz w:val="28"/>
          <w:szCs w:val="28"/>
          <w:lang w:val="uk-UA"/>
        </w:rPr>
        <w:t>8.14.</w:t>
      </w:r>
      <w:r w:rsidRPr="00F20487">
        <w:rPr>
          <w:b/>
          <w:color w:val="000000"/>
          <w:sz w:val="28"/>
          <w:szCs w:val="28"/>
          <w:lang w:val="uk-UA"/>
        </w:rPr>
        <w:t>Забезпечити:</w:t>
      </w:r>
    </w:p>
    <w:p w:rsidR="00FF70F3" w:rsidRPr="00905C17" w:rsidRDefault="00FF70F3" w:rsidP="004E3CEC">
      <w:pPr>
        <w:autoSpaceDE w:val="0"/>
        <w:autoSpaceDN w:val="0"/>
        <w:adjustRightInd w:val="0"/>
        <w:spacing w:after="0" w:line="240" w:lineRule="auto"/>
        <w:jc w:val="both"/>
        <w:rPr>
          <w:rFonts w:cs="TimesNewRomanPSMT"/>
          <w:sz w:val="28"/>
          <w:szCs w:val="28"/>
          <w:lang w:val="uk-UA"/>
        </w:rPr>
      </w:pPr>
      <w:r>
        <w:rPr>
          <w:lang w:val="uk-UA"/>
        </w:rPr>
        <w:t>-</w:t>
      </w:r>
      <w:r w:rsidRPr="0080660F">
        <w:t xml:space="preserve">  </w:t>
      </w:r>
      <w:r w:rsidRPr="00905C17">
        <w:rPr>
          <w:sz w:val="28"/>
          <w:szCs w:val="28"/>
          <w:lang w:val="uk-UA"/>
        </w:rPr>
        <w:t>оплату простою працівникам, включаючи непедагогічних, не з їх вини в розмірі середньої заробітної плати, але не менше тарифної ставки (посадового  окладу) ;</w:t>
      </w:r>
    </w:p>
    <w:p w:rsidR="00FF70F3" w:rsidRPr="0080660F" w:rsidRDefault="00FF70F3" w:rsidP="004E3CEC">
      <w:pPr>
        <w:spacing w:after="0" w:line="240" w:lineRule="auto"/>
        <w:jc w:val="both"/>
        <w:rPr>
          <w:color w:val="000000"/>
          <w:sz w:val="28"/>
          <w:szCs w:val="28"/>
          <w:lang w:val="uk-UA"/>
        </w:rPr>
      </w:pPr>
      <w:r w:rsidRPr="0080660F">
        <w:rPr>
          <w:color w:val="000000"/>
          <w:sz w:val="28"/>
          <w:szCs w:val="28"/>
          <w:lang w:val="uk-UA"/>
        </w:rPr>
        <w:t xml:space="preserve">- оплату праці вчителів, вихователів груп продовженого дня, вихователів </w:t>
      </w:r>
      <w:r w:rsidRPr="004356AC">
        <w:rPr>
          <w:b/>
          <w:color w:val="000000"/>
          <w:sz w:val="28"/>
          <w:szCs w:val="28"/>
          <w:lang w:val="uk-UA"/>
        </w:rPr>
        <w:t>закладів  дошкільної освіти</w:t>
      </w:r>
      <w:r>
        <w:rPr>
          <w:color w:val="000000"/>
          <w:sz w:val="28"/>
          <w:szCs w:val="28"/>
          <w:lang w:val="uk-UA"/>
        </w:rPr>
        <w:t xml:space="preserve"> </w:t>
      </w:r>
      <w:r w:rsidRPr="0080660F">
        <w:rPr>
          <w:color w:val="000000"/>
          <w:sz w:val="28"/>
          <w:szCs w:val="28"/>
          <w:lang w:val="uk-UA"/>
        </w:rPr>
        <w:t xml:space="preserve"> та викладачів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        </w:t>
      </w:r>
    </w:p>
    <w:p w:rsidR="00FF70F3" w:rsidRDefault="00FF70F3" w:rsidP="004E3CEC">
      <w:pPr>
        <w:spacing w:after="0" w:line="240" w:lineRule="auto"/>
        <w:jc w:val="both"/>
        <w:rPr>
          <w:sz w:val="28"/>
          <w:szCs w:val="28"/>
          <w:lang w:val="uk-UA"/>
        </w:rPr>
      </w:pPr>
    </w:p>
    <w:p w:rsidR="00FF70F3" w:rsidRPr="0092115D" w:rsidRDefault="00FF70F3" w:rsidP="004E3CEC">
      <w:pPr>
        <w:spacing w:after="0" w:line="240" w:lineRule="auto"/>
        <w:jc w:val="both"/>
        <w:rPr>
          <w:sz w:val="28"/>
          <w:szCs w:val="28"/>
          <w:lang w:val="uk-UA"/>
        </w:rPr>
      </w:pPr>
      <w:r>
        <w:rPr>
          <w:sz w:val="28"/>
          <w:szCs w:val="28"/>
          <w:lang w:val="uk-UA"/>
        </w:rPr>
        <w:t xml:space="preserve">8.15.  </w:t>
      </w:r>
      <w:r w:rsidRPr="0092115D">
        <w:rPr>
          <w:sz w:val="28"/>
          <w:szCs w:val="28"/>
          <w:lang w:val="uk-UA"/>
        </w:rPr>
        <w:t>Забезпечити  відповідно до  п.3 ст.57 Закону України  «Про освіту»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FF70F3" w:rsidRPr="0092115D" w:rsidRDefault="00FF70F3" w:rsidP="004E3CEC">
      <w:pPr>
        <w:pStyle w:val="rvps2"/>
        <w:shd w:val="clear" w:color="auto" w:fill="FFFFFF"/>
        <w:spacing w:before="0" w:beforeAutospacing="0" w:after="0" w:afterAutospacing="0"/>
        <w:ind w:firstLine="450"/>
        <w:jc w:val="both"/>
        <w:textAlignment w:val="baseline"/>
        <w:rPr>
          <w:sz w:val="28"/>
          <w:szCs w:val="28"/>
          <w:lang w:val="uk-UA"/>
        </w:rPr>
      </w:pPr>
      <w:bookmarkStart w:id="0" w:name="n849"/>
      <w:bookmarkEnd w:id="0"/>
      <w:r w:rsidRPr="0092115D">
        <w:rPr>
          <w:sz w:val="28"/>
          <w:szCs w:val="28"/>
          <w:lang w:val="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F70F3" w:rsidRDefault="00FF70F3" w:rsidP="004E3CEC">
      <w:pPr>
        <w:tabs>
          <w:tab w:val="left" w:pos="0"/>
        </w:tabs>
        <w:spacing w:after="0" w:line="240" w:lineRule="auto"/>
        <w:jc w:val="both"/>
        <w:rPr>
          <w:color w:val="000000"/>
          <w:sz w:val="28"/>
          <w:szCs w:val="28"/>
          <w:lang w:val="uk-UA"/>
        </w:rPr>
      </w:pPr>
      <w:r>
        <w:rPr>
          <w:color w:val="000000"/>
          <w:sz w:val="28"/>
          <w:szCs w:val="28"/>
          <w:lang w:val="uk-UA"/>
        </w:rPr>
        <w:t>8.16.</w:t>
      </w:r>
      <w:r w:rsidRPr="004B492C">
        <w:rPr>
          <w:color w:val="000000"/>
          <w:sz w:val="28"/>
          <w:szCs w:val="28"/>
          <w:lang w:val="uk-UA"/>
        </w:rPr>
        <w:t>Надавати при виході на пенсію до</w:t>
      </w:r>
      <w:r>
        <w:rPr>
          <w:color w:val="000000"/>
          <w:sz w:val="28"/>
          <w:szCs w:val="28"/>
          <w:lang w:val="uk-UA"/>
        </w:rPr>
        <w:t xml:space="preserve">помогу </w:t>
      </w:r>
      <w:r w:rsidRPr="0071509E">
        <w:rPr>
          <w:sz w:val="28"/>
          <w:szCs w:val="28"/>
          <w:lang w:val="uk-UA"/>
        </w:rPr>
        <w:t>педагогічним працівникам</w:t>
      </w:r>
      <w:r w:rsidRPr="004B492C">
        <w:rPr>
          <w:color w:val="000000"/>
          <w:sz w:val="28"/>
          <w:szCs w:val="28"/>
          <w:lang w:val="uk-UA"/>
        </w:rPr>
        <w:t xml:space="preserve"> – у розмірі посадового окладу (ставки заробітної плати) за рахунок власних коштів установи на умовах колективних договорів.</w:t>
      </w:r>
    </w:p>
    <w:p w:rsidR="00FF70F3" w:rsidRPr="00740985" w:rsidRDefault="00FF70F3" w:rsidP="004E3CEC">
      <w:pPr>
        <w:tabs>
          <w:tab w:val="left" w:pos="0"/>
        </w:tabs>
        <w:spacing w:after="0" w:line="240" w:lineRule="auto"/>
        <w:ind w:firstLine="720"/>
        <w:jc w:val="both"/>
        <w:rPr>
          <w:b/>
          <w:color w:val="000000"/>
          <w:sz w:val="28"/>
          <w:szCs w:val="28"/>
          <w:lang w:val="uk-UA"/>
        </w:rPr>
      </w:pPr>
      <w:r>
        <w:rPr>
          <w:color w:val="000000"/>
          <w:sz w:val="28"/>
          <w:szCs w:val="28"/>
          <w:lang w:val="uk-UA"/>
        </w:rPr>
        <w:lastRenderedPageBreak/>
        <w:t xml:space="preserve">Надавати працівникам матеріальну допомогу для вирішення соціально – побутових питань за рахунок власних коштів відповідно </w:t>
      </w:r>
      <w:r w:rsidRPr="00740985">
        <w:rPr>
          <w:b/>
          <w:color w:val="000000"/>
          <w:sz w:val="28"/>
          <w:szCs w:val="28"/>
          <w:lang w:val="uk-UA"/>
        </w:rPr>
        <w:t>до п.8 ст.61 Закону України «Про освіту».</w:t>
      </w:r>
    </w:p>
    <w:p w:rsidR="00FF70F3" w:rsidRDefault="00FF70F3" w:rsidP="004E3CEC">
      <w:pPr>
        <w:tabs>
          <w:tab w:val="left" w:pos="0"/>
        </w:tabs>
        <w:spacing w:after="0" w:line="240" w:lineRule="auto"/>
        <w:jc w:val="both"/>
        <w:rPr>
          <w:color w:val="000000"/>
          <w:sz w:val="28"/>
          <w:szCs w:val="28"/>
          <w:lang w:val="uk-UA"/>
        </w:rPr>
      </w:pPr>
      <w:r>
        <w:rPr>
          <w:color w:val="000000"/>
          <w:sz w:val="28"/>
          <w:szCs w:val="28"/>
          <w:lang w:val="uk-UA"/>
        </w:rPr>
        <w:t>8.17.</w:t>
      </w:r>
      <w:r w:rsidRPr="009749EE">
        <w:rPr>
          <w:b/>
          <w:color w:val="000000"/>
          <w:sz w:val="28"/>
          <w:szCs w:val="28"/>
          <w:u w:val="single"/>
          <w:lang w:val="uk-UA"/>
        </w:rPr>
        <w:t>Вживати заходів</w:t>
      </w:r>
      <w:r w:rsidRPr="002B0B1D">
        <w:rPr>
          <w:b/>
          <w:color w:val="000000"/>
          <w:sz w:val="28"/>
          <w:szCs w:val="28"/>
          <w:lang w:val="uk-UA"/>
        </w:rPr>
        <w:t xml:space="preserve">  </w:t>
      </w:r>
      <w:r>
        <w:rPr>
          <w:color w:val="000000"/>
          <w:sz w:val="28"/>
          <w:szCs w:val="28"/>
          <w:lang w:val="uk-UA"/>
        </w:rPr>
        <w:t>для</w:t>
      </w:r>
      <w:r w:rsidRPr="002B0B1D">
        <w:rPr>
          <w:color w:val="000000"/>
          <w:sz w:val="28"/>
          <w:szCs w:val="28"/>
          <w:lang w:val="uk-UA"/>
        </w:rPr>
        <w:t xml:space="preserve"> </w:t>
      </w:r>
      <w:r w:rsidRPr="0080660F">
        <w:rPr>
          <w:color w:val="000000"/>
          <w:sz w:val="28"/>
          <w:szCs w:val="28"/>
          <w:lang w:val="uk-UA"/>
        </w:rPr>
        <w:t>виконання регіональних програм забезпечення житлом педагогічних і науково-педагогічних працівників</w:t>
      </w:r>
      <w:r>
        <w:rPr>
          <w:color w:val="000000"/>
          <w:sz w:val="28"/>
          <w:szCs w:val="28"/>
          <w:lang w:val="uk-UA"/>
        </w:rPr>
        <w:t>.</w:t>
      </w:r>
    </w:p>
    <w:p w:rsidR="00FF70F3" w:rsidRDefault="00FF70F3" w:rsidP="004E3CEC">
      <w:pPr>
        <w:tabs>
          <w:tab w:val="num" w:pos="900"/>
        </w:tabs>
        <w:spacing w:after="0" w:line="240" w:lineRule="auto"/>
        <w:jc w:val="both"/>
        <w:rPr>
          <w:color w:val="000000"/>
          <w:sz w:val="28"/>
          <w:szCs w:val="28"/>
          <w:lang w:val="uk-UA"/>
        </w:rPr>
      </w:pPr>
      <w:r>
        <w:rPr>
          <w:color w:val="000000"/>
          <w:sz w:val="28"/>
          <w:szCs w:val="28"/>
          <w:lang w:val="uk-UA"/>
        </w:rPr>
        <w:t>8.18.</w:t>
      </w:r>
      <w:r w:rsidRPr="005D65F2">
        <w:rPr>
          <w:color w:val="000000"/>
          <w:sz w:val="28"/>
          <w:szCs w:val="28"/>
          <w:lang w:val="uk-UA"/>
        </w:rPr>
        <w:t xml:space="preserve"> </w:t>
      </w:r>
      <w:r w:rsidRPr="004B492C">
        <w:rPr>
          <w:color w:val="000000"/>
          <w:sz w:val="28"/>
          <w:szCs w:val="28"/>
          <w:lang w:val="uk-UA"/>
        </w:rPr>
        <w:t xml:space="preserve">Відраховувати профспілковим комітетам відповідно до ст. 44 Закону України </w:t>
      </w:r>
      <w:r>
        <w:rPr>
          <w:color w:val="000000"/>
          <w:sz w:val="28"/>
          <w:szCs w:val="28"/>
          <w:lang w:val="uk-UA"/>
        </w:rPr>
        <w:t>«</w:t>
      </w:r>
      <w:r w:rsidRPr="004B492C">
        <w:rPr>
          <w:color w:val="000000"/>
          <w:sz w:val="28"/>
          <w:szCs w:val="28"/>
          <w:lang w:val="uk-UA"/>
        </w:rPr>
        <w:t>Про професійні спілки, їх права та гарантії діяльності</w:t>
      </w:r>
      <w:r>
        <w:rPr>
          <w:color w:val="000000"/>
          <w:sz w:val="28"/>
          <w:szCs w:val="28"/>
          <w:lang w:val="uk-UA"/>
        </w:rPr>
        <w:t>»</w:t>
      </w:r>
      <w:r w:rsidRPr="004B492C">
        <w:rPr>
          <w:color w:val="000000"/>
          <w:sz w:val="28"/>
          <w:szCs w:val="28"/>
          <w:lang w:val="uk-UA"/>
        </w:rPr>
        <w:t xml:space="preserve"> не менше 0,3 відсотка фонду оплати праці на культурно-масову, фізкультурну та оздоровчу роботу. </w:t>
      </w:r>
    </w:p>
    <w:p w:rsidR="00FF70F3" w:rsidRPr="00664E60" w:rsidRDefault="00FF70F3" w:rsidP="004E3CEC">
      <w:pPr>
        <w:pStyle w:val="a6"/>
        <w:spacing w:after="0"/>
        <w:ind w:left="0"/>
        <w:jc w:val="both"/>
        <w:rPr>
          <w:sz w:val="28"/>
          <w:szCs w:val="28"/>
          <w:lang w:val="uk-UA"/>
        </w:rPr>
      </w:pPr>
      <w:r>
        <w:rPr>
          <w:color w:val="000000"/>
          <w:sz w:val="28"/>
          <w:szCs w:val="28"/>
          <w:lang w:val="uk-UA"/>
        </w:rPr>
        <w:t>8</w:t>
      </w:r>
      <w:r w:rsidRPr="002E1E9A">
        <w:rPr>
          <w:color w:val="000000"/>
          <w:sz w:val="28"/>
          <w:szCs w:val="28"/>
          <w:lang w:val="uk-UA"/>
        </w:rPr>
        <w:t>.</w:t>
      </w:r>
      <w:r>
        <w:rPr>
          <w:color w:val="000000"/>
          <w:sz w:val="28"/>
          <w:szCs w:val="28"/>
          <w:lang w:val="uk-UA"/>
        </w:rPr>
        <w:t>19</w:t>
      </w:r>
      <w:r w:rsidRPr="002E1E9A">
        <w:rPr>
          <w:color w:val="000000"/>
          <w:sz w:val="28"/>
          <w:szCs w:val="28"/>
          <w:lang w:val="uk-UA"/>
        </w:rPr>
        <w:t>.</w:t>
      </w:r>
      <w:r w:rsidRPr="002E1E9A">
        <w:rPr>
          <w:sz w:val="28"/>
          <w:szCs w:val="28"/>
        </w:rPr>
        <w:t xml:space="preserve"> </w:t>
      </w:r>
      <w:r w:rsidRPr="00664E60">
        <w:rPr>
          <w:sz w:val="28"/>
          <w:szCs w:val="28"/>
          <w:lang w:val="uk-UA"/>
        </w:rPr>
        <w:t>Забезпечувати компенсацію працівникам вартості бланків особистих медичних книжок та витратних матеріалів для проведення лабораторних досліджень на умовах колективних договорів.</w:t>
      </w:r>
    </w:p>
    <w:p w:rsidR="00FF70F3" w:rsidRPr="00F8450B" w:rsidRDefault="00FF70F3" w:rsidP="004E3CEC">
      <w:pPr>
        <w:spacing w:after="0" w:line="240" w:lineRule="auto"/>
        <w:jc w:val="both"/>
        <w:rPr>
          <w:color w:val="000000"/>
          <w:sz w:val="28"/>
          <w:lang w:val="uk-UA"/>
        </w:rPr>
      </w:pPr>
      <w:r>
        <w:rPr>
          <w:color w:val="000000"/>
          <w:sz w:val="28"/>
          <w:lang w:val="uk-UA"/>
        </w:rPr>
        <w:t>8.20.При укладенні колективних договорів передбачати норми щодо соціального захисту ветеранів праці.</w:t>
      </w:r>
    </w:p>
    <w:p w:rsidR="00FF70F3" w:rsidRPr="002B0B1D" w:rsidRDefault="00FF70F3" w:rsidP="004E3CEC">
      <w:pPr>
        <w:spacing w:after="0" w:line="240" w:lineRule="auto"/>
        <w:rPr>
          <w:b/>
          <w:color w:val="000000"/>
          <w:sz w:val="16"/>
          <w:szCs w:val="16"/>
          <w:lang w:val="uk-UA"/>
        </w:rPr>
      </w:pPr>
    </w:p>
    <w:p w:rsidR="00FF70F3" w:rsidRPr="00F673E1" w:rsidRDefault="00FF70F3" w:rsidP="004E3CEC">
      <w:pPr>
        <w:spacing w:after="0" w:line="240" w:lineRule="auto"/>
        <w:jc w:val="both"/>
        <w:rPr>
          <w:b/>
          <w:color w:val="000000"/>
          <w:sz w:val="28"/>
          <w:szCs w:val="28"/>
          <w:lang w:val="uk-UA"/>
        </w:rPr>
      </w:pPr>
      <w:r>
        <w:rPr>
          <w:b/>
          <w:color w:val="000000"/>
          <w:sz w:val="28"/>
          <w:szCs w:val="28"/>
          <w:lang w:val="uk-UA"/>
        </w:rPr>
        <w:t>Р</w:t>
      </w:r>
      <w:r w:rsidRPr="00AF722B">
        <w:rPr>
          <w:b/>
          <w:color w:val="000000"/>
          <w:sz w:val="28"/>
          <w:szCs w:val="28"/>
          <w:lang w:val="uk-UA"/>
        </w:rPr>
        <w:t xml:space="preserve">айонна </w:t>
      </w:r>
      <w:r>
        <w:rPr>
          <w:b/>
          <w:color w:val="000000"/>
          <w:sz w:val="28"/>
          <w:szCs w:val="28"/>
          <w:lang w:val="uk-UA"/>
        </w:rPr>
        <w:t xml:space="preserve">організація Профспілки працівників освіти і науки України  </w:t>
      </w:r>
      <w:r w:rsidRPr="00E97A86">
        <w:rPr>
          <w:b/>
          <w:sz w:val="28"/>
          <w:lang w:val="uk-UA"/>
        </w:rPr>
        <w:t>зобов’язується</w:t>
      </w:r>
      <w:r>
        <w:rPr>
          <w:b/>
          <w:color w:val="000000"/>
          <w:sz w:val="28"/>
          <w:szCs w:val="28"/>
          <w:lang w:val="uk-UA"/>
        </w:rPr>
        <w:t>:</w:t>
      </w:r>
    </w:p>
    <w:p w:rsidR="00FF70F3" w:rsidRPr="0080660F" w:rsidRDefault="00FF70F3" w:rsidP="004E3CEC">
      <w:pPr>
        <w:spacing w:after="0" w:line="240" w:lineRule="auto"/>
        <w:jc w:val="both"/>
        <w:rPr>
          <w:color w:val="000000"/>
          <w:sz w:val="28"/>
          <w:szCs w:val="28"/>
          <w:lang w:val="uk-UA"/>
        </w:rPr>
      </w:pPr>
      <w:r>
        <w:rPr>
          <w:color w:val="000000"/>
          <w:sz w:val="28"/>
          <w:szCs w:val="28"/>
          <w:lang w:val="uk-UA"/>
        </w:rPr>
        <w:t>8.21.</w:t>
      </w:r>
      <w:r w:rsidRPr="0080660F">
        <w:rPr>
          <w:color w:val="000000"/>
          <w:sz w:val="28"/>
          <w:szCs w:val="28"/>
          <w:lang w:val="uk-UA"/>
        </w:rPr>
        <w:t xml:space="preserve">Вжити заходів для активізації діяльності територіальних органів Профспілки з метою безумовного забезпечення соціальних гарантій, пільг та компенсацій, передбачених Угодою. </w:t>
      </w:r>
    </w:p>
    <w:p w:rsidR="00FF70F3" w:rsidRDefault="00FF70F3" w:rsidP="004E3CEC">
      <w:pPr>
        <w:spacing w:after="0" w:line="240" w:lineRule="auto"/>
        <w:jc w:val="both"/>
        <w:rPr>
          <w:color w:val="000000"/>
          <w:sz w:val="28"/>
          <w:szCs w:val="28"/>
          <w:lang w:val="uk-UA"/>
        </w:rPr>
      </w:pPr>
      <w:r>
        <w:rPr>
          <w:color w:val="000000"/>
          <w:sz w:val="28"/>
          <w:szCs w:val="28"/>
          <w:lang w:val="uk-UA"/>
        </w:rPr>
        <w:t>8.22.</w:t>
      </w:r>
      <w:r w:rsidRPr="0080660F">
        <w:rPr>
          <w:color w:val="000000"/>
          <w:sz w:val="28"/>
          <w:szCs w:val="28"/>
          <w:lang w:val="uk-UA"/>
        </w:rPr>
        <w:t xml:space="preserve">Забезпечити організацію роз’яснювальної роботи в первинних  </w:t>
      </w:r>
      <w:r>
        <w:rPr>
          <w:color w:val="000000"/>
          <w:sz w:val="28"/>
          <w:szCs w:val="28"/>
          <w:lang w:val="uk-UA"/>
        </w:rPr>
        <w:t>п</w:t>
      </w:r>
      <w:r w:rsidRPr="0080660F">
        <w:rPr>
          <w:color w:val="000000"/>
          <w:sz w:val="28"/>
          <w:szCs w:val="28"/>
          <w:lang w:val="uk-UA"/>
        </w:rPr>
        <w:t xml:space="preserve">рофспілкових організаціях щодо пенсійного забезпечення працівників галузі та соціального страхування, </w:t>
      </w:r>
      <w:r w:rsidRPr="00F673E1">
        <w:rPr>
          <w:b/>
          <w:color w:val="000000"/>
          <w:sz w:val="28"/>
          <w:szCs w:val="28"/>
          <w:lang w:val="uk-UA"/>
        </w:rPr>
        <w:t xml:space="preserve">надавати членам </w:t>
      </w:r>
      <w:r>
        <w:rPr>
          <w:b/>
          <w:color w:val="000000"/>
          <w:sz w:val="28"/>
          <w:szCs w:val="28"/>
          <w:lang w:val="uk-UA"/>
        </w:rPr>
        <w:t>П</w:t>
      </w:r>
      <w:r w:rsidRPr="00F673E1">
        <w:rPr>
          <w:b/>
          <w:color w:val="000000"/>
          <w:sz w:val="28"/>
          <w:szCs w:val="28"/>
          <w:lang w:val="uk-UA"/>
        </w:rPr>
        <w:t>рофспілки</w:t>
      </w:r>
      <w:r w:rsidRPr="0080660F">
        <w:rPr>
          <w:color w:val="000000"/>
          <w:sz w:val="28"/>
          <w:szCs w:val="28"/>
          <w:lang w:val="uk-UA"/>
        </w:rPr>
        <w:t xml:space="preserve"> відповідну  безкоштовну правову  допомогу.</w:t>
      </w:r>
    </w:p>
    <w:p w:rsidR="00FF70F3" w:rsidRDefault="00FF70F3" w:rsidP="004E3CEC">
      <w:pPr>
        <w:spacing w:after="0" w:line="240" w:lineRule="auto"/>
        <w:jc w:val="both"/>
        <w:rPr>
          <w:sz w:val="28"/>
          <w:lang w:val="uk-UA"/>
        </w:rPr>
      </w:pPr>
      <w:r>
        <w:rPr>
          <w:sz w:val="28"/>
          <w:lang w:val="uk-UA"/>
        </w:rPr>
        <w:t xml:space="preserve">8.23. Здійснювати заходи щодо покращення умов на базі відпочинку «Зміна» з метою оздоровлення </w:t>
      </w:r>
      <w:r w:rsidRPr="00711377">
        <w:rPr>
          <w:b/>
          <w:sz w:val="28"/>
          <w:lang w:val="uk-UA"/>
        </w:rPr>
        <w:t>працівників – членів Профспілки</w:t>
      </w:r>
      <w:r>
        <w:rPr>
          <w:sz w:val="28"/>
          <w:lang w:val="uk-UA"/>
        </w:rPr>
        <w:t xml:space="preserve">   освіти та їх дітей.</w:t>
      </w:r>
    </w:p>
    <w:p w:rsidR="00FF70F3" w:rsidRPr="006374AA" w:rsidRDefault="00FF70F3" w:rsidP="004E3CEC">
      <w:pPr>
        <w:spacing w:after="0" w:line="240" w:lineRule="auto"/>
        <w:jc w:val="both"/>
        <w:rPr>
          <w:sz w:val="28"/>
          <w:szCs w:val="28"/>
          <w:lang w:val="uk-UA" w:eastAsia="uk-UA"/>
        </w:rPr>
      </w:pPr>
      <w:r>
        <w:rPr>
          <w:sz w:val="28"/>
          <w:lang w:val="uk-UA"/>
        </w:rPr>
        <w:t>8.24</w:t>
      </w:r>
      <w:r w:rsidRPr="006374AA">
        <w:rPr>
          <w:sz w:val="28"/>
          <w:lang w:val="uk-UA"/>
        </w:rPr>
        <w:t>.</w:t>
      </w:r>
      <w:r w:rsidRPr="006374AA">
        <w:rPr>
          <w:b/>
          <w:bCs/>
          <w:sz w:val="28"/>
          <w:szCs w:val="28"/>
          <w:lang w:val="uk-UA" w:eastAsia="uk-UA"/>
        </w:rPr>
        <w:t xml:space="preserve"> </w:t>
      </w:r>
      <w:r w:rsidRPr="006374AA">
        <w:rPr>
          <w:sz w:val="28"/>
          <w:szCs w:val="28"/>
          <w:lang w:val="uk-UA" w:eastAsia="uk-UA"/>
        </w:rPr>
        <w:t xml:space="preserve">Забезпечувати захист </w:t>
      </w:r>
      <w:r w:rsidRPr="00711377">
        <w:rPr>
          <w:b/>
          <w:sz w:val="28"/>
          <w:szCs w:val="28"/>
          <w:lang w:val="uk-UA" w:eastAsia="uk-UA"/>
        </w:rPr>
        <w:t>виключно членів Профспілки</w:t>
      </w:r>
      <w:r w:rsidRPr="006374AA">
        <w:rPr>
          <w:sz w:val="28"/>
          <w:szCs w:val="28"/>
          <w:lang w:val="uk-UA" w:eastAsia="uk-UA"/>
        </w:rPr>
        <w:t xml:space="preserve"> від незаконного звільнення шляхом перевірки підстав для звільнення,</w:t>
      </w:r>
      <w:r>
        <w:rPr>
          <w:sz w:val="28"/>
          <w:szCs w:val="28"/>
          <w:lang w:val="uk-UA" w:eastAsia="uk-UA"/>
        </w:rPr>
        <w:t xml:space="preserve"> </w:t>
      </w:r>
      <w:r w:rsidRPr="006374AA">
        <w:rPr>
          <w:sz w:val="28"/>
          <w:szCs w:val="28"/>
          <w:lang w:val="uk-UA" w:eastAsia="uk-UA"/>
        </w:rPr>
        <w:t>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FF70F3" w:rsidRPr="00E3464D" w:rsidRDefault="00FF70F3" w:rsidP="004E3CEC">
      <w:pPr>
        <w:spacing w:after="0" w:line="240" w:lineRule="auto"/>
        <w:jc w:val="both"/>
        <w:rPr>
          <w:sz w:val="28"/>
          <w:szCs w:val="28"/>
          <w:lang w:val="uk-UA" w:eastAsia="uk-UA"/>
        </w:rPr>
      </w:pPr>
      <w:r w:rsidRPr="006374AA">
        <w:rPr>
          <w:sz w:val="28"/>
          <w:szCs w:val="28"/>
          <w:lang w:val="uk-UA" w:eastAsia="uk-UA"/>
        </w:rPr>
        <w:t xml:space="preserve">Забезпечувати захист </w:t>
      </w:r>
      <w:r w:rsidRPr="00711377">
        <w:rPr>
          <w:b/>
          <w:sz w:val="28"/>
          <w:szCs w:val="28"/>
          <w:lang w:val="uk-UA" w:eastAsia="uk-UA"/>
        </w:rPr>
        <w:t>працівників-</w:t>
      </w:r>
      <w:r>
        <w:rPr>
          <w:b/>
          <w:sz w:val="28"/>
          <w:szCs w:val="28"/>
          <w:lang w:val="uk-UA" w:eastAsia="uk-UA"/>
        </w:rPr>
        <w:t>ч</w:t>
      </w:r>
      <w:r w:rsidRPr="00711377">
        <w:rPr>
          <w:b/>
          <w:sz w:val="28"/>
          <w:szCs w:val="28"/>
          <w:lang w:val="uk-UA" w:eastAsia="uk-UA"/>
        </w:rPr>
        <w:t>ленів Профспілки</w:t>
      </w:r>
      <w:r w:rsidRPr="002B0B1D">
        <w:rPr>
          <w:sz w:val="28"/>
          <w:szCs w:val="28"/>
          <w:lang w:val="uk-UA" w:eastAsia="uk-UA"/>
        </w:rPr>
        <w:t>,</w:t>
      </w:r>
      <w:r w:rsidRPr="006374AA">
        <w:rPr>
          <w:sz w:val="28"/>
          <w:szCs w:val="28"/>
          <w:lang w:val="uk-UA" w:eastAsia="uk-UA"/>
        </w:rPr>
        <w:t xml:space="preserve"> що вивільняються, відп</w:t>
      </w:r>
      <w:r>
        <w:rPr>
          <w:sz w:val="28"/>
          <w:szCs w:val="28"/>
          <w:lang w:val="uk-UA" w:eastAsia="uk-UA"/>
        </w:rPr>
        <w:t xml:space="preserve">овідно до чинного законодавства </w:t>
      </w:r>
      <w:r w:rsidRPr="00E3464D">
        <w:rPr>
          <w:sz w:val="28"/>
          <w:szCs w:val="28"/>
          <w:lang w:val="uk-UA" w:eastAsia="uk-UA"/>
        </w:rPr>
        <w:t>через:</w:t>
      </w:r>
    </w:p>
    <w:p w:rsidR="00FF70F3" w:rsidRPr="00BB0DCA" w:rsidRDefault="00FF70F3" w:rsidP="004E3CEC">
      <w:pPr>
        <w:spacing w:after="0" w:line="240" w:lineRule="auto"/>
        <w:jc w:val="both"/>
        <w:rPr>
          <w:sz w:val="28"/>
          <w:szCs w:val="28"/>
          <w:lang w:val="uk-UA"/>
        </w:rPr>
      </w:pPr>
      <w:r>
        <w:rPr>
          <w:b/>
          <w:bCs/>
          <w:i/>
          <w:iCs/>
          <w:sz w:val="28"/>
          <w:szCs w:val="28"/>
          <w:lang w:val="uk-UA"/>
        </w:rPr>
        <w:t xml:space="preserve">- </w:t>
      </w:r>
      <w:r w:rsidRPr="00BB0DCA">
        <w:rPr>
          <w:b/>
          <w:bCs/>
          <w:i/>
          <w:iCs/>
          <w:sz w:val="28"/>
          <w:szCs w:val="28"/>
          <w:lang w:val="uk-UA"/>
        </w:rPr>
        <w:t>надання безоплатної правової допомоги</w:t>
      </w:r>
      <w:r w:rsidRPr="00BB0DCA">
        <w:rPr>
          <w:sz w:val="28"/>
          <w:szCs w:val="28"/>
          <w:lang w:val="uk-UA"/>
        </w:rPr>
        <w:t xml:space="preserve"> (консультації, складання позовних заяв, апеляції, представництво в судах) </w:t>
      </w:r>
      <w:r w:rsidRPr="00BB0DCA">
        <w:rPr>
          <w:b/>
          <w:bCs/>
          <w:i/>
          <w:iCs/>
          <w:sz w:val="28"/>
          <w:szCs w:val="28"/>
          <w:lang w:val="uk-UA"/>
        </w:rPr>
        <w:t xml:space="preserve">та захист члена </w:t>
      </w:r>
      <w:r>
        <w:rPr>
          <w:b/>
          <w:bCs/>
          <w:i/>
          <w:iCs/>
          <w:sz w:val="28"/>
          <w:szCs w:val="28"/>
          <w:lang w:val="uk-UA"/>
        </w:rPr>
        <w:t>Пр</w:t>
      </w:r>
      <w:r w:rsidRPr="00BB0DCA">
        <w:rPr>
          <w:b/>
          <w:bCs/>
          <w:i/>
          <w:iCs/>
          <w:sz w:val="28"/>
          <w:szCs w:val="28"/>
          <w:lang w:val="uk-UA"/>
        </w:rPr>
        <w:t>офспілки</w:t>
      </w:r>
      <w:r>
        <w:rPr>
          <w:b/>
          <w:bCs/>
          <w:i/>
          <w:iCs/>
          <w:sz w:val="28"/>
          <w:szCs w:val="28"/>
          <w:lang w:val="uk-UA"/>
        </w:rPr>
        <w:t>,</w:t>
      </w:r>
      <w:r w:rsidRPr="00BB0DCA">
        <w:rPr>
          <w:sz w:val="28"/>
          <w:szCs w:val="28"/>
          <w:lang w:val="uk-UA"/>
        </w:rPr>
        <w:t xml:space="preserve">  у тому числі, спеціалістами вищих профспілкових органів </w:t>
      </w:r>
      <w:r w:rsidRPr="00BB0DCA">
        <w:rPr>
          <w:i/>
          <w:iCs/>
          <w:sz w:val="28"/>
          <w:szCs w:val="28"/>
          <w:lang w:val="uk-UA"/>
        </w:rPr>
        <w:t>(ст. 19, ч. 7, ст. 21 Закону України «Про професійні спілки, їх права та гарантії діяльності);</w:t>
      </w:r>
      <w:r w:rsidRPr="00BB0DCA">
        <w:rPr>
          <w:sz w:val="28"/>
          <w:szCs w:val="28"/>
          <w:lang w:val="uk-UA"/>
        </w:rPr>
        <w:t xml:space="preserve"> </w:t>
      </w:r>
    </w:p>
    <w:p w:rsidR="00FF70F3" w:rsidRPr="00BB0DCA" w:rsidRDefault="00FF70F3" w:rsidP="004E3CEC">
      <w:pPr>
        <w:spacing w:after="0" w:line="240" w:lineRule="auto"/>
        <w:jc w:val="both"/>
        <w:rPr>
          <w:sz w:val="28"/>
          <w:szCs w:val="28"/>
          <w:lang w:val="uk-UA"/>
        </w:rPr>
      </w:pPr>
      <w:r>
        <w:rPr>
          <w:b/>
          <w:bCs/>
          <w:i/>
          <w:iCs/>
          <w:sz w:val="28"/>
          <w:szCs w:val="28"/>
          <w:lang w:val="uk-UA"/>
        </w:rPr>
        <w:t xml:space="preserve">- </w:t>
      </w:r>
      <w:r w:rsidRPr="00BB0DCA">
        <w:rPr>
          <w:b/>
          <w:bCs/>
          <w:i/>
          <w:iCs/>
          <w:sz w:val="28"/>
          <w:szCs w:val="28"/>
          <w:lang w:val="uk-UA"/>
        </w:rPr>
        <w:t>захист від незаконного звільнення</w:t>
      </w:r>
      <w:r w:rsidRPr="00BB0DCA">
        <w:rPr>
          <w:sz w:val="28"/>
          <w:szCs w:val="28"/>
          <w:lang w:val="uk-UA"/>
        </w:rPr>
        <w:t xml:space="preserve">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наданні згоди на звільнення за наявності для цього підстав</w:t>
      </w:r>
      <w:r w:rsidRPr="00BB0DCA">
        <w:rPr>
          <w:i/>
          <w:iCs/>
          <w:sz w:val="28"/>
          <w:szCs w:val="28"/>
          <w:lang w:val="uk-UA"/>
        </w:rPr>
        <w:t xml:space="preserve"> (ст. 42, 43-1, 49-2 Кодексу законів про працю України; ст. 22, 39 Закону України «Про професійні спілки, їх права та гарантії діяльності»)</w:t>
      </w:r>
      <w:r w:rsidRPr="00BB0DCA">
        <w:rPr>
          <w:sz w:val="28"/>
          <w:szCs w:val="28"/>
          <w:lang w:val="uk-UA"/>
        </w:rPr>
        <w:t xml:space="preserve">; </w:t>
      </w:r>
    </w:p>
    <w:p w:rsidR="00FF70F3" w:rsidRPr="00BB0DCA" w:rsidRDefault="00FF70F3" w:rsidP="004E3CEC">
      <w:pPr>
        <w:spacing w:after="0" w:line="240" w:lineRule="auto"/>
        <w:jc w:val="both"/>
        <w:rPr>
          <w:sz w:val="28"/>
          <w:szCs w:val="28"/>
          <w:lang w:val="uk-UA"/>
        </w:rPr>
      </w:pPr>
      <w:r>
        <w:rPr>
          <w:b/>
          <w:bCs/>
          <w:i/>
          <w:iCs/>
          <w:sz w:val="28"/>
          <w:szCs w:val="28"/>
          <w:lang w:val="uk-UA"/>
        </w:rPr>
        <w:lastRenderedPageBreak/>
        <w:t xml:space="preserve">- </w:t>
      </w:r>
      <w:r w:rsidRPr="00BB0DCA">
        <w:rPr>
          <w:b/>
          <w:bCs/>
          <w:i/>
          <w:iCs/>
          <w:sz w:val="28"/>
          <w:szCs w:val="28"/>
          <w:lang w:val="uk-UA"/>
        </w:rPr>
        <w:t>юридичний захист у разі невиплати заробітної плати</w:t>
      </w:r>
      <w:r>
        <w:rPr>
          <w:sz w:val="28"/>
          <w:szCs w:val="28"/>
          <w:lang w:val="uk-UA"/>
        </w:rPr>
        <w:t xml:space="preserve"> працівникові-члену П</w:t>
      </w:r>
      <w:r w:rsidRPr="00BB0DCA">
        <w:rPr>
          <w:sz w:val="28"/>
          <w:szCs w:val="28"/>
          <w:lang w:val="uk-UA"/>
        </w:rPr>
        <w:t>рофспілки (</w:t>
      </w:r>
      <w:r w:rsidRPr="00BB0DCA">
        <w:rPr>
          <w:i/>
          <w:iCs/>
          <w:sz w:val="28"/>
          <w:szCs w:val="28"/>
          <w:lang w:val="uk-UA"/>
        </w:rPr>
        <w:t>ч. 7 ст. 21, п. 3, 8, 12 ч.1 ст. 38 Закону України «Про професійні спілки, їх права і гарантії діяльності»)</w:t>
      </w:r>
      <w:r>
        <w:rPr>
          <w:sz w:val="28"/>
          <w:szCs w:val="28"/>
          <w:lang w:val="uk-UA"/>
        </w:rPr>
        <w:t>.</w:t>
      </w:r>
    </w:p>
    <w:p w:rsidR="00FF70F3" w:rsidRDefault="00FF70F3" w:rsidP="004E3CEC">
      <w:pPr>
        <w:pStyle w:val="a9"/>
        <w:ind w:left="0" w:firstLine="567"/>
        <w:jc w:val="both"/>
        <w:rPr>
          <w:sz w:val="28"/>
          <w:szCs w:val="28"/>
          <w:lang w:val="uk-UA"/>
        </w:rPr>
      </w:pPr>
    </w:p>
    <w:p w:rsidR="00FF70F3" w:rsidRPr="002B0B1D" w:rsidRDefault="00FF70F3" w:rsidP="004E3CEC">
      <w:pPr>
        <w:spacing w:after="0" w:line="240" w:lineRule="auto"/>
        <w:rPr>
          <w:b/>
          <w:sz w:val="28"/>
          <w:szCs w:val="28"/>
          <w:u w:val="single"/>
          <w:lang w:val="uk-UA"/>
        </w:rPr>
      </w:pPr>
      <w:r w:rsidRPr="002B0B1D">
        <w:rPr>
          <w:b/>
          <w:sz w:val="28"/>
          <w:u w:val="single"/>
          <w:lang w:val="uk-UA"/>
        </w:rPr>
        <w:t>І</w:t>
      </w:r>
      <w:r w:rsidRPr="002B0B1D">
        <w:rPr>
          <w:b/>
          <w:sz w:val="28"/>
          <w:u w:val="single"/>
          <w:lang w:val="en-US"/>
        </w:rPr>
        <w:t>X</w:t>
      </w:r>
      <w:r w:rsidRPr="002B0B1D">
        <w:rPr>
          <w:b/>
          <w:sz w:val="28"/>
          <w:u w:val="single"/>
          <w:lang w:val="uk-UA"/>
        </w:rPr>
        <w:t>.</w:t>
      </w:r>
      <w:r>
        <w:rPr>
          <w:b/>
          <w:sz w:val="28"/>
          <w:u w:val="single"/>
          <w:lang w:val="uk-UA"/>
        </w:rPr>
        <w:t xml:space="preserve"> </w:t>
      </w:r>
      <w:r w:rsidRPr="002B0B1D">
        <w:rPr>
          <w:b/>
          <w:sz w:val="28"/>
          <w:szCs w:val="28"/>
          <w:u w:val="single"/>
          <w:lang w:val="uk-UA"/>
        </w:rPr>
        <w:t xml:space="preserve">Розвиток соціального партнерства </w:t>
      </w:r>
    </w:p>
    <w:p w:rsidR="00FF70F3" w:rsidRPr="002B0B1D" w:rsidRDefault="00FF70F3" w:rsidP="004E3CEC">
      <w:pPr>
        <w:spacing w:after="0" w:line="240" w:lineRule="auto"/>
        <w:jc w:val="center"/>
        <w:rPr>
          <w:b/>
          <w:sz w:val="16"/>
          <w:szCs w:val="16"/>
          <w:lang w:val="uk-UA"/>
        </w:rPr>
      </w:pPr>
    </w:p>
    <w:p w:rsidR="00FF70F3" w:rsidRPr="00711377" w:rsidRDefault="00FF70F3" w:rsidP="004E3CEC">
      <w:pPr>
        <w:autoSpaceDE w:val="0"/>
        <w:autoSpaceDN w:val="0"/>
        <w:adjustRightInd w:val="0"/>
        <w:spacing w:after="0" w:line="240" w:lineRule="auto"/>
        <w:jc w:val="both"/>
        <w:rPr>
          <w:rFonts w:eastAsia="Times New Roman"/>
          <w:b/>
          <w:i/>
          <w:sz w:val="28"/>
          <w:szCs w:val="28"/>
          <w:lang w:val="uk-UA"/>
        </w:rPr>
      </w:pPr>
      <w:r w:rsidRPr="00711377">
        <w:rPr>
          <w:rFonts w:eastAsia="Times New Roman"/>
          <w:b/>
          <w:i/>
          <w:sz w:val="28"/>
          <w:szCs w:val="28"/>
        </w:rPr>
        <w:t xml:space="preserve">З метою </w:t>
      </w:r>
      <w:r w:rsidRPr="002B0B1D">
        <w:rPr>
          <w:rFonts w:eastAsia="Times New Roman"/>
          <w:b/>
          <w:i/>
          <w:sz w:val="28"/>
          <w:szCs w:val="28"/>
          <w:lang w:val="uk-UA"/>
        </w:rPr>
        <w:t>подальшого</w:t>
      </w:r>
      <w:r w:rsidRPr="00711377">
        <w:rPr>
          <w:rFonts w:eastAsia="Times New Roman"/>
          <w:b/>
          <w:i/>
          <w:sz w:val="28"/>
          <w:szCs w:val="28"/>
        </w:rPr>
        <w:t xml:space="preserve"> </w:t>
      </w:r>
      <w:proofErr w:type="spellStart"/>
      <w:r w:rsidRPr="00711377">
        <w:rPr>
          <w:rFonts w:eastAsia="Times New Roman"/>
          <w:b/>
          <w:i/>
          <w:sz w:val="28"/>
          <w:szCs w:val="28"/>
        </w:rPr>
        <w:t>розвитку</w:t>
      </w:r>
      <w:proofErr w:type="spellEnd"/>
      <w:r w:rsidRPr="00711377">
        <w:rPr>
          <w:rFonts w:eastAsia="Times New Roman"/>
          <w:b/>
          <w:i/>
          <w:sz w:val="28"/>
          <w:szCs w:val="28"/>
        </w:rPr>
        <w:t xml:space="preserve"> </w:t>
      </w:r>
      <w:r w:rsidRPr="002B0B1D">
        <w:rPr>
          <w:rFonts w:eastAsia="Times New Roman"/>
          <w:b/>
          <w:i/>
          <w:sz w:val="28"/>
          <w:szCs w:val="28"/>
          <w:lang w:val="uk-UA"/>
        </w:rPr>
        <w:t>соціального</w:t>
      </w:r>
      <w:r w:rsidRPr="00711377">
        <w:rPr>
          <w:rFonts w:eastAsia="Times New Roman"/>
          <w:b/>
          <w:i/>
          <w:sz w:val="28"/>
          <w:szCs w:val="28"/>
        </w:rPr>
        <w:t xml:space="preserve"> партнерства в </w:t>
      </w:r>
      <w:r w:rsidRPr="00711377">
        <w:rPr>
          <w:rFonts w:eastAsia="Times New Roman"/>
          <w:b/>
          <w:i/>
          <w:sz w:val="28"/>
          <w:szCs w:val="28"/>
          <w:lang w:val="uk-UA"/>
        </w:rPr>
        <w:t xml:space="preserve">закладах та установах освіти </w:t>
      </w:r>
      <w:r w:rsidRPr="002B0B1D">
        <w:rPr>
          <w:rFonts w:eastAsia="Times New Roman"/>
          <w:b/>
          <w:i/>
          <w:sz w:val="28"/>
          <w:szCs w:val="28"/>
          <w:lang w:val="uk-UA"/>
        </w:rPr>
        <w:t>сторони</w:t>
      </w:r>
      <w:proofErr w:type="gramStart"/>
      <w:r w:rsidRPr="002B0B1D">
        <w:rPr>
          <w:rFonts w:eastAsia="Times New Roman"/>
          <w:b/>
          <w:i/>
          <w:sz w:val="28"/>
          <w:szCs w:val="28"/>
          <w:lang w:val="uk-UA"/>
        </w:rPr>
        <w:t xml:space="preserve"> У</w:t>
      </w:r>
      <w:proofErr w:type="gramEnd"/>
      <w:r w:rsidRPr="002B0B1D">
        <w:rPr>
          <w:rFonts w:eastAsia="Times New Roman"/>
          <w:b/>
          <w:i/>
          <w:sz w:val="28"/>
          <w:szCs w:val="28"/>
          <w:lang w:val="uk-UA"/>
        </w:rPr>
        <w:t>годи домовились про таке</w:t>
      </w:r>
      <w:r w:rsidRPr="00711377">
        <w:rPr>
          <w:rFonts w:eastAsia="Times New Roman"/>
          <w:b/>
          <w:i/>
          <w:sz w:val="28"/>
          <w:szCs w:val="28"/>
        </w:rPr>
        <w:t>:</w:t>
      </w:r>
    </w:p>
    <w:p w:rsidR="00FF70F3" w:rsidRPr="0071509E" w:rsidRDefault="00FF70F3" w:rsidP="004E3CEC">
      <w:pPr>
        <w:autoSpaceDE w:val="0"/>
        <w:autoSpaceDN w:val="0"/>
        <w:adjustRightInd w:val="0"/>
        <w:spacing w:after="0" w:line="240" w:lineRule="auto"/>
        <w:jc w:val="both"/>
        <w:rPr>
          <w:rFonts w:eastAsia="Times New Roman"/>
          <w:sz w:val="16"/>
          <w:szCs w:val="16"/>
          <w:lang w:val="uk-UA"/>
        </w:rPr>
      </w:pPr>
    </w:p>
    <w:p w:rsidR="00FF70F3" w:rsidRPr="00834CF2" w:rsidRDefault="00FF70F3"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9.1.</w:t>
      </w:r>
      <w:r w:rsidRPr="00834CF2">
        <w:rPr>
          <w:rFonts w:eastAsia="Times New Roman"/>
          <w:sz w:val="28"/>
          <w:szCs w:val="28"/>
          <w:lang w:val="uk-UA"/>
        </w:rPr>
        <w:t xml:space="preserve"> На запит відповідних профспілкових органів надаватимуть відповідні документи,</w:t>
      </w:r>
      <w:r>
        <w:rPr>
          <w:rFonts w:eastAsia="Times New Roman"/>
          <w:sz w:val="28"/>
          <w:szCs w:val="28"/>
          <w:lang w:val="uk-UA"/>
        </w:rPr>
        <w:t xml:space="preserve"> </w:t>
      </w:r>
      <w:r w:rsidRPr="00834CF2">
        <w:rPr>
          <w:rFonts w:eastAsia="Times New Roman"/>
          <w:sz w:val="28"/>
          <w:szCs w:val="28"/>
          <w:lang w:val="uk-UA"/>
        </w:rPr>
        <w:t>відомості та пояснення, що стосуються умов праці, виконання колективних договорів</w:t>
      </w:r>
      <w:r>
        <w:rPr>
          <w:rFonts w:eastAsia="Times New Roman"/>
          <w:sz w:val="28"/>
          <w:szCs w:val="28"/>
          <w:lang w:val="uk-UA"/>
        </w:rPr>
        <w:t xml:space="preserve">, </w:t>
      </w:r>
      <w:r w:rsidRPr="00834CF2">
        <w:rPr>
          <w:rFonts w:eastAsia="Times New Roman"/>
          <w:sz w:val="28"/>
          <w:szCs w:val="28"/>
          <w:lang w:val="uk-UA"/>
        </w:rPr>
        <w:t xml:space="preserve"> додержання законодавства про працю та соціально-економічних прав</w:t>
      </w:r>
      <w:r>
        <w:rPr>
          <w:rFonts w:eastAsia="Times New Roman"/>
          <w:sz w:val="28"/>
          <w:szCs w:val="28"/>
          <w:lang w:val="uk-UA"/>
        </w:rPr>
        <w:t xml:space="preserve"> </w:t>
      </w:r>
      <w:r w:rsidRPr="00834CF2">
        <w:rPr>
          <w:rFonts w:eastAsia="Times New Roman"/>
          <w:sz w:val="28"/>
          <w:szCs w:val="28"/>
          <w:lang w:val="uk-UA"/>
        </w:rPr>
        <w:t>працівників.</w:t>
      </w:r>
    </w:p>
    <w:p w:rsidR="00FF70F3" w:rsidRPr="00F30DA8" w:rsidRDefault="00FF70F3" w:rsidP="004E3CEC">
      <w:pPr>
        <w:autoSpaceDE w:val="0"/>
        <w:autoSpaceDN w:val="0"/>
        <w:adjustRightInd w:val="0"/>
        <w:spacing w:after="0" w:line="240" w:lineRule="auto"/>
        <w:jc w:val="both"/>
        <w:rPr>
          <w:rFonts w:eastAsia="Times New Roman"/>
          <w:b/>
          <w:sz w:val="28"/>
          <w:szCs w:val="28"/>
          <w:lang w:val="uk-UA"/>
        </w:rPr>
      </w:pPr>
      <w:r>
        <w:rPr>
          <w:rFonts w:eastAsia="Times New Roman"/>
          <w:sz w:val="28"/>
          <w:szCs w:val="28"/>
          <w:lang w:val="uk-UA"/>
        </w:rPr>
        <w:t>9.2.</w:t>
      </w:r>
      <w:r w:rsidRPr="00E30BFD">
        <w:rPr>
          <w:rFonts w:eastAsia="Times New Roman"/>
          <w:sz w:val="28"/>
          <w:szCs w:val="28"/>
        </w:rPr>
        <w:t xml:space="preserve"> </w:t>
      </w:r>
      <w:proofErr w:type="spellStart"/>
      <w:r w:rsidRPr="00F30DA8">
        <w:rPr>
          <w:rFonts w:eastAsia="Times New Roman"/>
          <w:b/>
          <w:sz w:val="28"/>
          <w:szCs w:val="28"/>
        </w:rPr>
        <w:t>Сприяти</w:t>
      </w:r>
      <w:proofErr w:type="spellEnd"/>
      <w:r w:rsidRPr="00F30DA8">
        <w:rPr>
          <w:rFonts w:eastAsia="Times New Roman"/>
          <w:b/>
          <w:sz w:val="28"/>
          <w:szCs w:val="28"/>
        </w:rPr>
        <w:t>:</w:t>
      </w:r>
    </w:p>
    <w:p w:rsidR="00FF70F3" w:rsidRPr="002B0B1D" w:rsidRDefault="00FF70F3"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 у</w:t>
      </w:r>
      <w:r w:rsidRPr="002B0B1D">
        <w:rPr>
          <w:rFonts w:eastAsia="Times New Roman"/>
          <w:sz w:val="28"/>
          <w:szCs w:val="28"/>
          <w:lang w:val="uk-UA"/>
        </w:rPr>
        <w:t>кладанню колективних договорів в усіх закладах освіти, на які поширюється дія Угоди;</w:t>
      </w:r>
    </w:p>
    <w:p w:rsidR="00FF70F3" w:rsidRDefault="00FF70F3"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 xml:space="preserve">- </w:t>
      </w:r>
      <w:r w:rsidRPr="00F30DA8">
        <w:rPr>
          <w:rFonts w:eastAsia="Times New Roman"/>
          <w:sz w:val="28"/>
          <w:szCs w:val="28"/>
          <w:lang w:val="uk-UA"/>
        </w:rPr>
        <w:t>діяльності в установах і закладах освіти Профспілки працівників освіти і</w:t>
      </w:r>
      <w:r>
        <w:rPr>
          <w:rFonts w:eastAsia="Times New Roman"/>
          <w:sz w:val="28"/>
          <w:szCs w:val="28"/>
          <w:lang w:val="uk-UA"/>
        </w:rPr>
        <w:t xml:space="preserve"> </w:t>
      </w:r>
      <w:r w:rsidRPr="00F30DA8">
        <w:rPr>
          <w:rFonts w:eastAsia="Times New Roman"/>
          <w:sz w:val="28"/>
          <w:szCs w:val="28"/>
          <w:lang w:val="uk-UA"/>
        </w:rPr>
        <w:t>науки України, її організаційних ланок щодо захисту соціально-економічних, трудових</w:t>
      </w:r>
      <w:r>
        <w:rPr>
          <w:rFonts w:eastAsia="Times New Roman"/>
          <w:sz w:val="28"/>
          <w:szCs w:val="28"/>
          <w:lang w:val="uk-UA"/>
        </w:rPr>
        <w:t xml:space="preserve"> </w:t>
      </w:r>
      <w:r w:rsidRPr="00F30DA8">
        <w:rPr>
          <w:rFonts w:eastAsia="Times New Roman"/>
          <w:sz w:val="28"/>
          <w:szCs w:val="28"/>
          <w:lang w:val="uk-UA"/>
        </w:rPr>
        <w:t>прав та інтересів працівників установ і навчальних закладів,дотриманню прав та гарантій, передбачених Конституцією України, Законом України</w:t>
      </w:r>
      <w:r>
        <w:rPr>
          <w:rFonts w:eastAsia="Times New Roman"/>
          <w:sz w:val="28"/>
          <w:szCs w:val="28"/>
          <w:lang w:val="uk-UA"/>
        </w:rPr>
        <w:t xml:space="preserve"> </w:t>
      </w:r>
      <w:r w:rsidRPr="00F30DA8">
        <w:rPr>
          <w:rFonts w:eastAsia="Times New Roman"/>
          <w:sz w:val="28"/>
          <w:szCs w:val="28"/>
          <w:lang w:val="uk-UA"/>
        </w:rPr>
        <w:t>«Про професійні спілки, їх права та гарантії діяльності», актами Президента України та</w:t>
      </w:r>
      <w:r>
        <w:rPr>
          <w:rFonts w:eastAsia="Times New Roman"/>
          <w:sz w:val="28"/>
          <w:szCs w:val="28"/>
          <w:lang w:val="uk-UA"/>
        </w:rPr>
        <w:t xml:space="preserve"> </w:t>
      </w:r>
      <w:r w:rsidRPr="00F30DA8">
        <w:rPr>
          <w:rFonts w:eastAsia="Times New Roman"/>
          <w:sz w:val="28"/>
          <w:szCs w:val="28"/>
          <w:lang w:val="uk-UA"/>
        </w:rPr>
        <w:t>Кабінету Міністрів України, ратифікованими Україною конвенціями Міжнародної</w:t>
      </w:r>
      <w:r>
        <w:rPr>
          <w:rFonts w:eastAsia="Times New Roman"/>
          <w:sz w:val="28"/>
          <w:szCs w:val="28"/>
          <w:lang w:val="uk-UA"/>
        </w:rPr>
        <w:t xml:space="preserve"> </w:t>
      </w:r>
      <w:r w:rsidRPr="00F30DA8">
        <w:rPr>
          <w:rFonts w:eastAsia="Times New Roman"/>
          <w:sz w:val="28"/>
          <w:szCs w:val="28"/>
          <w:lang w:val="uk-UA"/>
        </w:rPr>
        <w:t>організації праці</w:t>
      </w:r>
      <w:r>
        <w:rPr>
          <w:rFonts w:eastAsia="Times New Roman"/>
          <w:sz w:val="28"/>
          <w:szCs w:val="28"/>
          <w:lang w:val="uk-UA"/>
        </w:rPr>
        <w:t>;</w:t>
      </w:r>
    </w:p>
    <w:p w:rsidR="00FF70F3" w:rsidRDefault="00FF70F3"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 xml:space="preserve">- </w:t>
      </w:r>
      <w:r>
        <w:rPr>
          <w:sz w:val="28"/>
          <w:szCs w:val="28"/>
          <w:lang w:val="uk-UA"/>
        </w:rPr>
        <w:t>н</w:t>
      </w:r>
      <w:r w:rsidRPr="00711377">
        <w:rPr>
          <w:rFonts w:eastAsia="Times New Roman"/>
          <w:sz w:val="28"/>
          <w:szCs w:val="28"/>
          <w:lang w:val="uk-UA"/>
        </w:rPr>
        <w:t>аданню у користування профспілковим комітетам закладів</w:t>
      </w:r>
      <w:r>
        <w:rPr>
          <w:rFonts w:eastAsia="Times New Roman"/>
          <w:sz w:val="28"/>
          <w:szCs w:val="28"/>
          <w:lang w:val="uk-UA"/>
        </w:rPr>
        <w:t xml:space="preserve"> освіти </w:t>
      </w:r>
      <w:r w:rsidRPr="00686654">
        <w:rPr>
          <w:rFonts w:eastAsia="Times New Roman"/>
          <w:sz w:val="28"/>
          <w:szCs w:val="28"/>
          <w:lang w:val="uk-UA"/>
        </w:rPr>
        <w:t>приміщень з усім необхідним</w:t>
      </w:r>
      <w:r>
        <w:rPr>
          <w:rFonts w:eastAsia="Times New Roman"/>
          <w:sz w:val="28"/>
          <w:szCs w:val="28"/>
          <w:lang w:val="uk-UA"/>
        </w:rPr>
        <w:t xml:space="preserve"> </w:t>
      </w:r>
      <w:r w:rsidRPr="00686654">
        <w:rPr>
          <w:rFonts w:eastAsia="Times New Roman"/>
          <w:sz w:val="28"/>
          <w:szCs w:val="28"/>
          <w:lang w:val="uk-UA"/>
        </w:rPr>
        <w:t xml:space="preserve">обладнанням, опаленням, освітленням, прибиранням, </w:t>
      </w:r>
      <w:r w:rsidRPr="00E3464D">
        <w:rPr>
          <w:rFonts w:eastAsia="Times New Roman"/>
          <w:sz w:val="28"/>
          <w:szCs w:val="28"/>
          <w:lang w:val="uk-UA"/>
        </w:rPr>
        <w:t>транспортом,</w:t>
      </w:r>
      <w:r w:rsidRPr="00686654">
        <w:rPr>
          <w:rFonts w:eastAsia="Times New Roman"/>
          <w:sz w:val="28"/>
          <w:szCs w:val="28"/>
          <w:lang w:val="uk-UA"/>
        </w:rPr>
        <w:t xml:space="preserve"> охороною,</w:t>
      </w:r>
      <w:r>
        <w:rPr>
          <w:rFonts w:eastAsia="Times New Roman"/>
          <w:sz w:val="28"/>
          <w:szCs w:val="28"/>
          <w:lang w:val="uk-UA"/>
        </w:rPr>
        <w:t xml:space="preserve"> </w:t>
      </w:r>
      <w:r w:rsidRPr="00686654">
        <w:rPr>
          <w:rFonts w:eastAsia="Times New Roman"/>
          <w:sz w:val="28"/>
          <w:szCs w:val="28"/>
          <w:lang w:val="uk-UA"/>
        </w:rPr>
        <w:t>зв’язком (в т.ч. електронною поштою,</w:t>
      </w:r>
      <w:r>
        <w:rPr>
          <w:rFonts w:eastAsia="Times New Roman"/>
          <w:sz w:val="28"/>
          <w:szCs w:val="28"/>
          <w:lang w:val="uk-UA"/>
        </w:rPr>
        <w:t xml:space="preserve"> </w:t>
      </w:r>
      <w:r>
        <w:rPr>
          <w:rFonts w:eastAsia="Times New Roman"/>
          <w:sz w:val="28"/>
          <w:szCs w:val="28"/>
          <w:lang w:val="en-US"/>
        </w:rPr>
        <w:t>Internet</w:t>
      </w:r>
      <w:r w:rsidRPr="00686654">
        <w:rPr>
          <w:rFonts w:eastAsia="Times New Roman"/>
          <w:sz w:val="28"/>
          <w:szCs w:val="28"/>
          <w:lang w:val="uk-UA"/>
        </w:rPr>
        <w:t>) для взаємного обміну інформацією з</w:t>
      </w:r>
      <w:r>
        <w:rPr>
          <w:rFonts w:eastAsia="Times New Roman"/>
          <w:sz w:val="28"/>
          <w:szCs w:val="28"/>
          <w:lang w:val="uk-UA"/>
        </w:rPr>
        <w:t xml:space="preserve"> </w:t>
      </w:r>
      <w:r w:rsidRPr="00686654">
        <w:rPr>
          <w:rFonts w:eastAsia="Times New Roman"/>
          <w:sz w:val="28"/>
          <w:szCs w:val="28"/>
          <w:lang w:val="uk-UA"/>
        </w:rPr>
        <w:t>керівними органами Профспілки працівників освіти і науки України</w:t>
      </w:r>
      <w:r>
        <w:rPr>
          <w:rFonts w:eastAsia="Times New Roman"/>
          <w:sz w:val="28"/>
          <w:szCs w:val="28"/>
          <w:lang w:val="uk-UA"/>
        </w:rPr>
        <w:t>;</w:t>
      </w:r>
    </w:p>
    <w:p w:rsidR="00FF70F3" w:rsidRPr="006450C1" w:rsidRDefault="00FF70F3" w:rsidP="004E3CEC">
      <w:pPr>
        <w:numPr>
          <w:ilvl w:val="0"/>
          <w:numId w:val="1"/>
        </w:numPr>
        <w:tabs>
          <w:tab w:val="clear" w:pos="720"/>
          <w:tab w:val="num" w:pos="0"/>
          <w:tab w:val="left" w:pos="284"/>
        </w:tabs>
        <w:autoSpaceDE w:val="0"/>
        <w:autoSpaceDN w:val="0"/>
        <w:adjustRightInd w:val="0"/>
        <w:spacing w:after="0" w:line="240" w:lineRule="auto"/>
        <w:ind w:left="0" w:firstLine="0"/>
        <w:jc w:val="both"/>
        <w:rPr>
          <w:sz w:val="28"/>
          <w:szCs w:val="28"/>
          <w:lang w:val="uk-UA"/>
        </w:rPr>
      </w:pPr>
      <w:r w:rsidRPr="00F30DA8">
        <w:rPr>
          <w:sz w:val="28"/>
          <w:szCs w:val="28"/>
          <w:lang w:val="uk-UA"/>
        </w:rPr>
        <w:t>вирішенню питань щодо регулярного безоплатного підвезення у сільській місцевості до місця роботи і додому педагогічних працівників</w:t>
      </w:r>
      <w:r>
        <w:rPr>
          <w:sz w:val="28"/>
          <w:szCs w:val="28"/>
          <w:lang w:val="uk-UA"/>
        </w:rPr>
        <w:t>.</w:t>
      </w:r>
    </w:p>
    <w:p w:rsidR="00FF70F3" w:rsidRPr="002B0B1D" w:rsidRDefault="00FF70F3" w:rsidP="004E3CEC">
      <w:pPr>
        <w:spacing w:after="0" w:line="240" w:lineRule="auto"/>
        <w:jc w:val="center"/>
        <w:rPr>
          <w:b/>
          <w:sz w:val="16"/>
          <w:szCs w:val="16"/>
          <w:lang w:val="uk-UA"/>
        </w:rPr>
      </w:pPr>
    </w:p>
    <w:p w:rsidR="00FF70F3" w:rsidRPr="008C5C3C" w:rsidRDefault="00FF70F3" w:rsidP="004E3CEC">
      <w:pPr>
        <w:spacing w:after="0" w:line="240" w:lineRule="auto"/>
        <w:jc w:val="both"/>
        <w:rPr>
          <w:b/>
          <w:i/>
          <w:sz w:val="28"/>
          <w:szCs w:val="28"/>
          <w:u w:val="single"/>
          <w:lang w:val="uk-UA"/>
        </w:rPr>
      </w:pPr>
      <w:r>
        <w:rPr>
          <w:b/>
          <w:sz w:val="28"/>
          <w:szCs w:val="28"/>
          <w:lang w:val="uk-UA"/>
        </w:rPr>
        <w:t xml:space="preserve">  Т</w:t>
      </w:r>
      <w:r w:rsidRPr="00E53600">
        <w:rPr>
          <w:b/>
          <w:sz w:val="28"/>
          <w:szCs w:val="28"/>
          <w:lang w:val="uk-UA"/>
        </w:rPr>
        <w:t>ериторіальн</w:t>
      </w:r>
      <w:r>
        <w:rPr>
          <w:b/>
          <w:sz w:val="28"/>
          <w:szCs w:val="28"/>
          <w:lang w:val="uk-UA"/>
        </w:rPr>
        <w:t>а</w:t>
      </w:r>
      <w:r w:rsidRPr="00E53600">
        <w:rPr>
          <w:b/>
          <w:sz w:val="28"/>
          <w:szCs w:val="28"/>
          <w:lang w:val="uk-UA"/>
        </w:rPr>
        <w:t xml:space="preserve"> громад</w:t>
      </w:r>
      <w:r>
        <w:rPr>
          <w:b/>
          <w:sz w:val="28"/>
          <w:szCs w:val="28"/>
          <w:lang w:val="uk-UA"/>
        </w:rPr>
        <w:t>а (</w:t>
      </w:r>
      <w:r w:rsidRPr="00E53600">
        <w:rPr>
          <w:b/>
          <w:sz w:val="28"/>
          <w:szCs w:val="28"/>
          <w:lang w:val="uk-UA"/>
        </w:rPr>
        <w:t>відділ освіти</w:t>
      </w:r>
      <w:r w:rsidRPr="00E53600">
        <w:rPr>
          <w:sz w:val="28"/>
          <w:szCs w:val="28"/>
          <w:lang w:val="uk-UA"/>
        </w:rPr>
        <w:t xml:space="preserve">) </w:t>
      </w:r>
      <w:r w:rsidRPr="00670BF2">
        <w:rPr>
          <w:lang w:val="uk-UA"/>
        </w:rPr>
        <w:t xml:space="preserve"> </w:t>
      </w:r>
      <w:r w:rsidRPr="00C0046F">
        <w:rPr>
          <w:b/>
          <w:sz w:val="28"/>
          <w:szCs w:val="28"/>
          <w:lang w:val="uk-UA"/>
        </w:rPr>
        <w:t>зобов’язується:</w:t>
      </w:r>
    </w:p>
    <w:p w:rsidR="00FF70F3" w:rsidRPr="002B0B1D" w:rsidRDefault="00FF70F3" w:rsidP="004E3CEC">
      <w:pPr>
        <w:spacing w:after="0" w:line="240" w:lineRule="auto"/>
        <w:jc w:val="both"/>
        <w:rPr>
          <w:color w:val="000000"/>
          <w:sz w:val="16"/>
          <w:szCs w:val="16"/>
          <w:lang w:val="uk-UA"/>
        </w:rPr>
      </w:pPr>
    </w:p>
    <w:p w:rsidR="00FF70F3" w:rsidRPr="00C72B13" w:rsidRDefault="00FF70F3" w:rsidP="004E3CEC">
      <w:pPr>
        <w:spacing w:after="0" w:line="240" w:lineRule="auto"/>
        <w:jc w:val="both"/>
        <w:rPr>
          <w:b/>
          <w:color w:val="000000"/>
          <w:sz w:val="28"/>
          <w:szCs w:val="28"/>
          <w:lang w:val="uk-UA"/>
        </w:rPr>
      </w:pPr>
      <w:r>
        <w:rPr>
          <w:color w:val="000000"/>
          <w:sz w:val="28"/>
          <w:szCs w:val="28"/>
          <w:lang w:val="uk-UA"/>
        </w:rPr>
        <w:t>9.3.</w:t>
      </w:r>
      <w:r w:rsidRPr="00F30DA8">
        <w:rPr>
          <w:b/>
          <w:color w:val="000000"/>
          <w:sz w:val="28"/>
          <w:szCs w:val="28"/>
          <w:lang w:val="uk-UA"/>
        </w:rPr>
        <w:t xml:space="preserve">Забезпечити </w:t>
      </w:r>
      <w:r w:rsidRPr="00F30DA8">
        <w:rPr>
          <w:color w:val="000000"/>
          <w:sz w:val="28"/>
          <w:szCs w:val="28"/>
          <w:lang w:val="uk-UA"/>
        </w:rPr>
        <w:t xml:space="preserve">безготівковий порядок сплати членських профспілкових внесків згідно з особистими заявами членів </w:t>
      </w:r>
      <w:r>
        <w:rPr>
          <w:color w:val="000000"/>
          <w:sz w:val="28"/>
          <w:szCs w:val="28"/>
          <w:lang w:val="uk-UA"/>
        </w:rPr>
        <w:t>П</w:t>
      </w:r>
      <w:r w:rsidRPr="00F30DA8">
        <w:rPr>
          <w:color w:val="000000"/>
          <w:sz w:val="28"/>
          <w:szCs w:val="28"/>
          <w:lang w:val="uk-UA"/>
        </w:rPr>
        <w:t>рофспілки з подальшим їх перерахуванням на рахунки відповідних профспілкових органів або  транзитні рахунки профспілкових органів не пізніше трьох банківських днів після виплати заробітної плати працівникам.</w:t>
      </w:r>
      <w:r>
        <w:rPr>
          <w:color w:val="000000"/>
          <w:sz w:val="28"/>
          <w:szCs w:val="28"/>
          <w:lang w:val="uk-UA"/>
        </w:rPr>
        <w:t xml:space="preserve">( </w:t>
      </w:r>
      <w:r w:rsidRPr="00C72B13">
        <w:rPr>
          <w:b/>
          <w:color w:val="000000"/>
          <w:sz w:val="28"/>
          <w:szCs w:val="28"/>
          <w:lang w:val="uk-UA"/>
        </w:rPr>
        <w:t>Додаток № 9</w:t>
      </w:r>
      <w:r w:rsidRPr="00C72B13">
        <w:rPr>
          <w:color w:val="000000"/>
          <w:sz w:val="28"/>
          <w:szCs w:val="28"/>
          <w:lang w:val="uk-UA"/>
        </w:rPr>
        <w:t xml:space="preserve"> </w:t>
      </w:r>
      <w:r w:rsidRPr="00C72B13">
        <w:rPr>
          <w:b/>
          <w:color w:val="000000"/>
          <w:sz w:val="28"/>
          <w:szCs w:val="28"/>
          <w:lang w:val="uk-UA"/>
        </w:rPr>
        <w:t>Договір додається)</w:t>
      </w:r>
    </w:p>
    <w:p w:rsidR="00FF70F3" w:rsidRPr="002B0B1D" w:rsidRDefault="00FF70F3" w:rsidP="004E3CEC">
      <w:pPr>
        <w:autoSpaceDE w:val="0"/>
        <w:autoSpaceDN w:val="0"/>
        <w:adjustRightInd w:val="0"/>
        <w:spacing w:after="0" w:line="240" w:lineRule="auto"/>
        <w:jc w:val="both"/>
        <w:rPr>
          <w:rFonts w:eastAsia="Times New Roman"/>
          <w:sz w:val="28"/>
          <w:szCs w:val="28"/>
          <w:lang w:val="uk-UA"/>
        </w:rPr>
      </w:pPr>
      <w:r>
        <w:rPr>
          <w:sz w:val="28"/>
          <w:lang w:val="uk-UA"/>
        </w:rPr>
        <w:t>9.4.</w:t>
      </w:r>
      <w:r w:rsidRPr="00F30DA8">
        <w:rPr>
          <w:rFonts w:eastAsia="Times New Roman"/>
          <w:sz w:val="23"/>
          <w:szCs w:val="23"/>
          <w:lang w:val="uk-UA"/>
        </w:rPr>
        <w:t xml:space="preserve"> </w:t>
      </w:r>
      <w:r w:rsidRPr="00F30DA8">
        <w:rPr>
          <w:rFonts w:eastAsia="Times New Roman"/>
          <w:sz w:val="28"/>
          <w:szCs w:val="28"/>
          <w:lang w:val="uk-UA"/>
        </w:rPr>
        <w:t>Надати членам виборних профспілкових органів, не звільненим від своїх виробничих</w:t>
      </w:r>
      <w:r>
        <w:rPr>
          <w:rFonts w:eastAsia="Times New Roman"/>
          <w:sz w:val="28"/>
          <w:szCs w:val="28"/>
          <w:lang w:val="uk-UA"/>
        </w:rPr>
        <w:t xml:space="preserve">  </w:t>
      </w:r>
      <w:r w:rsidRPr="00F30DA8">
        <w:rPr>
          <w:rFonts w:eastAsia="Times New Roman"/>
          <w:sz w:val="28"/>
          <w:szCs w:val="28"/>
          <w:lang w:val="uk-UA"/>
        </w:rPr>
        <w:t xml:space="preserve">чи службових обов’язків, на умовах, передбачених колективним договором </w:t>
      </w:r>
      <w:r>
        <w:rPr>
          <w:rFonts w:eastAsia="Times New Roman"/>
          <w:sz w:val="28"/>
          <w:szCs w:val="28"/>
          <w:lang w:val="uk-UA"/>
        </w:rPr>
        <w:t xml:space="preserve"> </w:t>
      </w:r>
      <w:r w:rsidRPr="00F30DA8">
        <w:rPr>
          <w:rFonts w:eastAsia="Times New Roman"/>
          <w:sz w:val="28"/>
          <w:szCs w:val="28"/>
          <w:lang w:val="uk-UA"/>
        </w:rPr>
        <w:t>вільний від роботи час із збереженням середньої заробітної плати для участі в</w:t>
      </w:r>
      <w:r>
        <w:rPr>
          <w:rFonts w:eastAsia="Times New Roman"/>
          <w:sz w:val="28"/>
          <w:szCs w:val="28"/>
          <w:lang w:val="uk-UA"/>
        </w:rPr>
        <w:t xml:space="preserve"> </w:t>
      </w:r>
      <w:r w:rsidRPr="00F30DA8">
        <w:rPr>
          <w:rFonts w:eastAsia="Times New Roman"/>
          <w:sz w:val="28"/>
          <w:szCs w:val="28"/>
          <w:lang w:val="uk-UA"/>
        </w:rPr>
        <w:t xml:space="preserve">консультаціях і переговорах, виконання інших </w:t>
      </w:r>
      <w:r w:rsidRPr="002B0B1D">
        <w:rPr>
          <w:rFonts w:eastAsia="Times New Roman"/>
          <w:sz w:val="28"/>
          <w:szCs w:val="28"/>
          <w:lang w:val="uk-UA"/>
        </w:rPr>
        <w:t>громадських обов’язків в інтересах трудового колективу, а також на час участі в роботі виборних профспілкових органів, але не менше ніж три години на тиждень.</w:t>
      </w:r>
    </w:p>
    <w:p w:rsidR="00FF70F3" w:rsidRDefault="00FF70F3" w:rsidP="004E3CEC">
      <w:pPr>
        <w:spacing w:after="0" w:line="240" w:lineRule="auto"/>
        <w:jc w:val="both"/>
        <w:rPr>
          <w:color w:val="000000"/>
          <w:sz w:val="28"/>
          <w:szCs w:val="28"/>
          <w:lang w:val="uk-UA"/>
        </w:rPr>
      </w:pPr>
      <w:r>
        <w:rPr>
          <w:color w:val="000000"/>
          <w:sz w:val="28"/>
          <w:szCs w:val="28"/>
          <w:lang w:val="uk-UA"/>
        </w:rPr>
        <w:lastRenderedPageBreak/>
        <w:t>9.5.</w:t>
      </w:r>
      <w:r w:rsidRPr="00227FC4">
        <w:rPr>
          <w:color w:val="000000"/>
          <w:sz w:val="28"/>
          <w:szCs w:val="28"/>
          <w:lang w:val="uk-UA"/>
        </w:rPr>
        <w:t>Домагатися безумовного забезпечення педагогічним та іншим працівникам галузі гарантій, передбачених чинним законодавством.</w:t>
      </w:r>
      <w:r>
        <w:rPr>
          <w:color w:val="000000"/>
          <w:sz w:val="28"/>
          <w:szCs w:val="28"/>
          <w:lang w:val="uk-UA"/>
        </w:rPr>
        <w:t xml:space="preserve"> </w:t>
      </w:r>
    </w:p>
    <w:p w:rsidR="00FF70F3" w:rsidRDefault="00FF70F3" w:rsidP="004E3CEC">
      <w:pPr>
        <w:tabs>
          <w:tab w:val="num" w:pos="900"/>
        </w:tabs>
        <w:spacing w:after="0" w:line="240" w:lineRule="auto"/>
        <w:jc w:val="both"/>
        <w:rPr>
          <w:color w:val="000000"/>
          <w:sz w:val="28"/>
          <w:szCs w:val="28"/>
          <w:lang w:val="uk-UA"/>
        </w:rPr>
      </w:pPr>
      <w:r>
        <w:rPr>
          <w:color w:val="000000"/>
          <w:sz w:val="28"/>
          <w:szCs w:val="28"/>
          <w:lang w:val="uk-UA"/>
        </w:rPr>
        <w:t>9.6.</w:t>
      </w:r>
      <w:r w:rsidRPr="005D65F2">
        <w:rPr>
          <w:color w:val="000000"/>
          <w:sz w:val="28"/>
          <w:szCs w:val="28"/>
          <w:lang w:val="uk-UA"/>
        </w:rPr>
        <w:t xml:space="preserve"> </w:t>
      </w:r>
      <w:r w:rsidRPr="004B492C">
        <w:rPr>
          <w:color w:val="000000"/>
          <w:sz w:val="28"/>
          <w:szCs w:val="28"/>
          <w:lang w:val="uk-UA"/>
        </w:rPr>
        <w:t>Відраховувати профспілковим комітетам відповідно до ст. 44 За</w:t>
      </w:r>
      <w:r>
        <w:rPr>
          <w:color w:val="000000"/>
          <w:sz w:val="28"/>
          <w:szCs w:val="28"/>
          <w:lang w:val="uk-UA"/>
        </w:rPr>
        <w:t>кону України «</w:t>
      </w:r>
      <w:r w:rsidRPr="004B492C">
        <w:rPr>
          <w:color w:val="000000"/>
          <w:sz w:val="28"/>
          <w:szCs w:val="28"/>
          <w:lang w:val="uk-UA"/>
        </w:rPr>
        <w:t xml:space="preserve">Про професійні спілки, </w:t>
      </w:r>
      <w:r>
        <w:rPr>
          <w:color w:val="000000"/>
          <w:sz w:val="28"/>
          <w:szCs w:val="28"/>
          <w:lang w:val="uk-UA"/>
        </w:rPr>
        <w:t>їх права та гарантії діяльності»</w:t>
      </w:r>
      <w:r w:rsidRPr="004B492C">
        <w:rPr>
          <w:color w:val="000000"/>
          <w:sz w:val="28"/>
          <w:szCs w:val="28"/>
          <w:lang w:val="uk-UA"/>
        </w:rPr>
        <w:t xml:space="preserve"> не менше 0,3 відсотка фонду оплати праці на культурно-масову, фізкультурну та оздоровчу роботу. </w:t>
      </w:r>
    </w:p>
    <w:p w:rsidR="00FF70F3" w:rsidRDefault="00FF70F3" w:rsidP="004E3CEC">
      <w:pPr>
        <w:tabs>
          <w:tab w:val="num" w:pos="900"/>
        </w:tabs>
        <w:spacing w:after="0" w:line="240" w:lineRule="auto"/>
        <w:jc w:val="both"/>
        <w:rPr>
          <w:color w:val="000000"/>
          <w:sz w:val="28"/>
          <w:szCs w:val="28"/>
          <w:lang w:val="uk-UA"/>
        </w:rPr>
      </w:pPr>
    </w:p>
    <w:p w:rsidR="00FF70F3" w:rsidRDefault="00FF70F3" w:rsidP="004E3CEC">
      <w:pPr>
        <w:spacing w:after="0" w:line="240" w:lineRule="auto"/>
        <w:jc w:val="both"/>
        <w:rPr>
          <w:b/>
          <w:color w:val="000000"/>
          <w:sz w:val="28"/>
          <w:szCs w:val="28"/>
          <w:lang w:val="uk-UA"/>
        </w:rPr>
      </w:pPr>
      <w:r>
        <w:rPr>
          <w:b/>
          <w:color w:val="000000"/>
          <w:sz w:val="28"/>
          <w:szCs w:val="28"/>
          <w:lang w:val="uk-UA"/>
        </w:rPr>
        <w:t>Р</w:t>
      </w:r>
      <w:r w:rsidRPr="00AF722B">
        <w:rPr>
          <w:b/>
          <w:color w:val="000000"/>
          <w:sz w:val="28"/>
          <w:szCs w:val="28"/>
          <w:lang w:val="uk-UA"/>
        </w:rPr>
        <w:t xml:space="preserve">айонна </w:t>
      </w:r>
      <w:r>
        <w:rPr>
          <w:b/>
          <w:color w:val="000000"/>
          <w:sz w:val="28"/>
          <w:szCs w:val="28"/>
          <w:lang w:val="uk-UA"/>
        </w:rPr>
        <w:t xml:space="preserve">організація Профспілки працівників освіти і науки України  </w:t>
      </w:r>
      <w:r w:rsidRPr="00E97A86">
        <w:rPr>
          <w:b/>
          <w:sz w:val="28"/>
          <w:lang w:val="uk-UA"/>
        </w:rPr>
        <w:t>зобов’язується</w:t>
      </w:r>
      <w:r>
        <w:rPr>
          <w:b/>
          <w:color w:val="000000"/>
          <w:sz w:val="28"/>
          <w:szCs w:val="28"/>
          <w:lang w:val="uk-UA"/>
        </w:rPr>
        <w:t>:</w:t>
      </w:r>
    </w:p>
    <w:p w:rsidR="00FF70F3" w:rsidRPr="00736550" w:rsidRDefault="00FF70F3" w:rsidP="004E3CEC">
      <w:pPr>
        <w:spacing w:after="0" w:line="240" w:lineRule="auto"/>
        <w:jc w:val="both"/>
        <w:rPr>
          <w:color w:val="000000"/>
          <w:sz w:val="16"/>
          <w:szCs w:val="16"/>
          <w:lang w:val="uk-UA"/>
        </w:rPr>
      </w:pPr>
    </w:p>
    <w:p w:rsidR="00FF70F3" w:rsidRPr="00391FB4" w:rsidRDefault="00FF70F3" w:rsidP="004E3CEC">
      <w:pPr>
        <w:spacing w:after="0" w:line="240" w:lineRule="auto"/>
        <w:jc w:val="both"/>
        <w:rPr>
          <w:color w:val="000000"/>
          <w:sz w:val="28"/>
          <w:szCs w:val="28"/>
          <w:lang w:val="uk-UA"/>
        </w:rPr>
      </w:pPr>
      <w:r>
        <w:rPr>
          <w:color w:val="000000"/>
          <w:sz w:val="28"/>
          <w:szCs w:val="28"/>
          <w:lang w:val="uk-UA"/>
        </w:rPr>
        <w:t>9.7.</w:t>
      </w:r>
      <w:r w:rsidRPr="00855F82">
        <w:rPr>
          <w:color w:val="000000"/>
          <w:sz w:val="28"/>
          <w:szCs w:val="28"/>
          <w:lang w:val="uk-UA"/>
        </w:rPr>
        <w:t xml:space="preserve"> </w:t>
      </w:r>
      <w:r w:rsidRPr="00391FB4">
        <w:rPr>
          <w:color w:val="000000"/>
          <w:sz w:val="28"/>
          <w:szCs w:val="28"/>
          <w:lang w:val="uk-UA"/>
        </w:rPr>
        <w:t>Своєчасно доводити до відома комітетів (рад) Профспілки зміст нормативних документів, що стосуються соціально-економічних інтересів працівників освіти.</w:t>
      </w:r>
    </w:p>
    <w:p w:rsidR="00FF70F3" w:rsidRPr="00391FB4" w:rsidRDefault="00FF70F3" w:rsidP="004E3CEC">
      <w:pPr>
        <w:spacing w:after="0" w:line="240" w:lineRule="auto"/>
        <w:jc w:val="both"/>
        <w:rPr>
          <w:color w:val="000000"/>
          <w:sz w:val="28"/>
          <w:szCs w:val="28"/>
          <w:lang w:val="uk-UA"/>
        </w:rPr>
      </w:pPr>
      <w:r>
        <w:rPr>
          <w:color w:val="000000"/>
          <w:sz w:val="28"/>
          <w:szCs w:val="28"/>
          <w:lang w:val="uk-UA"/>
        </w:rPr>
        <w:t>9.8.</w:t>
      </w:r>
      <w:r w:rsidRPr="00855F82">
        <w:rPr>
          <w:color w:val="000000"/>
          <w:sz w:val="28"/>
          <w:szCs w:val="28"/>
          <w:lang w:val="uk-UA"/>
        </w:rPr>
        <w:t xml:space="preserve"> </w:t>
      </w:r>
      <w:r w:rsidRPr="00391FB4">
        <w:rPr>
          <w:color w:val="000000"/>
          <w:sz w:val="28"/>
          <w:szCs w:val="28"/>
          <w:lang w:val="uk-UA"/>
        </w:rPr>
        <w:t xml:space="preserve">Сприяти реалізації  права профспілкових органів, передбаченого ст. 45 </w:t>
      </w:r>
      <w:proofErr w:type="spellStart"/>
      <w:r w:rsidRPr="00391FB4">
        <w:rPr>
          <w:color w:val="000000"/>
          <w:sz w:val="28"/>
          <w:szCs w:val="28"/>
          <w:lang w:val="uk-UA"/>
        </w:rPr>
        <w:t>КЗпП</w:t>
      </w:r>
      <w:proofErr w:type="spellEnd"/>
      <w:r w:rsidRPr="00391FB4">
        <w:rPr>
          <w:color w:val="000000"/>
          <w:sz w:val="28"/>
          <w:szCs w:val="28"/>
          <w:lang w:val="uk-UA"/>
        </w:rPr>
        <w:t xml:space="preserve">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він порушує законодавство про працю, колективні договори та угоди.</w:t>
      </w:r>
    </w:p>
    <w:p w:rsidR="00FF70F3" w:rsidRPr="00A83FDB" w:rsidRDefault="00FF70F3" w:rsidP="004E3CEC">
      <w:pPr>
        <w:spacing w:after="0" w:line="240" w:lineRule="auto"/>
        <w:jc w:val="both"/>
        <w:rPr>
          <w:b/>
          <w:color w:val="000000"/>
          <w:sz w:val="28"/>
          <w:szCs w:val="28"/>
          <w:lang w:val="uk-UA"/>
        </w:rPr>
      </w:pPr>
      <w:r>
        <w:rPr>
          <w:color w:val="000000"/>
          <w:sz w:val="28"/>
          <w:szCs w:val="28"/>
          <w:lang w:val="uk-UA"/>
        </w:rPr>
        <w:t xml:space="preserve">9.9.Активізувати роботу, спрямовану на </w:t>
      </w:r>
      <w:r w:rsidRPr="00391FB4">
        <w:rPr>
          <w:color w:val="000000"/>
          <w:sz w:val="28"/>
          <w:szCs w:val="28"/>
          <w:lang w:val="uk-UA"/>
        </w:rPr>
        <w:t>ініціювання</w:t>
      </w:r>
      <w:r>
        <w:rPr>
          <w:color w:val="000000"/>
          <w:sz w:val="28"/>
          <w:szCs w:val="28"/>
          <w:lang w:val="uk-UA"/>
        </w:rPr>
        <w:t xml:space="preserve"> </w:t>
      </w:r>
      <w:r w:rsidRPr="00391FB4">
        <w:rPr>
          <w:color w:val="000000"/>
          <w:sz w:val="28"/>
          <w:szCs w:val="28"/>
          <w:lang w:val="uk-UA"/>
        </w:rPr>
        <w:t>виборним</w:t>
      </w:r>
      <w:r>
        <w:rPr>
          <w:color w:val="000000"/>
          <w:sz w:val="28"/>
          <w:szCs w:val="28"/>
          <w:lang w:val="uk-UA"/>
        </w:rPr>
        <w:t>и</w:t>
      </w:r>
      <w:r w:rsidRPr="00391FB4">
        <w:rPr>
          <w:color w:val="000000"/>
          <w:sz w:val="28"/>
          <w:szCs w:val="28"/>
          <w:lang w:val="uk-UA"/>
        </w:rPr>
        <w:t xml:space="preserve"> профспілковим</w:t>
      </w:r>
      <w:r>
        <w:rPr>
          <w:color w:val="000000"/>
          <w:sz w:val="28"/>
          <w:szCs w:val="28"/>
          <w:lang w:val="uk-UA"/>
        </w:rPr>
        <w:t>и</w:t>
      </w:r>
      <w:r w:rsidRPr="00391FB4">
        <w:rPr>
          <w:color w:val="000000"/>
          <w:sz w:val="28"/>
          <w:szCs w:val="28"/>
          <w:lang w:val="uk-UA"/>
        </w:rPr>
        <w:t xml:space="preserve"> органам</w:t>
      </w:r>
      <w:r>
        <w:rPr>
          <w:color w:val="000000"/>
          <w:sz w:val="28"/>
          <w:szCs w:val="28"/>
          <w:lang w:val="uk-UA"/>
        </w:rPr>
        <w:t>и</w:t>
      </w:r>
      <w:r w:rsidRPr="00391FB4">
        <w:rPr>
          <w:color w:val="000000"/>
          <w:sz w:val="28"/>
          <w:szCs w:val="28"/>
          <w:lang w:val="uk-UA"/>
        </w:rPr>
        <w:t xml:space="preserve"> переговорів  щодо колективних договорів. Організувати надання допомоги виборним органам Профспілки  у проведенні </w:t>
      </w:r>
      <w:r w:rsidRPr="00A83FDB">
        <w:rPr>
          <w:b/>
          <w:color w:val="000000"/>
          <w:sz w:val="28"/>
          <w:szCs w:val="28"/>
          <w:lang w:val="uk-UA"/>
        </w:rPr>
        <w:t>колдоговірної кампанії з метою забезпечення:</w:t>
      </w:r>
    </w:p>
    <w:p w:rsidR="00FF70F3" w:rsidRPr="00391FB4" w:rsidRDefault="00FF70F3" w:rsidP="004E3CEC">
      <w:pPr>
        <w:spacing w:after="0" w:line="240" w:lineRule="auto"/>
        <w:jc w:val="both"/>
        <w:rPr>
          <w:color w:val="000000"/>
          <w:sz w:val="28"/>
          <w:szCs w:val="28"/>
          <w:lang w:val="uk-UA"/>
        </w:rPr>
      </w:pPr>
      <w:r w:rsidRPr="00391FB4">
        <w:rPr>
          <w:color w:val="000000"/>
          <w:sz w:val="28"/>
          <w:szCs w:val="28"/>
          <w:lang w:val="uk-UA"/>
        </w:rPr>
        <w:t>- відповідності законодавству норм колективних договорів, зокрема  з питань оплати праці, режиму роботи, охорони праці, надання відпусток</w:t>
      </w:r>
      <w:r>
        <w:rPr>
          <w:color w:val="000000"/>
          <w:sz w:val="28"/>
          <w:szCs w:val="28"/>
          <w:lang w:val="uk-UA"/>
        </w:rPr>
        <w:t xml:space="preserve"> тощо</w:t>
      </w:r>
      <w:r w:rsidRPr="00391FB4">
        <w:rPr>
          <w:color w:val="000000"/>
          <w:sz w:val="28"/>
          <w:szCs w:val="28"/>
          <w:lang w:val="uk-UA"/>
        </w:rPr>
        <w:t>;</w:t>
      </w:r>
    </w:p>
    <w:p w:rsidR="00FF70F3" w:rsidRPr="00391FB4" w:rsidRDefault="00FF70F3" w:rsidP="004E3CEC">
      <w:pPr>
        <w:spacing w:after="0" w:line="240" w:lineRule="auto"/>
        <w:jc w:val="both"/>
        <w:rPr>
          <w:color w:val="000000"/>
          <w:sz w:val="28"/>
          <w:szCs w:val="28"/>
          <w:lang w:val="uk-UA"/>
        </w:rPr>
      </w:pPr>
      <w:r w:rsidRPr="00391FB4">
        <w:rPr>
          <w:color w:val="000000"/>
          <w:sz w:val="28"/>
          <w:szCs w:val="28"/>
          <w:lang w:val="uk-UA"/>
        </w:rPr>
        <w:t>- відповідальності сторін за невиконання умов колективних договорів;</w:t>
      </w:r>
    </w:p>
    <w:p w:rsidR="00FF70F3" w:rsidRDefault="00FF70F3" w:rsidP="004E3CEC">
      <w:pPr>
        <w:spacing w:after="0" w:line="240" w:lineRule="auto"/>
        <w:jc w:val="both"/>
        <w:rPr>
          <w:color w:val="000000"/>
          <w:sz w:val="28"/>
          <w:szCs w:val="28"/>
          <w:lang w:val="uk-UA"/>
        </w:rPr>
      </w:pPr>
      <w:r w:rsidRPr="00391FB4">
        <w:rPr>
          <w:color w:val="000000"/>
          <w:sz w:val="28"/>
          <w:szCs w:val="28"/>
          <w:lang w:val="uk-UA"/>
        </w:rPr>
        <w:t>- вирішення через колективні договори питань, не врегульованих чинним законодавством.</w:t>
      </w:r>
    </w:p>
    <w:p w:rsidR="00FF70F3" w:rsidRPr="00EB51F4" w:rsidRDefault="00FF70F3" w:rsidP="004E3CEC">
      <w:pPr>
        <w:spacing w:after="0" w:line="240" w:lineRule="auto"/>
        <w:jc w:val="both"/>
        <w:rPr>
          <w:b/>
          <w:color w:val="000000"/>
          <w:sz w:val="28"/>
          <w:szCs w:val="28"/>
          <w:lang w:val="uk-UA"/>
        </w:rPr>
      </w:pPr>
      <w:r>
        <w:rPr>
          <w:b/>
          <w:color w:val="000000"/>
          <w:sz w:val="28"/>
          <w:szCs w:val="28"/>
          <w:lang w:val="uk-UA"/>
        </w:rPr>
        <w:t>9</w:t>
      </w:r>
      <w:r w:rsidRPr="00EB51F4">
        <w:rPr>
          <w:b/>
          <w:color w:val="000000"/>
          <w:sz w:val="28"/>
          <w:szCs w:val="28"/>
          <w:lang w:val="uk-UA"/>
        </w:rPr>
        <w:t>.</w:t>
      </w:r>
      <w:r w:rsidRPr="00736550">
        <w:rPr>
          <w:b/>
          <w:color w:val="000000"/>
          <w:sz w:val="28"/>
          <w:szCs w:val="28"/>
          <w:lang w:val="uk-UA"/>
        </w:rPr>
        <w:t>1</w:t>
      </w:r>
      <w:r>
        <w:rPr>
          <w:b/>
          <w:color w:val="000000"/>
          <w:sz w:val="28"/>
          <w:szCs w:val="28"/>
          <w:lang w:val="uk-UA"/>
        </w:rPr>
        <w:t>0</w:t>
      </w:r>
      <w:r w:rsidRPr="00EB51F4">
        <w:rPr>
          <w:b/>
          <w:color w:val="000000"/>
          <w:sz w:val="28"/>
          <w:szCs w:val="28"/>
          <w:lang w:val="uk-UA"/>
        </w:rPr>
        <w:t xml:space="preserve">.Сторони Угоди рекомендують керівникам закладів </w:t>
      </w:r>
      <w:r>
        <w:rPr>
          <w:b/>
          <w:color w:val="000000"/>
          <w:sz w:val="28"/>
          <w:szCs w:val="28"/>
          <w:lang w:val="uk-UA"/>
        </w:rPr>
        <w:t>освіти</w:t>
      </w:r>
      <w:r w:rsidRPr="00EB51F4">
        <w:rPr>
          <w:b/>
          <w:color w:val="000000"/>
          <w:sz w:val="28"/>
          <w:szCs w:val="28"/>
          <w:lang w:val="uk-UA"/>
        </w:rPr>
        <w:t>:</w:t>
      </w:r>
    </w:p>
    <w:p w:rsidR="00FF70F3" w:rsidRPr="00EB51F4" w:rsidRDefault="00FF70F3" w:rsidP="004E3CEC">
      <w:pPr>
        <w:spacing w:after="0" w:line="240" w:lineRule="auto"/>
        <w:jc w:val="both"/>
        <w:rPr>
          <w:b/>
          <w:color w:val="000000"/>
          <w:sz w:val="28"/>
          <w:szCs w:val="28"/>
          <w:lang w:val="uk-UA"/>
        </w:rPr>
      </w:pPr>
      <w:r>
        <w:rPr>
          <w:b/>
          <w:color w:val="000000"/>
          <w:sz w:val="28"/>
          <w:szCs w:val="28"/>
          <w:lang w:val="uk-UA"/>
        </w:rPr>
        <w:t>- з</w:t>
      </w:r>
      <w:r w:rsidRPr="00EB51F4">
        <w:rPr>
          <w:b/>
          <w:color w:val="000000"/>
          <w:sz w:val="28"/>
          <w:szCs w:val="28"/>
          <w:lang w:val="uk-UA"/>
        </w:rPr>
        <w:t>абезпечувати вільний вхід до закладів освіти і науки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w:t>
      </w:r>
      <w:r>
        <w:rPr>
          <w:b/>
          <w:color w:val="000000"/>
          <w:sz w:val="28"/>
          <w:szCs w:val="28"/>
          <w:lang w:val="uk-UA"/>
        </w:rPr>
        <w:t>;</w:t>
      </w:r>
    </w:p>
    <w:p w:rsidR="00FF70F3" w:rsidRPr="00EB51F4" w:rsidRDefault="00FF70F3" w:rsidP="004E3CEC">
      <w:pPr>
        <w:spacing w:after="0" w:line="240" w:lineRule="auto"/>
        <w:jc w:val="both"/>
        <w:rPr>
          <w:b/>
          <w:color w:val="000000"/>
          <w:sz w:val="28"/>
          <w:szCs w:val="28"/>
          <w:lang w:val="uk-UA"/>
        </w:rPr>
      </w:pPr>
      <w:r>
        <w:rPr>
          <w:b/>
          <w:color w:val="000000"/>
          <w:sz w:val="28"/>
          <w:szCs w:val="28"/>
          <w:lang w:val="uk-UA"/>
        </w:rPr>
        <w:t>- п</w:t>
      </w:r>
      <w:r w:rsidRPr="00EB51F4">
        <w:rPr>
          <w:b/>
          <w:color w:val="000000"/>
          <w:sz w:val="28"/>
          <w:szCs w:val="28"/>
          <w:lang w:val="uk-UA"/>
        </w:rPr>
        <w:t xml:space="preserve">оширювати пільги і винагороди, що застосовуються в закладі, на профспілкових </w:t>
      </w:r>
      <w:r>
        <w:rPr>
          <w:b/>
          <w:color w:val="000000"/>
          <w:sz w:val="28"/>
          <w:szCs w:val="28"/>
          <w:lang w:val="uk-UA"/>
        </w:rPr>
        <w:t xml:space="preserve"> активістів </w:t>
      </w:r>
      <w:r w:rsidRPr="00EB51F4">
        <w:rPr>
          <w:b/>
          <w:color w:val="000000"/>
          <w:sz w:val="28"/>
          <w:szCs w:val="28"/>
          <w:lang w:val="uk-UA"/>
        </w:rPr>
        <w:t>згідно з колективними договорами.</w:t>
      </w:r>
    </w:p>
    <w:p w:rsidR="00FF70F3" w:rsidRPr="00EB51F4" w:rsidRDefault="00FF70F3" w:rsidP="004E3CEC">
      <w:pPr>
        <w:spacing w:after="0" w:line="240" w:lineRule="auto"/>
        <w:jc w:val="both"/>
        <w:rPr>
          <w:b/>
          <w:color w:val="000000"/>
          <w:sz w:val="28"/>
          <w:szCs w:val="28"/>
          <w:lang w:val="uk-UA"/>
        </w:rPr>
      </w:pPr>
      <w:r w:rsidRPr="00EB51F4">
        <w:rPr>
          <w:b/>
          <w:color w:val="000000"/>
          <w:sz w:val="28"/>
          <w:szCs w:val="28"/>
          <w:lang w:val="uk-UA"/>
        </w:rPr>
        <w:t>Встановлювати за активну і сумлінну працю із захисту прав і інтересів працівників щорічну винагороду в розмірі посадового окладу (ставки заробітної плати) головам профспілкових організацій, які здійснюють свої повноваження на громадських засадах</w:t>
      </w:r>
      <w:r>
        <w:rPr>
          <w:b/>
          <w:color w:val="000000"/>
          <w:sz w:val="28"/>
          <w:szCs w:val="28"/>
          <w:lang w:val="uk-UA"/>
        </w:rPr>
        <w:t>;</w:t>
      </w:r>
    </w:p>
    <w:p w:rsidR="00FF70F3" w:rsidRPr="002320E9" w:rsidRDefault="00FF70F3" w:rsidP="004E3CEC">
      <w:pPr>
        <w:numPr>
          <w:ilvl w:val="0"/>
          <w:numId w:val="1"/>
        </w:numPr>
        <w:tabs>
          <w:tab w:val="clear" w:pos="720"/>
          <w:tab w:val="num" w:pos="0"/>
          <w:tab w:val="left" w:pos="142"/>
        </w:tabs>
        <w:spacing w:after="0" w:line="240" w:lineRule="auto"/>
        <w:ind w:left="0" w:firstLine="0"/>
        <w:jc w:val="both"/>
        <w:rPr>
          <w:b/>
          <w:sz w:val="28"/>
          <w:szCs w:val="28"/>
          <w:lang w:val="uk-UA"/>
        </w:rPr>
      </w:pPr>
      <w:r w:rsidRPr="002320E9">
        <w:rPr>
          <w:b/>
          <w:sz w:val="28"/>
          <w:szCs w:val="28"/>
          <w:lang w:val="uk-UA"/>
        </w:rPr>
        <w:t>надавати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w:t>
      </w:r>
    </w:p>
    <w:p w:rsidR="00FF70F3" w:rsidRDefault="00FF70F3" w:rsidP="004E3CEC">
      <w:pPr>
        <w:spacing w:after="0" w:line="240" w:lineRule="auto"/>
        <w:ind w:firstLine="720"/>
        <w:jc w:val="both"/>
        <w:rPr>
          <w:b/>
          <w:sz w:val="16"/>
          <w:szCs w:val="16"/>
          <w:lang w:val="uk-UA"/>
        </w:rPr>
      </w:pPr>
    </w:p>
    <w:p w:rsidR="009F6944" w:rsidRDefault="009F6944" w:rsidP="004E3CEC">
      <w:pPr>
        <w:spacing w:after="0" w:line="240" w:lineRule="auto"/>
        <w:ind w:firstLine="720"/>
        <w:jc w:val="both"/>
        <w:rPr>
          <w:b/>
          <w:sz w:val="16"/>
          <w:szCs w:val="16"/>
          <w:lang w:val="uk-UA"/>
        </w:rPr>
      </w:pPr>
    </w:p>
    <w:p w:rsidR="009F6944" w:rsidRDefault="009F6944" w:rsidP="004E3CEC">
      <w:pPr>
        <w:spacing w:after="0" w:line="240" w:lineRule="auto"/>
        <w:ind w:firstLine="720"/>
        <w:jc w:val="both"/>
        <w:rPr>
          <w:b/>
          <w:sz w:val="16"/>
          <w:szCs w:val="16"/>
          <w:lang w:val="uk-UA"/>
        </w:rPr>
      </w:pPr>
    </w:p>
    <w:p w:rsidR="009F6944" w:rsidRDefault="009F6944" w:rsidP="004E3CEC">
      <w:pPr>
        <w:spacing w:after="0" w:line="240" w:lineRule="auto"/>
        <w:ind w:firstLine="720"/>
        <w:jc w:val="both"/>
        <w:rPr>
          <w:b/>
          <w:sz w:val="16"/>
          <w:szCs w:val="16"/>
          <w:lang w:val="uk-UA"/>
        </w:rPr>
      </w:pPr>
    </w:p>
    <w:p w:rsidR="009F6944" w:rsidRPr="00736550" w:rsidRDefault="009F6944" w:rsidP="004E3CEC">
      <w:pPr>
        <w:spacing w:after="0" w:line="240" w:lineRule="auto"/>
        <w:ind w:firstLine="720"/>
        <w:jc w:val="both"/>
        <w:rPr>
          <w:b/>
          <w:sz w:val="16"/>
          <w:szCs w:val="16"/>
          <w:lang w:val="uk-UA"/>
        </w:rPr>
      </w:pPr>
    </w:p>
    <w:p w:rsidR="00FF70F3" w:rsidRPr="00273A04" w:rsidRDefault="00FF70F3" w:rsidP="004E3CEC">
      <w:pPr>
        <w:spacing w:after="0" w:line="240" w:lineRule="auto"/>
        <w:jc w:val="both"/>
        <w:rPr>
          <w:b/>
          <w:color w:val="000000"/>
          <w:sz w:val="28"/>
          <w:szCs w:val="28"/>
          <w:u w:val="single"/>
          <w:lang w:val="uk-UA"/>
        </w:rPr>
      </w:pPr>
      <w:r w:rsidRPr="00736550">
        <w:rPr>
          <w:b/>
          <w:sz w:val="28"/>
          <w:u w:val="single"/>
          <w:lang w:val="en-US"/>
        </w:rPr>
        <w:lastRenderedPageBreak/>
        <w:t>X</w:t>
      </w:r>
      <w:r w:rsidRPr="00736550">
        <w:rPr>
          <w:b/>
          <w:sz w:val="28"/>
          <w:u w:val="single"/>
          <w:lang w:val="uk-UA"/>
        </w:rPr>
        <w:t>.</w:t>
      </w:r>
      <w:r>
        <w:rPr>
          <w:b/>
          <w:sz w:val="28"/>
          <w:lang w:val="uk-UA"/>
        </w:rPr>
        <w:t xml:space="preserve"> </w:t>
      </w:r>
      <w:r w:rsidRPr="0016103F">
        <w:rPr>
          <w:b/>
          <w:color w:val="000000"/>
          <w:sz w:val="28"/>
          <w:szCs w:val="28"/>
          <w:u w:val="single"/>
          <w:lang w:val="uk-UA"/>
        </w:rPr>
        <w:t>Контроль за виконанням Угоди та відповідальність сторін</w:t>
      </w:r>
    </w:p>
    <w:p w:rsidR="00FF70F3" w:rsidRPr="00736550" w:rsidRDefault="00FF70F3" w:rsidP="004E3CEC">
      <w:pPr>
        <w:autoSpaceDE w:val="0"/>
        <w:autoSpaceDN w:val="0"/>
        <w:adjustRightInd w:val="0"/>
        <w:spacing w:after="0" w:line="240" w:lineRule="auto"/>
        <w:jc w:val="both"/>
        <w:rPr>
          <w:color w:val="000000"/>
          <w:sz w:val="16"/>
          <w:szCs w:val="16"/>
          <w:lang w:val="uk-UA"/>
        </w:rPr>
      </w:pPr>
    </w:p>
    <w:p w:rsidR="00FF70F3" w:rsidRPr="00736550" w:rsidRDefault="00FF70F3" w:rsidP="004E3CEC">
      <w:pPr>
        <w:autoSpaceDE w:val="0"/>
        <w:autoSpaceDN w:val="0"/>
        <w:adjustRightInd w:val="0"/>
        <w:spacing w:after="0" w:line="240" w:lineRule="auto"/>
        <w:jc w:val="both"/>
        <w:rPr>
          <w:rFonts w:eastAsia="Times New Roman"/>
          <w:sz w:val="28"/>
          <w:szCs w:val="28"/>
          <w:lang w:val="uk-UA"/>
        </w:rPr>
      </w:pPr>
      <w:r w:rsidRPr="00736550">
        <w:rPr>
          <w:color w:val="000000"/>
          <w:sz w:val="28"/>
          <w:szCs w:val="28"/>
          <w:lang w:val="uk-UA"/>
        </w:rPr>
        <w:t>10.1.</w:t>
      </w:r>
      <w:r w:rsidRPr="00736550">
        <w:rPr>
          <w:rFonts w:eastAsia="Times New Roman"/>
          <w:sz w:val="23"/>
          <w:szCs w:val="23"/>
          <w:lang w:val="uk-UA"/>
        </w:rPr>
        <w:t xml:space="preserve"> </w:t>
      </w:r>
      <w:r w:rsidRPr="00736550">
        <w:rPr>
          <w:rFonts w:eastAsia="Times New Roman"/>
          <w:sz w:val="28"/>
          <w:szCs w:val="28"/>
          <w:lang w:val="uk-UA"/>
        </w:rPr>
        <w:t>Контроль за ходом виконання Угоди здійснюється один  на рік спільною комісією, сформованою Сторонами, які уклали угоду.  Інформація про хід її виконання доводиться до керівників установ і закладів освіти та профспілкових комітетів на місцях</w:t>
      </w:r>
      <w:r w:rsidRPr="00736550">
        <w:rPr>
          <w:rFonts w:eastAsia="Times New Roman"/>
          <w:sz w:val="23"/>
          <w:szCs w:val="23"/>
          <w:lang w:val="uk-UA"/>
        </w:rPr>
        <w:t>.</w:t>
      </w:r>
      <w:r w:rsidRPr="00736550">
        <w:rPr>
          <w:color w:val="000000"/>
          <w:sz w:val="28"/>
          <w:szCs w:val="28"/>
          <w:lang w:val="uk-UA"/>
        </w:rPr>
        <w:t xml:space="preserve">   </w:t>
      </w:r>
      <w:r w:rsidRPr="00736550">
        <w:rPr>
          <w:b/>
          <w:color w:val="000000"/>
          <w:sz w:val="28"/>
          <w:szCs w:val="28"/>
          <w:lang w:val="uk-UA"/>
        </w:rPr>
        <w:t>(</w:t>
      </w:r>
      <w:r w:rsidRPr="00C72B13">
        <w:rPr>
          <w:b/>
          <w:color w:val="000000"/>
          <w:sz w:val="28"/>
          <w:szCs w:val="28"/>
          <w:lang w:val="uk-UA"/>
        </w:rPr>
        <w:t>додаток № 10</w:t>
      </w:r>
      <w:r w:rsidRPr="00736550">
        <w:rPr>
          <w:b/>
          <w:color w:val="000000"/>
          <w:sz w:val="28"/>
          <w:szCs w:val="28"/>
          <w:lang w:val="uk-UA"/>
        </w:rPr>
        <w:t>).</w:t>
      </w:r>
    </w:p>
    <w:p w:rsidR="00FF70F3" w:rsidRPr="00736550" w:rsidRDefault="00FF70F3" w:rsidP="004E3CEC">
      <w:pPr>
        <w:autoSpaceDE w:val="0"/>
        <w:autoSpaceDN w:val="0"/>
        <w:adjustRightInd w:val="0"/>
        <w:spacing w:after="0" w:line="240" w:lineRule="auto"/>
        <w:jc w:val="both"/>
        <w:rPr>
          <w:rFonts w:eastAsia="Times New Roman"/>
          <w:sz w:val="28"/>
          <w:szCs w:val="28"/>
          <w:lang w:val="uk-UA"/>
        </w:rPr>
      </w:pPr>
      <w:r w:rsidRPr="00736550">
        <w:rPr>
          <w:rFonts w:eastAsia="Times New Roman"/>
          <w:sz w:val="28"/>
          <w:szCs w:val="28"/>
          <w:lang w:val="uk-UA"/>
        </w:rPr>
        <w:t>10.2. Кожна зі Сторін визначає заходи з виконання Угоди та відповідальних осіб, інформує про це іншу Сторону.</w:t>
      </w:r>
    </w:p>
    <w:p w:rsidR="00FF70F3" w:rsidRPr="00736550" w:rsidRDefault="00FF70F3" w:rsidP="004E3CEC">
      <w:pPr>
        <w:autoSpaceDE w:val="0"/>
        <w:autoSpaceDN w:val="0"/>
        <w:adjustRightInd w:val="0"/>
        <w:spacing w:after="0" w:line="240" w:lineRule="auto"/>
        <w:jc w:val="both"/>
        <w:rPr>
          <w:rFonts w:eastAsia="Times New Roman"/>
          <w:sz w:val="28"/>
          <w:szCs w:val="28"/>
          <w:lang w:val="uk-UA"/>
        </w:rPr>
      </w:pPr>
      <w:r w:rsidRPr="00736550">
        <w:rPr>
          <w:rFonts w:eastAsia="Times New Roman"/>
          <w:sz w:val="28"/>
          <w:szCs w:val="28"/>
          <w:lang w:val="uk-UA"/>
        </w:rPr>
        <w:t>10.3. Сторони, які уклали Угоду, несуть безпосередню відповідальність за виконання своїх зобов’язань.</w:t>
      </w:r>
    </w:p>
    <w:p w:rsidR="00FF70F3" w:rsidRPr="00736550" w:rsidRDefault="00FF70F3" w:rsidP="004E3CEC">
      <w:pPr>
        <w:autoSpaceDE w:val="0"/>
        <w:autoSpaceDN w:val="0"/>
        <w:adjustRightInd w:val="0"/>
        <w:spacing w:after="0" w:line="240" w:lineRule="auto"/>
        <w:jc w:val="both"/>
        <w:rPr>
          <w:rFonts w:eastAsia="Times New Roman"/>
          <w:sz w:val="28"/>
          <w:szCs w:val="28"/>
          <w:lang w:val="uk-UA"/>
        </w:rPr>
      </w:pPr>
      <w:r w:rsidRPr="00736550">
        <w:rPr>
          <w:rFonts w:eastAsia="Times New Roman"/>
          <w:sz w:val="28"/>
          <w:szCs w:val="28"/>
          <w:lang w:val="uk-UA"/>
        </w:rPr>
        <w:t>10.4. Посадові та інші особи, які своїми діями або бездіяльністю спричинили порушення, невиконання умов даної Угоди, притягуються до відповідальності згідно з чинним законодавством.</w:t>
      </w:r>
    </w:p>
    <w:p w:rsidR="00FF70F3" w:rsidRDefault="00FF70F3" w:rsidP="004E3CEC">
      <w:pPr>
        <w:autoSpaceDE w:val="0"/>
        <w:autoSpaceDN w:val="0"/>
        <w:adjustRightInd w:val="0"/>
        <w:spacing w:after="0" w:line="240" w:lineRule="auto"/>
        <w:jc w:val="both"/>
        <w:rPr>
          <w:rFonts w:eastAsia="Times New Roman"/>
          <w:sz w:val="28"/>
          <w:szCs w:val="28"/>
          <w:lang w:val="uk-UA"/>
        </w:rPr>
      </w:pPr>
      <w:r w:rsidRPr="002320E9">
        <w:rPr>
          <w:rFonts w:eastAsia="Times New Roman"/>
          <w:sz w:val="28"/>
          <w:szCs w:val="28"/>
          <w:lang w:val="uk-UA"/>
        </w:rPr>
        <w:t>10</w:t>
      </w:r>
      <w:r w:rsidRPr="002320E9">
        <w:rPr>
          <w:rFonts w:eastAsia="Times New Roman"/>
          <w:sz w:val="28"/>
          <w:szCs w:val="28"/>
        </w:rPr>
        <w:t xml:space="preserve">.5. </w:t>
      </w:r>
      <w:r w:rsidRPr="002320E9">
        <w:rPr>
          <w:rFonts w:eastAsia="Times New Roman"/>
          <w:sz w:val="28"/>
          <w:szCs w:val="28"/>
          <w:lang w:val="uk-UA"/>
        </w:rPr>
        <w:t>Сторони вступають у переговори по укладанню нової Угоди не раніше 3-х місяців і не пізніше 1-го місяця до закінчення терміну дії цієї Угоди.</w:t>
      </w:r>
    </w:p>
    <w:p w:rsidR="00FF70F3" w:rsidRDefault="00FF70F3" w:rsidP="004E3CEC">
      <w:pPr>
        <w:autoSpaceDE w:val="0"/>
        <w:autoSpaceDN w:val="0"/>
        <w:adjustRightInd w:val="0"/>
        <w:spacing w:after="0" w:line="240" w:lineRule="auto"/>
        <w:jc w:val="both"/>
        <w:rPr>
          <w:rFonts w:eastAsia="Times New Roman"/>
          <w:sz w:val="28"/>
          <w:szCs w:val="28"/>
          <w:lang w:val="uk-UA"/>
        </w:rPr>
      </w:pPr>
    </w:p>
    <w:p w:rsidR="00FF70F3" w:rsidRDefault="009F6944" w:rsidP="004E3CEC">
      <w:pPr>
        <w:autoSpaceDE w:val="0"/>
        <w:autoSpaceDN w:val="0"/>
        <w:adjustRightInd w:val="0"/>
        <w:spacing w:after="0" w:line="240" w:lineRule="auto"/>
        <w:jc w:val="both"/>
        <w:rPr>
          <w:color w:val="000000"/>
          <w:sz w:val="28"/>
          <w:szCs w:val="28"/>
          <w:lang w:val="uk-UA"/>
        </w:rPr>
      </w:pPr>
      <w:r>
        <w:rPr>
          <w:sz w:val="28"/>
          <w:szCs w:val="28"/>
          <w:lang w:val="uk-UA"/>
        </w:rPr>
        <w:t>Голова об’єднаної територіальної</w:t>
      </w:r>
      <w:r w:rsidR="00FF70F3">
        <w:rPr>
          <w:sz w:val="28"/>
          <w:szCs w:val="28"/>
          <w:lang w:val="uk-UA"/>
        </w:rPr>
        <w:t xml:space="preserve">                      </w:t>
      </w:r>
      <w:r w:rsidR="00FF70F3" w:rsidRPr="00F8450B">
        <w:rPr>
          <w:color w:val="000000"/>
          <w:sz w:val="28"/>
          <w:szCs w:val="28"/>
          <w:lang w:val="uk-UA"/>
        </w:rPr>
        <w:t>Голова районної</w:t>
      </w:r>
      <w:r w:rsidR="00FF70F3">
        <w:rPr>
          <w:color w:val="000000"/>
          <w:sz w:val="28"/>
          <w:szCs w:val="28"/>
          <w:lang w:val="uk-UA"/>
        </w:rPr>
        <w:t xml:space="preserve"> </w:t>
      </w:r>
      <w:r w:rsidR="00FF70F3">
        <w:rPr>
          <w:sz w:val="28"/>
          <w:szCs w:val="28"/>
          <w:lang w:val="uk-UA"/>
        </w:rPr>
        <w:t xml:space="preserve"> </w:t>
      </w:r>
      <w:r w:rsidR="00FF70F3" w:rsidRPr="00F8450B">
        <w:rPr>
          <w:color w:val="000000"/>
          <w:sz w:val="28"/>
          <w:szCs w:val="28"/>
          <w:lang w:val="uk-UA"/>
        </w:rPr>
        <w:t>організації</w:t>
      </w:r>
    </w:p>
    <w:p w:rsidR="00FF70F3" w:rsidRDefault="009F6944" w:rsidP="004E3CEC">
      <w:pPr>
        <w:autoSpaceDE w:val="0"/>
        <w:autoSpaceDN w:val="0"/>
        <w:adjustRightInd w:val="0"/>
        <w:spacing w:after="0" w:line="240" w:lineRule="auto"/>
        <w:jc w:val="both"/>
        <w:rPr>
          <w:color w:val="000000"/>
          <w:sz w:val="28"/>
          <w:szCs w:val="28"/>
          <w:lang w:val="uk-UA"/>
        </w:rPr>
      </w:pPr>
      <w:r>
        <w:rPr>
          <w:color w:val="000000"/>
          <w:sz w:val="28"/>
          <w:szCs w:val="28"/>
          <w:lang w:val="uk-UA"/>
        </w:rPr>
        <w:t>громади Первомайської   селищної</w:t>
      </w:r>
      <w:r w:rsidR="00FF70F3">
        <w:rPr>
          <w:color w:val="000000"/>
          <w:sz w:val="28"/>
          <w:szCs w:val="28"/>
          <w:lang w:val="uk-UA"/>
        </w:rPr>
        <w:t xml:space="preserve">                     Профспілки працівників освіти</w:t>
      </w:r>
    </w:p>
    <w:p w:rsidR="00FF70F3" w:rsidRDefault="00FF70F3"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 xml:space="preserve"> </w:t>
      </w:r>
      <w:r w:rsidR="009F6944">
        <w:rPr>
          <w:rFonts w:eastAsia="Times New Roman"/>
          <w:sz w:val="28"/>
          <w:szCs w:val="28"/>
          <w:lang w:val="uk-UA"/>
        </w:rPr>
        <w:t>ради</w:t>
      </w:r>
      <w:r>
        <w:rPr>
          <w:rFonts w:eastAsia="Times New Roman"/>
          <w:sz w:val="28"/>
          <w:szCs w:val="28"/>
          <w:lang w:val="uk-UA"/>
        </w:rPr>
        <w:t xml:space="preserve">                                                                         </w:t>
      </w:r>
      <w:r w:rsidR="009F6944">
        <w:rPr>
          <w:rFonts w:eastAsia="Times New Roman"/>
          <w:sz w:val="28"/>
          <w:szCs w:val="28"/>
          <w:lang w:val="uk-UA"/>
        </w:rPr>
        <w:t xml:space="preserve">  </w:t>
      </w:r>
      <w:r>
        <w:rPr>
          <w:rFonts w:eastAsia="Times New Roman"/>
          <w:sz w:val="28"/>
          <w:szCs w:val="28"/>
          <w:lang w:val="uk-UA"/>
        </w:rPr>
        <w:t xml:space="preserve">   і науки України</w:t>
      </w:r>
    </w:p>
    <w:p w:rsidR="00FF70F3" w:rsidRDefault="009F6944"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 xml:space="preserve">С.С.РОЗСОХА                </w:t>
      </w:r>
      <w:r w:rsidR="00FF70F3">
        <w:rPr>
          <w:rFonts w:eastAsia="Times New Roman"/>
          <w:sz w:val="28"/>
          <w:szCs w:val="28"/>
          <w:lang w:val="uk-UA"/>
        </w:rPr>
        <w:t xml:space="preserve">                                        </w:t>
      </w:r>
      <w:r>
        <w:rPr>
          <w:rFonts w:eastAsia="Times New Roman"/>
          <w:sz w:val="28"/>
          <w:szCs w:val="28"/>
          <w:lang w:val="uk-UA"/>
        </w:rPr>
        <w:t xml:space="preserve">    </w:t>
      </w:r>
      <w:r w:rsidR="00FF70F3">
        <w:rPr>
          <w:rFonts w:eastAsia="Times New Roman"/>
          <w:sz w:val="28"/>
          <w:szCs w:val="28"/>
          <w:lang w:val="uk-UA"/>
        </w:rPr>
        <w:t xml:space="preserve">   Л.М.ПАЛІ ЄНКО</w:t>
      </w:r>
    </w:p>
    <w:p w:rsidR="00FF70F3" w:rsidRPr="002320E9" w:rsidRDefault="00FF70F3" w:rsidP="004E3CEC">
      <w:pPr>
        <w:autoSpaceDE w:val="0"/>
        <w:autoSpaceDN w:val="0"/>
        <w:adjustRightInd w:val="0"/>
        <w:spacing w:after="0" w:line="240" w:lineRule="auto"/>
        <w:jc w:val="both"/>
        <w:rPr>
          <w:rFonts w:eastAsia="Times New Roman"/>
          <w:sz w:val="28"/>
          <w:szCs w:val="28"/>
          <w:lang w:val="uk-UA"/>
        </w:rPr>
      </w:pPr>
      <w:r>
        <w:rPr>
          <w:rFonts w:eastAsia="Times New Roman"/>
          <w:sz w:val="28"/>
          <w:szCs w:val="28"/>
          <w:lang w:val="uk-UA"/>
        </w:rPr>
        <w:t xml:space="preserve">___________________                                        _______________________        </w:t>
      </w:r>
    </w:p>
    <w:p w:rsidR="00FF70F3" w:rsidRPr="00736550" w:rsidRDefault="00FF70F3" w:rsidP="00FF70F3">
      <w:pPr>
        <w:tabs>
          <w:tab w:val="left" w:pos="5355"/>
        </w:tabs>
        <w:jc w:val="both"/>
        <w:rPr>
          <w:color w:val="000000"/>
          <w:lang w:val="uk-UA"/>
        </w:rPr>
      </w:pPr>
      <w:r w:rsidRPr="00736550">
        <w:rPr>
          <w:color w:val="000000"/>
          <w:lang w:val="uk-UA"/>
        </w:rPr>
        <w:t xml:space="preserve"> </w:t>
      </w:r>
    </w:p>
    <w:p w:rsidR="00FF70F3" w:rsidRPr="00805266" w:rsidRDefault="00FF70F3" w:rsidP="00FF70F3">
      <w:pPr>
        <w:jc w:val="both"/>
        <w:rPr>
          <w:lang w:val="uk-UA"/>
        </w:rPr>
      </w:pPr>
      <w:r w:rsidRPr="00805266">
        <w:rPr>
          <w:lang w:val="uk-UA"/>
        </w:rPr>
        <w:t>Дата</w:t>
      </w:r>
      <w:r>
        <w:rPr>
          <w:lang w:val="uk-UA"/>
        </w:rPr>
        <w:t>_____________________</w:t>
      </w:r>
      <w:r w:rsidR="009F6944">
        <w:rPr>
          <w:lang w:val="uk-UA"/>
        </w:rPr>
        <w:t xml:space="preserve">                                                 </w:t>
      </w:r>
      <w:proofErr w:type="spellStart"/>
      <w:r w:rsidR="009F6944">
        <w:rPr>
          <w:lang w:val="uk-UA"/>
        </w:rPr>
        <w:t>Дата</w:t>
      </w:r>
      <w:proofErr w:type="spellEnd"/>
      <w:r w:rsidR="009F6944">
        <w:rPr>
          <w:lang w:val="uk-UA"/>
        </w:rPr>
        <w:t xml:space="preserve"> ________________________</w:t>
      </w:r>
    </w:p>
    <w:p w:rsidR="00FF70F3" w:rsidRDefault="00FF70F3" w:rsidP="00FF70F3">
      <w:pPr>
        <w:ind w:left="6933"/>
        <w:jc w:val="both"/>
        <w:rPr>
          <w:b/>
          <w:color w:val="FF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9F6944" w:rsidRDefault="009F6944" w:rsidP="00FF70F3">
      <w:pPr>
        <w:ind w:left="6933"/>
        <w:jc w:val="both"/>
        <w:rPr>
          <w:b/>
          <w:color w:val="000000"/>
          <w:sz w:val="28"/>
          <w:szCs w:val="28"/>
          <w:lang w:val="uk-UA"/>
        </w:rPr>
      </w:pPr>
    </w:p>
    <w:p w:rsidR="00FF70F3" w:rsidRPr="00BE0B27" w:rsidRDefault="00FF70F3" w:rsidP="00FF70F3">
      <w:pPr>
        <w:ind w:left="6933"/>
        <w:jc w:val="both"/>
        <w:rPr>
          <w:b/>
          <w:color w:val="000000"/>
          <w:sz w:val="28"/>
          <w:szCs w:val="28"/>
          <w:lang w:val="uk-UA"/>
        </w:rPr>
      </w:pPr>
      <w:r w:rsidRPr="00BE0B27">
        <w:rPr>
          <w:b/>
          <w:color w:val="000000"/>
          <w:sz w:val="28"/>
          <w:szCs w:val="28"/>
          <w:lang w:val="uk-UA"/>
        </w:rPr>
        <w:lastRenderedPageBreak/>
        <w:t xml:space="preserve">Додаток № 1 </w:t>
      </w:r>
    </w:p>
    <w:p w:rsidR="00FF70F3" w:rsidRPr="005F6161" w:rsidRDefault="00FF70F3" w:rsidP="00FF70F3">
      <w:pPr>
        <w:ind w:left="6933" w:firstLine="855"/>
        <w:jc w:val="both"/>
        <w:rPr>
          <w:color w:val="000000"/>
          <w:sz w:val="28"/>
          <w:szCs w:val="28"/>
          <w:lang w:val="uk-UA"/>
        </w:rPr>
      </w:pPr>
    </w:p>
    <w:p w:rsidR="00FF70F3" w:rsidRPr="00901798" w:rsidRDefault="00FF70F3" w:rsidP="00901798">
      <w:pPr>
        <w:spacing w:after="0" w:line="240" w:lineRule="auto"/>
        <w:ind w:firstLine="851"/>
        <w:jc w:val="center"/>
        <w:rPr>
          <w:rFonts w:ascii="Times New Roman" w:hAnsi="Times New Roman" w:cs="Times New Roman"/>
          <w:b/>
          <w:sz w:val="28"/>
          <w:szCs w:val="28"/>
          <w:lang w:val="uk-UA"/>
        </w:rPr>
      </w:pPr>
      <w:r w:rsidRPr="00901798">
        <w:rPr>
          <w:rFonts w:ascii="Times New Roman" w:hAnsi="Times New Roman" w:cs="Times New Roman"/>
          <w:b/>
          <w:sz w:val="28"/>
          <w:szCs w:val="28"/>
          <w:lang w:val="uk-UA"/>
        </w:rPr>
        <w:t>ОРІЄНТОВНИЙ ПЕРЕЛІК</w:t>
      </w:r>
    </w:p>
    <w:p w:rsidR="00FF70F3" w:rsidRPr="00901798" w:rsidRDefault="00FF70F3" w:rsidP="00901798">
      <w:pPr>
        <w:spacing w:after="0" w:line="240" w:lineRule="auto"/>
        <w:ind w:firstLine="851"/>
        <w:jc w:val="center"/>
        <w:rPr>
          <w:rFonts w:ascii="Times New Roman" w:hAnsi="Times New Roman" w:cs="Times New Roman"/>
          <w:b/>
          <w:sz w:val="28"/>
          <w:szCs w:val="28"/>
          <w:lang w:val="uk-UA"/>
        </w:rPr>
      </w:pPr>
      <w:r w:rsidRPr="00901798">
        <w:rPr>
          <w:rFonts w:ascii="Times New Roman" w:hAnsi="Times New Roman" w:cs="Times New Roman"/>
          <w:b/>
          <w:sz w:val="28"/>
          <w:szCs w:val="28"/>
          <w:lang w:val="uk-UA"/>
        </w:rPr>
        <w:t>посад працівників</w:t>
      </w:r>
      <w:r w:rsidRPr="00901798">
        <w:rPr>
          <w:rFonts w:ascii="Times New Roman" w:hAnsi="Times New Roman" w:cs="Times New Roman"/>
          <w:b/>
          <w:color w:val="FF0000"/>
          <w:sz w:val="28"/>
          <w:szCs w:val="28"/>
          <w:lang w:val="uk-UA"/>
        </w:rPr>
        <w:t xml:space="preserve"> </w:t>
      </w:r>
      <w:r w:rsidRPr="00901798">
        <w:rPr>
          <w:rFonts w:ascii="Times New Roman" w:hAnsi="Times New Roman" w:cs="Times New Roman"/>
          <w:b/>
          <w:sz w:val="28"/>
          <w:szCs w:val="28"/>
          <w:lang w:val="uk-UA"/>
        </w:rPr>
        <w:t>з ненормованим робочим днем</w:t>
      </w:r>
    </w:p>
    <w:p w:rsidR="00FF70F3" w:rsidRPr="00901798" w:rsidRDefault="00FF70F3" w:rsidP="00901798">
      <w:pPr>
        <w:spacing w:after="0" w:line="240" w:lineRule="auto"/>
        <w:ind w:firstLine="851"/>
        <w:jc w:val="center"/>
        <w:rPr>
          <w:rFonts w:ascii="Times New Roman" w:hAnsi="Times New Roman" w:cs="Times New Roman"/>
          <w:b/>
          <w:sz w:val="28"/>
          <w:szCs w:val="28"/>
          <w:lang w:val="uk-UA"/>
        </w:rPr>
      </w:pPr>
      <w:r w:rsidRPr="00901798">
        <w:rPr>
          <w:rFonts w:ascii="Times New Roman" w:hAnsi="Times New Roman" w:cs="Times New Roman"/>
          <w:b/>
          <w:sz w:val="28"/>
          <w:szCs w:val="28"/>
          <w:lang w:val="uk-UA"/>
        </w:rPr>
        <w:t>системи Міністерства освіти і науки України,</w:t>
      </w:r>
    </w:p>
    <w:p w:rsidR="00FF70F3" w:rsidRPr="00901798" w:rsidRDefault="00FF70F3" w:rsidP="00901798">
      <w:pPr>
        <w:spacing w:after="0" w:line="240" w:lineRule="auto"/>
        <w:ind w:firstLine="851"/>
        <w:jc w:val="center"/>
        <w:rPr>
          <w:rFonts w:ascii="Times New Roman" w:hAnsi="Times New Roman" w:cs="Times New Roman"/>
          <w:b/>
          <w:sz w:val="28"/>
          <w:szCs w:val="28"/>
          <w:lang w:val="uk-UA"/>
        </w:rPr>
      </w:pPr>
      <w:r w:rsidRPr="00901798">
        <w:rPr>
          <w:rFonts w:ascii="Times New Roman" w:hAnsi="Times New Roman" w:cs="Times New Roman"/>
          <w:b/>
          <w:sz w:val="28"/>
          <w:szCs w:val="28"/>
          <w:lang w:val="uk-UA"/>
        </w:rPr>
        <w:t>яким може надаватись додаткова відпустка</w:t>
      </w:r>
    </w:p>
    <w:p w:rsidR="00FF70F3" w:rsidRPr="00736550" w:rsidRDefault="00FF70F3" w:rsidP="00FF70F3">
      <w:pPr>
        <w:ind w:firstLine="851"/>
        <w:jc w:val="center"/>
        <w:rPr>
          <w:b/>
          <w:sz w:val="28"/>
          <w:szCs w:val="28"/>
          <w:lang w:val="uk-UA"/>
        </w:rPr>
      </w:pPr>
    </w:p>
    <w:p w:rsidR="00FF70F3" w:rsidRPr="00736550" w:rsidRDefault="00FF70F3" w:rsidP="00FF70F3">
      <w:pPr>
        <w:ind w:firstLine="708"/>
        <w:jc w:val="both"/>
        <w:rPr>
          <w:sz w:val="28"/>
          <w:szCs w:val="28"/>
          <w:lang w:val="uk-UA"/>
        </w:rPr>
      </w:pPr>
      <w:r w:rsidRPr="00736550">
        <w:rPr>
          <w:sz w:val="28"/>
          <w:szCs w:val="28"/>
          <w:lang w:val="uk-UA"/>
        </w:rPr>
        <w:t>Керівники установ і організацій, їх заступники та помічники.</w:t>
      </w:r>
    </w:p>
    <w:p w:rsidR="00FF70F3" w:rsidRPr="00736550" w:rsidRDefault="00FF70F3" w:rsidP="00901798">
      <w:pPr>
        <w:spacing w:after="0" w:line="240" w:lineRule="auto"/>
        <w:jc w:val="both"/>
        <w:rPr>
          <w:sz w:val="28"/>
          <w:szCs w:val="28"/>
          <w:lang w:val="uk-UA"/>
        </w:rPr>
      </w:pPr>
      <w:r w:rsidRPr="00736550">
        <w:rPr>
          <w:sz w:val="28"/>
          <w:szCs w:val="28"/>
          <w:lang w:val="uk-UA"/>
        </w:rPr>
        <w:t>Керівники структурних підрозділів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Директори обсерваторій, ботанічних садів, студентських містечок, спортивних споруд та їх заступники.</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Завідувачі ветеринарними клініками, випробувальними полями, розсадниками, розплідниками, віваріями.</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Головні  спеціалісти (інженери, конструктори, енергетики, механіки, технологи, економісти, арбітри та інші) та їх заступники.</w:t>
      </w:r>
    </w:p>
    <w:p w:rsidR="00FF70F3" w:rsidRPr="00736550" w:rsidRDefault="00FF70F3" w:rsidP="00901798">
      <w:pPr>
        <w:spacing w:after="0" w:line="240" w:lineRule="auto"/>
        <w:ind w:firstLine="708"/>
        <w:jc w:val="both"/>
        <w:rPr>
          <w:sz w:val="28"/>
          <w:szCs w:val="28"/>
          <w:lang w:val="uk-UA"/>
        </w:rPr>
      </w:pPr>
      <w:r w:rsidRPr="00736550">
        <w:rPr>
          <w:sz w:val="28"/>
          <w:szCs w:val="28"/>
          <w:lang w:val="uk-UA"/>
        </w:rPr>
        <w:t xml:space="preserve">Провідні спеціалісти (інженери, конструктори, технологи, проектувальники, </w:t>
      </w:r>
      <w:proofErr w:type="spellStart"/>
      <w:r w:rsidRPr="00736550">
        <w:rPr>
          <w:sz w:val="28"/>
          <w:szCs w:val="28"/>
          <w:lang w:val="uk-UA"/>
        </w:rPr>
        <w:t>електронщики</w:t>
      </w:r>
      <w:proofErr w:type="spellEnd"/>
      <w:r w:rsidRPr="00736550">
        <w:rPr>
          <w:sz w:val="28"/>
          <w:szCs w:val="28"/>
          <w:lang w:val="uk-UA"/>
        </w:rPr>
        <w:t>, програмісти, архітектори, математики, художники-конструктори (дизайнери), економісти, юрисконсульти, психологи, соціологи, бухгалтери, бухгалтери - ревізори  та   інші).</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Спеціалісти: (інженери, конструктори, технологи, проектувальники, механіки, енергетики, </w:t>
      </w:r>
      <w:proofErr w:type="spellStart"/>
      <w:r w:rsidRPr="00736550">
        <w:rPr>
          <w:sz w:val="28"/>
          <w:szCs w:val="28"/>
          <w:lang w:val="uk-UA"/>
        </w:rPr>
        <w:t>електронщики</w:t>
      </w:r>
      <w:proofErr w:type="spellEnd"/>
      <w:r w:rsidRPr="00736550">
        <w:rPr>
          <w:sz w:val="28"/>
          <w:szCs w:val="28"/>
          <w:lang w:val="uk-UA"/>
        </w:rPr>
        <w:t>,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які мають вищу освіту; лаборанти, виробники робіт, начальники дільниць, майстри, контрольні майстри дільниць електронно-обчислювальних машин, оператори електронно-обчислювальних машин, інструктори, адміністратори, бібліотекарі, бібліографи, екскурсоводи, ветлікарі, ветфельдшери, вихователі гуртожитків, помічники вихователів та інші.</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w:t>
      </w:r>
      <w:proofErr w:type="spellStart"/>
      <w:r w:rsidRPr="00736550">
        <w:rPr>
          <w:sz w:val="28"/>
          <w:szCs w:val="28"/>
          <w:lang w:val="uk-UA"/>
        </w:rPr>
        <w:t>Перекладачі-дактилологи</w:t>
      </w:r>
      <w:proofErr w:type="spellEnd"/>
      <w:r w:rsidRPr="00736550">
        <w:rPr>
          <w:sz w:val="28"/>
          <w:szCs w:val="28"/>
          <w:lang w:val="uk-UA"/>
        </w:rPr>
        <w:t>, перекладачі, перекладачі-секретарі сліпих викладачів (вчителів), художники-оформлювачі, читці, лектори.</w:t>
      </w:r>
    </w:p>
    <w:p w:rsidR="00FF70F3" w:rsidRPr="00736550" w:rsidRDefault="00FF70F3" w:rsidP="00901798">
      <w:pPr>
        <w:spacing w:after="0" w:line="240" w:lineRule="auto"/>
        <w:ind w:firstLine="720"/>
        <w:jc w:val="both"/>
        <w:rPr>
          <w:sz w:val="28"/>
          <w:szCs w:val="28"/>
          <w:lang w:val="uk-UA"/>
        </w:rPr>
      </w:pPr>
      <w:r w:rsidRPr="00736550">
        <w:rPr>
          <w:sz w:val="28"/>
          <w:szCs w:val="28"/>
          <w:lang w:val="uk-UA"/>
        </w:rPr>
        <w:t>Техніки всіх спеціальностей.</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Старші: товарознавці, касири, касири-інкасатори, інспектори, табельники, диспетчери, архіваріуси, діловоди, машиністки.</w:t>
      </w:r>
    </w:p>
    <w:p w:rsidR="00FF70F3" w:rsidRPr="00736550" w:rsidRDefault="00FF70F3" w:rsidP="00901798">
      <w:pPr>
        <w:spacing w:after="0" w:line="240" w:lineRule="auto"/>
        <w:jc w:val="both"/>
        <w:rPr>
          <w:sz w:val="28"/>
          <w:szCs w:val="28"/>
          <w:lang w:val="uk-UA"/>
        </w:rPr>
      </w:pPr>
      <w:r w:rsidRPr="00736550">
        <w:rPr>
          <w:sz w:val="28"/>
          <w:szCs w:val="28"/>
          <w:lang w:val="uk-UA"/>
        </w:rPr>
        <w:lastRenderedPageBreak/>
        <w:t xml:space="preserve">          Шеф-кухарі.</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Головні редактори, редактори, літературні співробітники, кореспонденти, старші коректори, коректори.</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FF70F3" w:rsidRPr="00736550" w:rsidRDefault="00FF70F3" w:rsidP="00901798">
      <w:pPr>
        <w:spacing w:after="0" w:line="240" w:lineRule="auto"/>
        <w:jc w:val="both"/>
        <w:rPr>
          <w:sz w:val="28"/>
          <w:szCs w:val="28"/>
          <w:lang w:val="uk-UA"/>
        </w:rPr>
      </w:pPr>
      <w:r w:rsidRPr="00736550">
        <w:rPr>
          <w:sz w:val="28"/>
          <w:szCs w:val="28"/>
          <w:lang w:val="uk-UA"/>
        </w:rPr>
        <w:t xml:space="preserve">          Капітани учбових кораблів, їх старші помічники, помічники механіків, боцмани, керівники водних станцій.</w:t>
      </w:r>
    </w:p>
    <w:p w:rsidR="00FF70F3" w:rsidRPr="00736550" w:rsidRDefault="00FF70F3" w:rsidP="00901798">
      <w:pPr>
        <w:spacing w:after="0" w:line="240" w:lineRule="auto"/>
        <w:ind w:hanging="142"/>
        <w:jc w:val="both"/>
        <w:rPr>
          <w:sz w:val="28"/>
          <w:szCs w:val="28"/>
          <w:lang w:val="uk-UA"/>
        </w:rPr>
      </w:pPr>
      <w:r w:rsidRPr="00736550">
        <w:rPr>
          <w:sz w:val="28"/>
          <w:szCs w:val="28"/>
          <w:lang w:val="uk-UA"/>
        </w:rPr>
        <w:t xml:space="preserve">            Агрономи, садівники, квітникарі, </w:t>
      </w:r>
      <w:proofErr w:type="spellStart"/>
      <w:r w:rsidRPr="00736550">
        <w:rPr>
          <w:sz w:val="28"/>
          <w:szCs w:val="28"/>
          <w:lang w:val="uk-UA"/>
        </w:rPr>
        <w:t>бджоляри</w:t>
      </w:r>
      <w:proofErr w:type="spellEnd"/>
      <w:r w:rsidRPr="00736550">
        <w:rPr>
          <w:sz w:val="28"/>
          <w:szCs w:val="28"/>
          <w:lang w:val="uk-UA"/>
        </w:rPr>
        <w:t>, ентомологи, дендрологи, зоологи, лісники.</w:t>
      </w:r>
    </w:p>
    <w:p w:rsidR="00FF70F3" w:rsidRPr="00736550" w:rsidRDefault="00FF70F3" w:rsidP="00901798">
      <w:pPr>
        <w:spacing w:after="0" w:line="240" w:lineRule="auto"/>
        <w:ind w:hanging="142"/>
        <w:jc w:val="both"/>
        <w:rPr>
          <w:sz w:val="28"/>
          <w:szCs w:val="28"/>
          <w:lang w:val="uk-UA"/>
        </w:rPr>
      </w:pPr>
      <w:r w:rsidRPr="00736550">
        <w:rPr>
          <w:sz w:val="28"/>
          <w:szCs w:val="28"/>
          <w:lang w:val="uk-UA"/>
        </w:rPr>
        <w:t xml:space="preserve">            Лікарі, середній  та молодший медичний персонал установ і закладів освіти.  </w:t>
      </w:r>
    </w:p>
    <w:p w:rsidR="00FF70F3" w:rsidRPr="00736550" w:rsidRDefault="00FF70F3" w:rsidP="00901798">
      <w:pPr>
        <w:spacing w:after="0" w:line="240" w:lineRule="auto"/>
        <w:ind w:firstLine="851"/>
        <w:jc w:val="center"/>
        <w:rPr>
          <w:sz w:val="28"/>
          <w:szCs w:val="28"/>
          <w:lang w:val="uk-UA"/>
        </w:rPr>
      </w:pPr>
    </w:p>
    <w:p w:rsidR="00FF70F3" w:rsidRPr="00736550" w:rsidRDefault="00FF70F3" w:rsidP="00901798">
      <w:pPr>
        <w:spacing w:after="0" w:line="240" w:lineRule="auto"/>
        <w:ind w:firstLine="851"/>
        <w:jc w:val="center"/>
        <w:rPr>
          <w:sz w:val="28"/>
          <w:szCs w:val="28"/>
          <w:lang w:val="uk-UA"/>
        </w:rPr>
      </w:pPr>
    </w:p>
    <w:p w:rsidR="00FF70F3" w:rsidRDefault="00FF70F3" w:rsidP="00901798">
      <w:pPr>
        <w:spacing w:after="0" w:line="240" w:lineRule="auto"/>
        <w:ind w:firstLine="851"/>
        <w:jc w:val="center"/>
        <w:rPr>
          <w:sz w:val="28"/>
          <w:szCs w:val="28"/>
          <w:lang w:val="uk-UA"/>
        </w:rPr>
      </w:pPr>
    </w:p>
    <w:p w:rsidR="00FF70F3" w:rsidRDefault="00FF70F3" w:rsidP="00901798">
      <w:pPr>
        <w:spacing w:after="0" w:line="240" w:lineRule="auto"/>
        <w:ind w:firstLine="851"/>
        <w:jc w:val="center"/>
        <w:rPr>
          <w:sz w:val="28"/>
          <w:szCs w:val="28"/>
          <w:lang w:val="uk-UA"/>
        </w:rPr>
      </w:pPr>
    </w:p>
    <w:p w:rsidR="00FF70F3" w:rsidRDefault="00FF70F3" w:rsidP="00901798">
      <w:pPr>
        <w:spacing w:after="0" w:line="240" w:lineRule="auto"/>
        <w:ind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Default="00FF70F3" w:rsidP="00FF70F3">
      <w:pPr>
        <w:ind w:left="6229" w:firstLine="851"/>
        <w:jc w:val="center"/>
        <w:rPr>
          <w:sz w:val="28"/>
          <w:szCs w:val="28"/>
          <w:lang w:val="uk-UA"/>
        </w:rPr>
      </w:pPr>
    </w:p>
    <w:p w:rsidR="00FF70F3" w:rsidRPr="00736550" w:rsidRDefault="00FF70F3" w:rsidP="00FF70F3">
      <w:pPr>
        <w:ind w:left="6229" w:firstLine="851"/>
        <w:jc w:val="center"/>
        <w:rPr>
          <w:sz w:val="28"/>
          <w:szCs w:val="28"/>
          <w:lang w:val="uk-UA"/>
        </w:rPr>
      </w:pPr>
    </w:p>
    <w:p w:rsidR="00FF70F3" w:rsidRDefault="00FF70F3" w:rsidP="00FF70F3">
      <w:pPr>
        <w:ind w:left="6937" w:firstLine="143"/>
        <w:jc w:val="center"/>
        <w:rPr>
          <w:b/>
          <w:color w:val="FF0000"/>
          <w:sz w:val="28"/>
          <w:szCs w:val="28"/>
          <w:lang w:val="uk-UA"/>
        </w:rPr>
      </w:pPr>
    </w:p>
    <w:p w:rsidR="00FF70F3" w:rsidRDefault="00FF70F3" w:rsidP="00FF70F3">
      <w:pPr>
        <w:ind w:left="6937" w:firstLine="143"/>
        <w:jc w:val="center"/>
        <w:rPr>
          <w:b/>
          <w:color w:val="FF0000"/>
          <w:sz w:val="28"/>
          <w:szCs w:val="28"/>
          <w:lang w:val="uk-UA"/>
        </w:rPr>
      </w:pPr>
    </w:p>
    <w:p w:rsidR="00FF70F3" w:rsidRPr="00BE0B27" w:rsidRDefault="00FF70F3" w:rsidP="00FF70F3">
      <w:pPr>
        <w:ind w:left="6937" w:firstLine="143"/>
        <w:jc w:val="center"/>
        <w:rPr>
          <w:b/>
          <w:color w:val="000000"/>
          <w:sz w:val="28"/>
          <w:szCs w:val="28"/>
          <w:lang w:val="uk-UA"/>
        </w:rPr>
      </w:pPr>
      <w:r w:rsidRPr="00BE0B27">
        <w:rPr>
          <w:b/>
          <w:color w:val="000000"/>
          <w:sz w:val="28"/>
          <w:szCs w:val="28"/>
          <w:lang w:val="uk-UA"/>
        </w:rPr>
        <w:lastRenderedPageBreak/>
        <w:t>Додаток № 2</w:t>
      </w:r>
    </w:p>
    <w:p w:rsidR="00FF70F3" w:rsidRPr="00901798" w:rsidRDefault="00FF70F3" w:rsidP="00FF70F3">
      <w:pPr>
        <w:jc w:val="center"/>
        <w:rPr>
          <w:rFonts w:ascii="Times New Roman" w:hAnsi="Times New Roman" w:cs="Times New Roman"/>
          <w:b/>
          <w:color w:val="000000"/>
          <w:sz w:val="28"/>
          <w:szCs w:val="28"/>
          <w:lang w:val="uk-UA"/>
        </w:rPr>
      </w:pPr>
    </w:p>
    <w:p w:rsidR="00FF70F3" w:rsidRPr="00901798" w:rsidRDefault="00FF70F3" w:rsidP="00FF70F3">
      <w:pPr>
        <w:jc w:val="center"/>
        <w:rPr>
          <w:rFonts w:ascii="Times New Roman" w:hAnsi="Times New Roman" w:cs="Times New Roman"/>
          <w:b/>
          <w:color w:val="000000"/>
          <w:sz w:val="28"/>
          <w:szCs w:val="28"/>
          <w:lang w:val="uk-UA"/>
        </w:rPr>
      </w:pPr>
      <w:r w:rsidRPr="00901798">
        <w:rPr>
          <w:rFonts w:ascii="Times New Roman" w:hAnsi="Times New Roman" w:cs="Times New Roman"/>
          <w:b/>
          <w:color w:val="000000"/>
          <w:sz w:val="28"/>
          <w:szCs w:val="28"/>
          <w:lang w:val="uk-UA"/>
        </w:rPr>
        <w:t>Перелік</w:t>
      </w:r>
    </w:p>
    <w:p w:rsidR="00FF70F3" w:rsidRPr="00901798" w:rsidRDefault="00FF70F3" w:rsidP="00FF70F3">
      <w:pPr>
        <w:jc w:val="center"/>
        <w:rPr>
          <w:rFonts w:ascii="Times New Roman" w:hAnsi="Times New Roman" w:cs="Times New Roman"/>
          <w:b/>
          <w:color w:val="000000"/>
          <w:sz w:val="28"/>
          <w:szCs w:val="28"/>
          <w:lang w:val="uk-UA"/>
        </w:rPr>
      </w:pPr>
      <w:r w:rsidRPr="00901798">
        <w:rPr>
          <w:rFonts w:ascii="Times New Roman" w:hAnsi="Times New Roman" w:cs="Times New Roman"/>
          <w:b/>
          <w:color w:val="000000"/>
          <w:sz w:val="28"/>
          <w:szCs w:val="28"/>
          <w:lang w:val="uk-UA"/>
        </w:rPr>
        <w:t xml:space="preserve">доплат і надбавок, які мають галузевий характер  до тарифних ставок і посадових окладів працівникам галузі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8"/>
        <w:gridCol w:w="5183"/>
      </w:tblGrid>
      <w:tr w:rsidR="00FF70F3" w:rsidRPr="00901798" w:rsidTr="00901798">
        <w:tc>
          <w:tcPr>
            <w:tcW w:w="4388" w:type="dxa"/>
          </w:tcPr>
          <w:p w:rsidR="00FF70F3" w:rsidRPr="00901798" w:rsidRDefault="00FF70F3" w:rsidP="004E3CEC">
            <w:pPr>
              <w:jc w:val="center"/>
              <w:rPr>
                <w:rFonts w:ascii="Times New Roman" w:hAnsi="Times New Roman" w:cs="Times New Roman"/>
                <w:color w:val="000000"/>
                <w:sz w:val="24"/>
                <w:szCs w:val="24"/>
                <w:lang w:val="uk-UA"/>
              </w:rPr>
            </w:pPr>
          </w:p>
        </w:tc>
        <w:tc>
          <w:tcPr>
            <w:tcW w:w="5183" w:type="dxa"/>
          </w:tcPr>
          <w:p w:rsidR="00FF70F3" w:rsidRPr="00901798" w:rsidRDefault="00FF70F3" w:rsidP="004E3CEC">
            <w:pPr>
              <w:jc w:val="cente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Розмір доплат і надбавок</w:t>
            </w:r>
          </w:p>
          <w:p w:rsidR="00FF70F3" w:rsidRPr="00901798" w:rsidRDefault="00FF70F3" w:rsidP="004E3CEC">
            <w:pPr>
              <w:jc w:val="center"/>
              <w:rPr>
                <w:rFonts w:ascii="Times New Roman" w:hAnsi="Times New Roman" w:cs="Times New Roman"/>
                <w:color w:val="000000"/>
                <w:sz w:val="24"/>
                <w:szCs w:val="24"/>
                <w:lang w:val="uk-UA"/>
              </w:rPr>
            </w:pPr>
          </w:p>
        </w:tc>
      </w:tr>
      <w:tr w:rsidR="00FF70F3" w:rsidRPr="00901798" w:rsidTr="00901798">
        <w:trPr>
          <w:trHeight w:val="3867"/>
        </w:trPr>
        <w:tc>
          <w:tcPr>
            <w:tcW w:w="4388" w:type="dxa"/>
          </w:tcPr>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1. За суміщення професій (посад)</w:t>
            </w:r>
          </w:p>
          <w:p w:rsidR="00FF70F3" w:rsidRPr="00901798" w:rsidRDefault="00FF70F3" w:rsidP="004E3CEC">
            <w:pPr>
              <w:rPr>
                <w:rFonts w:ascii="Times New Roman" w:hAnsi="Times New Roman" w:cs="Times New Roman"/>
                <w:color w:val="000000"/>
                <w:sz w:val="24"/>
                <w:szCs w:val="24"/>
                <w:lang w:val="uk-UA"/>
              </w:rPr>
            </w:pPr>
          </w:p>
          <w:p w:rsidR="00FF70F3" w:rsidRPr="00901798" w:rsidRDefault="00FF70F3" w:rsidP="00901798">
            <w:pPr>
              <w:spacing w:after="0" w:line="240" w:lineRule="auto"/>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2. За розширення зони обслуговування або збільшення обсягу виконуваних робіт.</w:t>
            </w:r>
          </w:p>
          <w:p w:rsidR="00FF70F3" w:rsidRPr="00901798" w:rsidRDefault="00FF70F3" w:rsidP="00901798">
            <w:pPr>
              <w:spacing w:after="0" w:line="240" w:lineRule="auto"/>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3. За виконання обов’язків тимчасово відсутніх працівників</w:t>
            </w:r>
          </w:p>
          <w:p w:rsidR="00FF70F3" w:rsidRPr="00901798" w:rsidRDefault="00FF70F3" w:rsidP="004E3CEC">
            <w:pPr>
              <w:rPr>
                <w:rFonts w:ascii="Times New Roman" w:hAnsi="Times New Roman" w:cs="Times New Roman"/>
                <w:color w:val="000000"/>
                <w:sz w:val="24"/>
                <w:szCs w:val="24"/>
                <w:lang w:val="uk-UA"/>
              </w:rPr>
            </w:pP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4. За складність і напруженість в роботі.</w:t>
            </w: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5. За високі досягнення у праці</w:t>
            </w: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6. За роботу у важких, шкідливих та особливих умовах</w:t>
            </w:r>
          </w:p>
          <w:p w:rsidR="00FF70F3" w:rsidRPr="00901798" w:rsidRDefault="00FF70F3" w:rsidP="004E3CEC">
            <w:pPr>
              <w:rPr>
                <w:rFonts w:ascii="Times New Roman" w:hAnsi="Times New Roman" w:cs="Times New Roman"/>
                <w:color w:val="000000"/>
                <w:sz w:val="24"/>
                <w:szCs w:val="24"/>
                <w:lang w:val="uk-UA"/>
              </w:rPr>
            </w:pPr>
          </w:p>
          <w:p w:rsidR="00FF70F3" w:rsidRPr="00901798" w:rsidRDefault="00FF70F3" w:rsidP="004E3CEC">
            <w:pPr>
              <w:rPr>
                <w:rFonts w:ascii="Times New Roman" w:hAnsi="Times New Roman" w:cs="Times New Roman"/>
                <w:color w:val="000000"/>
                <w:sz w:val="24"/>
                <w:szCs w:val="24"/>
                <w:lang w:val="uk-UA"/>
              </w:rPr>
            </w:pP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 xml:space="preserve">7. За роботу в нічний час </w:t>
            </w:r>
          </w:p>
        </w:tc>
        <w:tc>
          <w:tcPr>
            <w:tcW w:w="5183" w:type="dxa"/>
          </w:tcPr>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Доплати працівникам здійснюються у розмірі до 50% посадового окладу відсутнього працівника або вакантною посадою</w:t>
            </w: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Зазначені види доплат не встановлюються керівникам бюджетних установ, закладів та організацій, їх заступникам, керівникам структурних підрозділів цих установ, закладів та організацій та їх заступникам</w:t>
            </w: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 xml:space="preserve">Надбавки працівникам здійснюються у розмірі </w:t>
            </w:r>
            <w:r w:rsidRPr="00901798">
              <w:rPr>
                <w:rFonts w:ascii="Times New Roman" w:hAnsi="Times New Roman" w:cs="Times New Roman"/>
                <w:b/>
                <w:color w:val="000000"/>
                <w:sz w:val="24"/>
                <w:szCs w:val="24"/>
                <w:lang w:val="uk-UA"/>
              </w:rPr>
              <w:t>до 50% посадового окладу</w:t>
            </w:r>
            <w:r w:rsidRPr="00901798">
              <w:rPr>
                <w:rFonts w:ascii="Times New Roman" w:hAnsi="Times New Roman" w:cs="Times New Roman"/>
                <w:color w:val="000000"/>
                <w:sz w:val="24"/>
                <w:szCs w:val="24"/>
                <w:lang w:val="uk-UA"/>
              </w:rPr>
              <w:t>.</w:t>
            </w:r>
          </w:p>
          <w:p w:rsidR="00FF70F3" w:rsidRPr="00901798" w:rsidRDefault="00FF70F3" w:rsidP="00901798">
            <w:pPr>
              <w:spacing w:after="0" w:line="240" w:lineRule="auto"/>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За роботу:</w:t>
            </w:r>
          </w:p>
          <w:p w:rsidR="00FF70F3" w:rsidRPr="00901798" w:rsidRDefault="00FF70F3" w:rsidP="00901798">
            <w:pPr>
              <w:spacing w:after="0" w:line="240" w:lineRule="auto"/>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у важких і шкідливих умовах праці встановлюються доплати у розмірі до 12% тарифної ставки (посадового окладу);</w:t>
            </w:r>
          </w:p>
          <w:p w:rsidR="00FF70F3" w:rsidRPr="00901798" w:rsidRDefault="00FF70F3" w:rsidP="00901798">
            <w:pPr>
              <w:spacing w:after="0" w:line="240" w:lineRule="auto"/>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у особливо важких та шкідливих умовах праці встановлюються доплати у розмірі до 24% тарифної ставки (посадового окладу)</w:t>
            </w:r>
          </w:p>
          <w:p w:rsidR="00FF70F3" w:rsidRPr="00901798" w:rsidRDefault="00FF70F3" w:rsidP="004E3CEC">
            <w:pPr>
              <w:rPr>
                <w:rFonts w:ascii="Times New Roman" w:hAnsi="Times New Roman" w:cs="Times New Roman"/>
                <w:color w:val="000000"/>
                <w:sz w:val="24"/>
                <w:szCs w:val="24"/>
                <w:lang w:val="uk-UA"/>
              </w:rPr>
            </w:pPr>
            <w:r w:rsidRPr="00901798">
              <w:rPr>
                <w:rFonts w:ascii="Times New Roman" w:hAnsi="Times New Roman" w:cs="Times New Roman"/>
                <w:color w:val="000000"/>
                <w:sz w:val="24"/>
                <w:szCs w:val="24"/>
                <w:lang w:val="uk-UA"/>
              </w:rPr>
              <w:t xml:space="preserve">Додаткова оплата </w:t>
            </w:r>
            <w:r w:rsidRPr="00901798">
              <w:rPr>
                <w:rFonts w:ascii="Times New Roman" w:hAnsi="Times New Roman" w:cs="Times New Roman"/>
                <w:b/>
                <w:color w:val="000000"/>
                <w:sz w:val="24"/>
                <w:szCs w:val="24"/>
                <w:lang w:val="uk-UA"/>
              </w:rPr>
              <w:t>в розмірі 40 %</w:t>
            </w:r>
            <w:r w:rsidRPr="00901798">
              <w:rPr>
                <w:rFonts w:ascii="Times New Roman" w:hAnsi="Times New Roman" w:cs="Times New Roman"/>
                <w:color w:val="000000"/>
                <w:sz w:val="24"/>
                <w:szCs w:val="24"/>
                <w:lang w:val="uk-UA"/>
              </w:rPr>
              <w:t xml:space="preserve"> годинної тарифної ставки (посадового окладу) за кожну годину роботи в нічний час (у період з 10 годин вечора до 6 годин ранку)</w:t>
            </w:r>
          </w:p>
        </w:tc>
      </w:tr>
    </w:tbl>
    <w:p w:rsidR="00FF70F3" w:rsidRDefault="00FF70F3" w:rsidP="00FF70F3">
      <w:pPr>
        <w:ind w:left="4956" w:firstLine="708"/>
        <w:rPr>
          <w:color w:val="000000"/>
          <w:sz w:val="28"/>
          <w:szCs w:val="28"/>
          <w:lang w:val="uk-UA"/>
        </w:rPr>
      </w:pPr>
      <w:r w:rsidRPr="007433C1">
        <w:rPr>
          <w:color w:val="000000"/>
          <w:sz w:val="28"/>
          <w:szCs w:val="28"/>
          <w:lang w:val="uk-UA"/>
        </w:rPr>
        <w:t xml:space="preserve"> </w:t>
      </w:r>
    </w:p>
    <w:p w:rsidR="00FF70F3" w:rsidRDefault="00FF70F3" w:rsidP="00FF70F3">
      <w:pPr>
        <w:ind w:left="4956" w:firstLine="708"/>
        <w:rPr>
          <w:color w:val="000000"/>
          <w:sz w:val="28"/>
          <w:szCs w:val="28"/>
          <w:lang w:val="uk-UA"/>
        </w:rPr>
      </w:pPr>
    </w:p>
    <w:p w:rsidR="00FF70F3" w:rsidRDefault="00FF70F3" w:rsidP="00FF70F3">
      <w:pPr>
        <w:ind w:left="4956" w:firstLine="708"/>
        <w:rPr>
          <w:color w:val="000000"/>
          <w:sz w:val="28"/>
          <w:szCs w:val="28"/>
          <w:lang w:val="uk-UA"/>
        </w:rPr>
      </w:pPr>
    </w:p>
    <w:p w:rsidR="00FF70F3" w:rsidRDefault="00FF70F3" w:rsidP="00FF70F3">
      <w:pPr>
        <w:ind w:left="4956" w:firstLine="708"/>
        <w:rPr>
          <w:color w:val="000000"/>
          <w:sz w:val="28"/>
          <w:szCs w:val="28"/>
          <w:lang w:val="uk-UA"/>
        </w:rPr>
      </w:pPr>
    </w:p>
    <w:p w:rsidR="00FF70F3" w:rsidRDefault="00FF70F3" w:rsidP="00FF70F3">
      <w:pPr>
        <w:ind w:left="4956" w:firstLine="708"/>
        <w:rPr>
          <w:color w:val="000000"/>
          <w:sz w:val="28"/>
          <w:szCs w:val="28"/>
          <w:lang w:val="uk-UA"/>
        </w:rPr>
      </w:pPr>
    </w:p>
    <w:p w:rsidR="00FF70F3" w:rsidRDefault="00FF70F3" w:rsidP="00FF70F3">
      <w:pPr>
        <w:ind w:left="4956" w:firstLine="708"/>
        <w:rPr>
          <w:color w:val="000000"/>
          <w:sz w:val="28"/>
          <w:szCs w:val="28"/>
          <w:lang w:val="uk-UA"/>
        </w:rPr>
      </w:pPr>
    </w:p>
    <w:p w:rsidR="00FF70F3" w:rsidRDefault="00FF70F3" w:rsidP="00FF70F3">
      <w:pPr>
        <w:ind w:left="4956" w:firstLine="708"/>
        <w:rPr>
          <w:color w:val="000000"/>
          <w:sz w:val="28"/>
          <w:szCs w:val="28"/>
          <w:lang w:val="uk-UA"/>
        </w:rPr>
      </w:pPr>
    </w:p>
    <w:p w:rsidR="00FF70F3" w:rsidRPr="00BE0B27" w:rsidRDefault="00FF70F3" w:rsidP="00FF70F3">
      <w:pPr>
        <w:shd w:val="clear" w:color="auto" w:fill="FFFFFF"/>
        <w:spacing w:before="310" w:line="317" w:lineRule="exact"/>
        <w:ind w:left="1416" w:firstLine="708"/>
        <w:jc w:val="right"/>
        <w:rPr>
          <w:b/>
          <w:color w:val="000000"/>
          <w:spacing w:val="7"/>
          <w:sz w:val="28"/>
          <w:szCs w:val="28"/>
          <w:lang w:val="uk-UA"/>
        </w:rPr>
      </w:pPr>
      <w:r w:rsidRPr="00BE0B27">
        <w:rPr>
          <w:b/>
          <w:color w:val="000000"/>
          <w:spacing w:val="7"/>
          <w:sz w:val="28"/>
          <w:szCs w:val="28"/>
          <w:lang w:val="uk-UA"/>
        </w:rPr>
        <w:lastRenderedPageBreak/>
        <w:t>Додаток № 3</w:t>
      </w:r>
    </w:p>
    <w:p w:rsidR="00FF70F3" w:rsidRPr="00901798" w:rsidRDefault="00FF70F3" w:rsidP="00901798">
      <w:pPr>
        <w:shd w:val="clear" w:color="auto" w:fill="FFFFFF"/>
        <w:spacing w:after="0" w:line="240" w:lineRule="auto"/>
        <w:jc w:val="center"/>
        <w:rPr>
          <w:rFonts w:ascii="Times New Roman" w:hAnsi="Times New Roman" w:cs="Times New Roman"/>
          <w:b/>
          <w:sz w:val="28"/>
          <w:szCs w:val="28"/>
          <w:lang w:val="uk-UA"/>
        </w:rPr>
      </w:pPr>
      <w:r w:rsidRPr="00901798">
        <w:rPr>
          <w:rFonts w:ascii="Times New Roman" w:hAnsi="Times New Roman" w:cs="Times New Roman"/>
          <w:b/>
          <w:color w:val="000000"/>
          <w:spacing w:val="7"/>
          <w:sz w:val="28"/>
          <w:szCs w:val="28"/>
          <w:lang w:val="uk-UA"/>
        </w:rPr>
        <w:t>Положення</w:t>
      </w:r>
    </w:p>
    <w:p w:rsidR="00FF70F3" w:rsidRPr="00901798" w:rsidRDefault="00FF70F3" w:rsidP="00901798">
      <w:pPr>
        <w:shd w:val="clear" w:color="auto" w:fill="FFFFFF"/>
        <w:tabs>
          <w:tab w:val="left" w:pos="2693"/>
        </w:tabs>
        <w:spacing w:after="0" w:line="240" w:lineRule="auto"/>
        <w:jc w:val="center"/>
        <w:rPr>
          <w:rFonts w:ascii="Times New Roman" w:hAnsi="Times New Roman" w:cs="Times New Roman"/>
          <w:b/>
          <w:color w:val="000000"/>
          <w:spacing w:val="3"/>
          <w:sz w:val="28"/>
          <w:szCs w:val="28"/>
          <w:lang w:val="uk-UA"/>
        </w:rPr>
      </w:pPr>
      <w:r w:rsidRPr="00901798">
        <w:rPr>
          <w:rFonts w:ascii="Times New Roman" w:hAnsi="Times New Roman" w:cs="Times New Roman"/>
          <w:b/>
          <w:color w:val="000000"/>
          <w:spacing w:val="3"/>
          <w:sz w:val="28"/>
          <w:szCs w:val="28"/>
          <w:lang w:val="uk-UA"/>
        </w:rPr>
        <w:t xml:space="preserve">про надання грошової винагороди </w:t>
      </w:r>
    </w:p>
    <w:p w:rsidR="00FF70F3" w:rsidRPr="00901798" w:rsidRDefault="00FF70F3" w:rsidP="00901798">
      <w:pPr>
        <w:shd w:val="clear" w:color="auto" w:fill="FFFFFF"/>
        <w:tabs>
          <w:tab w:val="left" w:pos="2693"/>
        </w:tabs>
        <w:spacing w:after="0" w:line="240" w:lineRule="auto"/>
        <w:jc w:val="center"/>
        <w:rPr>
          <w:rFonts w:ascii="Times New Roman" w:hAnsi="Times New Roman" w:cs="Times New Roman"/>
          <w:b/>
          <w:sz w:val="28"/>
          <w:szCs w:val="28"/>
          <w:lang w:val="uk-UA"/>
        </w:rPr>
      </w:pPr>
      <w:r w:rsidRPr="00901798">
        <w:rPr>
          <w:rFonts w:ascii="Times New Roman" w:hAnsi="Times New Roman" w:cs="Times New Roman"/>
          <w:b/>
          <w:bCs/>
          <w:color w:val="000000"/>
          <w:spacing w:val="3"/>
          <w:sz w:val="28"/>
          <w:szCs w:val="28"/>
          <w:lang w:val="uk-UA"/>
        </w:rPr>
        <w:t xml:space="preserve">педагогічним </w:t>
      </w:r>
      <w:r w:rsidRPr="00901798">
        <w:rPr>
          <w:rFonts w:ascii="Times New Roman" w:hAnsi="Times New Roman" w:cs="Times New Roman"/>
          <w:b/>
          <w:color w:val="000000"/>
          <w:spacing w:val="11"/>
          <w:sz w:val="28"/>
          <w:szCs w:val="28"/>
          <w:lang w:val="uk-UA"/>
        </w:rPr>
        <w:t xml:space="preserve">працівникам </w:t>
      </w:r>
      <w:r w:rsidRPr="00901798">
        <w:rPr>
          <w:rFonts w:ascii="Times New Roman" w:hAnsi="Times New Roman" w:cs="Times New Roman"/>
          <w:b/>
          <w:color w:val="000000"/>
          <w:sz w:val="28"/>
          <w:szCs w:val="28"/>
          <w:lang w:val="uk-UA"/>
        </w:rPr>
        <w:t xml:space="preserve">закладів освіти </w:t>
      </w:r>
      <w:r w:rsidRPr="00901798">
        <w:rPr>
          <w:rFonts w:ascii="Times New Roman" w:hAnsi="Times New Roman" w:cs="Times New Roman"/>
          <w:b/>
          <w:color w:val="000000"/>
          <w:spacing w:val="5"/>
          <w:sz w:val="28"/>
          <w:szCs w:val="28"/>
          <w:lang w:val="uk-UA"/>
        </w:rPr>
        <w:t xml:space="preserve">за </w:t>
      </w:r>
      <w:r w:rsidRPr="00901798">
        <w:rPr>
          <w:rFonts w:ascii="Times New Roman" w:hAnsi="Times New Roman" w:cs="Times New Roman"/>
          <w:b/>
          <w:bCs/>
          <w:color w:val="000000"/>
          <w:spacing w:val="5"/>
          <w:sz w:val="28"/>
          <w:szCs w:val="28"/>
          <w:lang w:val="uk-UA"/>
        </w:rPr>
        <w:t xml:space="preserve">сумлінну </w:t>
      </w:r>
      <w:r w:rsidRPr="00901798">
        <w:rPr>
          <w:rFonts w:ascii="Times New Roman" w:hAnsi="Times New Roman" w:cs="Times New Roman"/>
          <w:b/>
          <w:color w:val="000000"/>
          <w:spacing w:val="29"/>
          <w:sz w:val="28"/>
          <w:szCs w:val="28"/>
          <w:lang w:val="uk-UA"/>
        </w:rPr>
        <w:t xml:space="preserve">працю, </w:t>
      </w:r>
      <w:r w:rsidRPr="00901798">
        <w:rPr>
          <w:rFonts w:ascii="Times New Roman" w:hAnsi="Times New Roman" w:cs="Times New Roman"/>
          <w:b/>
          <w:color w:val="000000"/>
          <w:spacing w:val="5"/>
          <w:sz w:val="28"/>
          <w:szCs w:val="28"/>
          <w:lang w:val="uk-UA"/>
        </w:rPr>
        <w:t xml:space="preserve"> зразкове виконання службових обов'язків</w:t>
      </w:r>
    </w:p>
    <w:p w:rsidR="00FF70F3" w:rsidRDefault="00FF70F3" w:rsidP="00FF70F3">
      <w:pPr>
        <w:shd w:val="clear" w:color="auto" w:fill="FFFFFF"/>
        <w:spacing w:before="324" w:line="324" w:lineRule="exact"/>
        <w:ind w:left="43" w:firstLine="677"/>
        <w:jc w:val="both"/>
        <w:rPr>
          <w:sz w:val="28"/>
          <w:szCs w:val="28"/>
          <w:lang w:val="uk-UA"/>
        </w:rPr>
      </w:pPr>
      <w:r>
        <w:rPr>
          <w:color w:val="000000"/>
          <w:spacing w:val="8"/>
          <w:sz w:val="28"/>
          <w:szCs w:val="28"/>
          <w:lang w:val="uk-UA"/>
        </w:rPr>
        <w:t xml:space="preserve">Це Положення поширюється на педагогічних працівників дошкільних, </w:t>
      </w:r>
      <w:r>
        <w:rPr>
          <w:color w:val="000000"/>
          <w:spacing w:val="-4"/>
          <w:sz w:val="28"/>
          <w:szCs w:val="28"/>
          <w:lang w:val="uk-UA"/>
        </w:rPr>
        <w:t xml:space="preserve">загальноосвітніх,   </w:t>
      </w:r>
      <w:r>
        <w:rPr>
          <w:bCs/>
          <w:color w:val="000000"/>
          <w:spacing w:val="-4"/>
          <w:sz w:val="28"/>
          <w:szCs w:val="28"/>
          <w:lang w:val="uk-UA"/>
        </w:rPr>
        <w:t>позашкільних</w:t>
      </w:r>
      <w:r>
        <w:rPr>
          <w:b/>
          <w:bCs/>
          <w:color w:val="000000"/>
          <w:spacing w:val="-4"/>
          <w:sz w:val="28"/>
          <w:szCs w:val="28"/>
          <w:lang w:val="uk-UA"/>
        </w:rPr>
        <w:t xml:space="preserve">   </w:t>
      </w:r>
      <w:r>
        <w:rPr>
          <w:color w:val="000000"/>
          <w:spacing w:val="-4"/>
          <w:sz w:val="28"/>
          <w:szCs w:val="28"/>
          <w:lang w:val="uk-UA"/>
        </w:rPr>
        <w:t xml:space="preserve">та  інших   навчальних  закладів /крім </w:t>
      </w:r>
      <w:r>
        <w:rPr>
          <w:color w:val="000000"/>
          <w:spacing w:val="-11"/>
          <w:sz w:val="28"/>
          <w:szCs w:val="28"/>
          <w:lang w:val="uk-UA"/>
        </w:rPr>
        <w:t>сумісників/.</w:t>
      </w:r>
    </w:p>
    <w:p w:rsidR="00FF70F3" w:rsidRPr="00D95040" w:rsidRDefault="00FF70F3" w:rsidP="00FF70F3">
      <w:pPr>
        <w:shd w:val="clear" w:color="auto" w:fill="FFFFFF"/>
        <w:spacing w:before="7" w:line="324" w:lineRule="exact"/>
        <w:ind w:left="29" w:firstLine="691"/>
        <w:jc w:val="both"/>
        <w:rPr>
          <w:b/>
          <w:sz w:val="28"/>
          <w:szCs w:val="28"/>
          <w:lang w:val="uk-UA"/>
        </w:rPr>
      </w:pPr>
      <w:r w:rsidRPr="00D95040">
        <w:rPr>
          <w:b/>
          <w:color w:val="000000"/>
          <w:sz w:val="28"/>
          <w:szCs w:val="28"/>
          <w:lang w:val="uk-UA"/>
        </w:rPr>
        <w:t xml:space="preserve">Щорічна грошова винагорода педагогічним працівникам надається на </w:t>
      </w:r>
      <w:r w:rsidRPr="00D95040">
        <w:rPr>
          <w:b/>
          <w:color w:val="000000"/>
          <w:spacing w:val="-2"/>
          <w:sz w:val="28"/>
          <w:szCs w:val="28"/>
          <w:lang w:val="uk-UA"/>
        </w:rPr>
        <w:t xml:space="preserve">підставі наказу керівника навчального закладу освіти за погодженням з </w:t>
      </w:r>
      <w:r w:rsidRPr="00D95040">
        <w:rPr>
          <w:b/>
          <w:color w:val="000000"/>
          <w:spacing w:val="-5"/>
          <w:sz w:val="28"/>
          <w:szCs w:val="28"/>
          <w:lang w:val="uk-UA"/>
        </w:rPr>
        <w:t>профспілковим комітетом.</w:t>
      </w:r>
    </w:p>
    <w:p w:rsidR="00FF70F3" w:rsidRDefault="00FF70F3" w:rsidP="00FF70F3">
      <w:pPr>
        <w:shd w:val="clear" w:color="auto" w:fill="FFFFFF"/>
        <w:spacing w:before="7" w:line="324" w:lineRule="exact"/>
        <w:ind w:left="36" w:firstLine="684"/>
        <w:jc w:val="both"/>
        <w:rPr>
          <w:color w:val="000000"/>
          <w:sz w:val="28"/>
          <w:szCs w:val="28"/>
          <w:lang w:val="uk-UA"/>
        </w:rPr>
      </w:pPr>
      <w:r>
        <w:rPr>
          <w:color w:val="000000"/>
          <w:spacing w:val="-2"/>
          <w:sz w:val="28"/>
          <w:szCs w:val="28"/>
          <w:lang w:val="uk-UA"/>
        </w:rPr>
        <w:t xml:space="preserve">Щорічна   грошова   винагорода   </w:t>
      </w:r>
      <w:proofErr w:type="spellStart"/>
      <w:r>
        <w:rPr>
          <w:color w:val="000000"/>
          <w:spacing w:val="-2"/>
          <w:sz w:val="28"/>
          <w:szCs w:val="28"/>
          <w:lang w:val="uk-UA"/>
        </w:rPr>
        <w:t>педпрацівникам</w:t>
      </w:r>
      <w:proofErr w:type="spellEnd"/>
      <w:r>
        <w:rPr>
          <w:color w:val="000000"/>
          <w:spacing w:val="-2"/>
          <w:sz w:val="28"/>
          <w:szCs w:val="28"/>
          <w:lang w:val="uk-UA"/>
        </w:rPr>
        <w:t xml:space="preserve">   надається   за  сумлінну </w:t>
      </w:r>
      <w:r>
        <w:rPr>
          <w:color w:val="000000"/>
          <w:spacing w:val="6"/>
          <w:sz w:val="28"/>
          <w:szCs w:val="28"/>
          <w:lang w:val="uk-UA"/>
        </w:rPr>
        <w:t xml:space="preserve">працю, зразкове виконання службових обов'язків, за умови досягнення ними </w:t>
      </w:r>
      <w:proofErr w:type="spellStart"/>
      <w:r>
        <w:rPr>
          <w:color w:val="000000"/>
          <w:spacing w:val="6"/>
          <w:sz w:val="28"/>
          <w:szCs w:val="28"/>
          <w:lang w:val="uk-UA"/>
        </w:rPr>
        <w:t>ycпixiв</w:t>
      </w:r>
      <w:proofErr w:type="spellEnd"/>
      <w:r>
        <w:rPr>
          <w:color w:val="000000"/>
          <w:spacing w:val="6"/>
          <w:sz w:val="28"/>
          <w:szCs w:val="28"/>
          <w:lang w:val="uk-UA"/>
        </w:rPr>
        <w:t xml:space="preserve"> у вихованні дітей,  навчанні   в межах  загальних  коштів, </w:t>
      </w:r>
      <w:r>
        <w:rPr>
          <w:color w:val="000000"/>
          <w:spacing w:val="5"/>
          <w:sz w:val="28"/>
          <w:szCs w:val="28"/>
          <w:lang w:val="uk-UA"/>
        </w:rPr>
        <w:t xml:space="preserve">передбачених кошторисом навчального закладу на оплату праці. Розмір </w:t>
      </w:r>
      <w:r>
        <w:rPr>
          <w:color w:val="000000"/>
          <w:spacing w:val="3"/>
          <w:sz w:val="28"/>
          <w:szCs w:val="28"/>
          <w:lang w:val="uk-UA"/>
        </w:rPr>
        <w:t xml:space="preserve">щорічної винагороди не може перевищувати одного посадового окладу </w:t>
      </w:r>
      <w:r>
        <w:rPr>
          <w:color w:val="000000"/>
          <w:sz w:val="28"/>
          <w:szCs w:val="28"/>
          <w:lang w:val="uk-UA"/>
        </w:rPr>
        <w:t xml:space="preserve">/ставку </w:t>
      </w:r>
      <w:proofErr w:type="spellStart"/>
      <w:r>
        <w:rPr>
          <w:color w:val="000000"/>
          <w:sz w:val="28"/>
          <w:szCs w:val="28"/>
          <w:lang w:val="uk-UA"/>
        </w:rPr>
        <w:t>зapoбітної</w:t>
      </w:r>
      <w:proofErr w:type="spellEnd"/>
      <w:r>
        <w:rPr>
          <w:color w:val="000000"/>
          <w:sz w:val="28"/>
          <w:szCs w:val="28"/>
          <w:lang w:val="uk-UA"/>
        </w:rPr>
        <w:t xml:space="preserve"> плати/ з урахуванням підвищень.</w:t>
      </w:r>
    </w:p>
    <w:p w:rsidR="00FF70F3" w:rsidRDefault="00901798" w:rsidP="00FF70F3">
      <w:pPr>
        <w:shd w:val="clear" w:color="auto" w:fill="FFFFFF"/>
        <w:spacing w:before="14" w:line="317" w:lineRule="exact"/>
        <w:ind w:left="29" w:firstLine="691"/>
        <w:jc w:val="both"/>
        <w:rPr>
          <w:b/>
          <w:color w:val="000000"/>
          <w:spacing w:val="6"/>
          <w:sz w:val="28"/>
          <w:szCs w:val="28"/>
          <w:lang w:val="uk-UA"/>
        </w:rPr>
      </w:pPr>
      <w:r>
        <w:rPr>
          <w:b/>
          <w:color w:val="000000"/>
          <w:spacing w:val="6"/>
          <w:sz w:val="28"/>
          <w:szCs w:val="28"/>
          <w:lang w:val="uk-UA"/>
        </w:rPr>
        <w:t>У</w:t>
      </w:r>
      <w:r w:rsidR="00FF70F3">
        <w:rPr>
          <w:b/>
          <w:color w:val="000000"/>
          <w:spacing w:val="6"/>
          <w:sz w:val="28"/>
          <w:szCs w:val="28"/>
          <w:lang w:val="uk-UA"/>
        </w:rPr>
        <w:t>мови надання грошової винагороди:</w:t>
      </w:r>
    </w:p>
    <w:p w:rsidR="00FF70F3" w:rsidRDefault="00FF70F3" w:rsidP="00FF70F3">
      <w:pPr>
        <w:shd w:val="clear" w:color="auto" w:fill="FFFFFF"/>
        <w:spacing w:line="317" w:lineRule="exact"/>
        <w:ind w:left="22"/>
        <w:jc w:val="both"/>
        <w:rPr>
          <w:sz w:val="28"/>
          <w:szCs w:val="28"/>
          <w:lang w:val="uk-UA"/>
        </w:rPr>
      </w:pPr>
      <w:r>
        <w:rPr>
          <w:color w:val="000000"/>
          <w:sz w:val="28"/>
          <w:szCs w:val="28"/>
          <w:lang w:val="uk-UA"/>
        </w:rPr>
        <w:t xml:space="preserve">- сумлінне виконання професійних обов'язків /ефективність педагогічної </w:t>
      </w:r>
      <w:r>
        <w:rPr>
          <w:color w:val="000000"/>
          <w:spacing w:val="-1"/>
          <w:sz w:val="28"/>
          <w:szCs w:val="28"/>
          <w:lang w:val="uk-UA"/>
        </w:rPr>
        <w:t xml:space="preserve">роботи,   результативність   шкільних,   районних   та   обласних   олімпіад, </w:t>
      </w:r>
      <w:r>
        <w:rPr>
          <w:color w:val="000000"/>
          <w:spacing w:val="-4"/>
          <w:sz w:val="28"/>
          <w:szCs w:val="28"/>
          <w:lang w:val="uk-UA"/>
        </w:rPr>
        <w:t xml:space="preserve">результативність державної підсумкової атестації, проведення відкритих </w:t>
      </w:r>
      <w:r>
        <w:rPr>
          <w:color w:val="000000"/>
          <w:spacing w:val="4"/>
          <w:sz w:val="28"/>
          <w:szCs w:val="28"/>
          <w:lang w:val="uk-UA"/>
        </w:rPr>
        <w:t xml:space="preserve">уроків, впровадження передового педагогічного досвіду, новаторство в </w:t>
      </w:r>
      <w:r>
        <w:rPr>
          <w:color w:val="000000"/>
          <w:spacing w:val="-9"/>
          <w:sz w:val="28"/>
          <w:szCs w:val="28"/>
          <w:lang w:val="uk-UA"/>
        </w:rPr>
        <w:t>роботі/;</w:t>
      </w:r>
    </w:p>
    <w:p w:rsidR="00FF70F3" w:rsidRDefault="00FF70F3" w:rsidP="00FF70F3">
      <w:pPr>
        <w:shd w:val="clear" w:color="auto" w:fill="FFFFFF"/>
        <w:spacing w:line="317" w:lineRule="exact"/>
        <w:ind w:left="22"/>
        <w:jc w:val="both"/>
        <w:rPr>
          <w:sz w:val="28"/>
          <w:szCs w:val="28"/>
          <w:lang w:val="uk-UA"/>
        </w:rPr>
      </w:pPr>
      <w:r>
        <w:rPr>
          <w:color w:val="000000"/>
          <w:sz w:val="28"/>
          <w:szCs w:val="28"/>
          <w:lang w:val="uk-UA"/>
        </w:rPr>
        <w:t xml:space="preserve">- організація   та   проведення   позашкільних  та   позакласних   заходів,  які </w:t>
      </w:r>
      <w:r>
        <w:rPr>
          <w:color w:val="000000"/>
          <w:spacing w:val="1"/>
          <w:sz w:val="28"/>
          <w:szCs w:val="28"/>
          <w:lang w:val="uk-UA"/>
        </w:rPr>
        <w:t xml:space="preserve">носять    виховний,     розвиваючий     характер    /участь    у    художній </w:t>
      </w:r>
      <w:r>
        <w:rPr>
          <w:color w:val="000000"/>
          <w:sz w:val="28"/>
          <w:szCs w:val="28"/>
          <w:lang w:val="uk-UA"/>
        </w:rPr>
        <w:t>самодіяльності, спортивних змаганнях, робота з батьками/;</w:t>
      </w:r>
    </w:p>
    <w:p w:rsidR="00FF70F3" w:rsidRDefault="00FF70F3" w:rsidP="00FF70F3">
      <w:pPr>
        <w:shd w:val="clear" w:color="auto" w:fill="FFFFFF"/>
        <w:spacing w:before="7" w:line="317" w:lineRule="exact"/>
        <w:ind w:left="14"/>
        <w:jc w:val="both"/>
        <w:rPr>
          <w:sz w:val="28"/>
          <w:szCs w:val="28"/>
          <w:lang w:val="uk-UA"/>
        </w:rPr>
      </w:pPr>
      <w:r>
        <w:rPr>
          <w:color w:val="000000"/>
          <w:spacing w:val="1"/>
          <w:sz w:val="28"/>
          <w:szCs w:val="28"/>
          <w:lang w:val="uk-UA"/>
        </w:rPr>
        <w:t>- обладнання навчального кабінету;</w:t>
      </w:r>
    </w:p>
    <w:p w:rsidR="00FF70F3" w:rsidRDefault="00FF70F3" w:rsidP="00FF70F3">
      <w:pPr>
        <w:shd w:val="clear" w:color="auto" w:fill="FFFFFF"/>
        <w:spacing w:line="317" w:lineRule="exact"/>
        <w:ind w:left="7"/>
        <w:jc w:val="both"/>
        <w:rPr>
          <w:sz w:val="28"/>
          <w:szCs w:val="28"/>
          <w:lang w:val="uk-UA"/>
        </w:rPr>
      </w:pPr>
      <w:r>
        <w:rPr>
          <w:color w:val="000000"/>
          <w:sz w:val="28"/>
          <w:szCs w:val="28"/>
          <w:lang w:val="uk-UA"/>
        </w:rPr>
        <w:t xml:space="preserve">- своєчасна   здача   звітних   документів,   якісне   виконання   тимчасових </w:t>
      </w:r>
      <w:r>
        <w:rPr>
          <w:color w:val="000000"/>
          <w:spacing w:val="-1"/>
          <w:sz w:val="28"/>
          <w:szCs w:val="28"/>
          <w:lang w:val="uk-UA"/>
        </w:rPr>
        <w:t>доручень;</w:t>
      </w:r>
    </w:p>
    <w:p w:rsidR="00FF70F3" w:rsidRDefault="00FF70F3" w:rsidP="00FF70F3">
      <w:pPr>
        <w:shd w:val="clear" w:color="auto" w:fill="FFFFFF"/>
        <w:spacing w:line="317" w:lineRule="exact"/>
        <w:jc w:val="both"/>
        <w:rPr>
          <w:sz w:val="28"/>
          <w:szCs w:val="28"/>
          <w:lang w:val="uk-UA"/>
        </w:rPr>
      </w:pPr>
      <w:r>
        <w:rPr>
          <w:color w:val="000000"/>
          <w:spacing w:val="1"/>
          <w:sz w:val="28"/>
          <w:szCs w:val="28"/>
          <w:lang w:val="uk-UA"/>
        </w:rPr>
        <w:t>- дотримання належного санітарно-гігієнічного стану кабінету, виконання правил та інструкцій з охорони праці;</w:t>
      </w:r>
    </w:p>
    <w:p w:rsidR="00FF70F3" w:rsidRDefault="00FF70F3" w:rsidP="00FF70F3">
      <w:pPr>
        <w:shd w:val="clear" w:color="auto" w:fill="FFFFFF"/>
        <w:spacing w:before="7" w:line="317" w:lineRule="exact"/>
        <w:ind w:left="14"/>
        <w:jc w:val="both"/>
        <w:rPr>
          <w:color w:val="000000"/>
          <w:spacing w:val="6"/>
          <w:sz w:val="28"/>
          <w:szCs w:val="28"/>
          <w:lang w:val="uk-UA"/>
        </w:rPr>
      </w:pPr>
      <w:r>
        <w:rPr>
          <w:color w:val="000000"/>
          <w:spacing w:val="6"/>
          <w:sz w:val="28"/>
          <w:szCs w:val="28"/>
          <w:lang w:val="uk-UA"/>
        </w:rPr>
        <w:t xml:space="preserve">- </w:t>
      </w:r>
      <w:r w:rsidRPr="00F1101C">
        <w:rPr>
          <w:color w:val="000000"/>
          <w:spacing w:val="6"/>
          <w:sz w:val="28"/>
          <w:szCs w:val="28"/>
          <w:u w:val="single"/>
          <w:lang w:val="uk-UA"/>
        </w:rPr>
        <w:t>відсутність порушень виконавчої та трудової дисципліни</w:t>
      </w:r>
      <w:r>
        <w:rPr>
          <w:color w:val="000000"/>
          <w:spacing w:val="6"/>
          <w:sz w:val="28"/>
          <w:szCs w:val="28"/>
          <w:lang w:val="uk-UA"/>
        </w:rPr>
        <w:t>.</w:t>
      </w:r>
    </w:p>
    <w:p w:rsidR="00FF70F3" w:rsidRPr="00D95040" w:rsidRDefault="00FF70F3" w:rsidP="00FF70F3">
      <w:pPr>
        <w:ind w:firstLine="708"/>
        <w:jc w:val="both"/>
        <w:rPr>
          <w:b/>
          <w:color w:val="000000"/>
          <w:sz w:val="28"/>
          <w:szCs w:val="28"/>
          <w:lang w:val="uk-UA"/>
        </w:rPr>
      </w:pPr>
      <w:proofErr w:type="spellStart"/>
      <w:r w:rsidRPr="00D95040">
        <w:rPr>
          <w:b/>
          <w:color w:val="000000"/>
          <w:spacing w:val="3"/>
          <w:sz w:val="28"/>
          <w:szCs w:val="28"/>
          <w:lang w:val="uk-UA"/>
        </w:rPr>
        <w:t>Poзмip</w:t>
      </w:r>
      <w:proofErr w:type="spellEnd"/>
      <w:r w:rsidRPr="00D95040">
        <w:rPr>
          <w:b/>
          <w:color w:val="000000"/>
          <w:spacing w:val="3"/>
          <w:sz w:val="28"/>
          <w:szCs w:val="28"/>
          <w:lang w:val="uk-UA"/>
        </w:rPr>
        <w:t xml:space="preserve"> грошової винагороди </w:t>
      </w:r>
      <w:r w:rsidRPr="00D95040">
        <w:rPr>
          <w:b/>
          <w:bCs/>
          <w:color w:val="000000"/>
          <w:spacing w:val="3"/>
          <w:sz w:val="28"/>
          <w:szCs w:val="28"/>
          <w:lang w:val="uk-UA"/>
        </w:rPr>
        <w:t xml:space="preserve">визначає </w:t>
      </w:r>
      <w:r w:rsidRPr="00D95040">
        <w:rPr>
          <w:b/>
          <w:color w:val="000000"/>
          <w:spacing w:val="3"/>
          <w:sz w:val="28"/>
          <w:szCs w:val="28"/>
          <w:lang w:val="uk-UA"/>
        </w:rPr>
        <w:t xml:space="preserve">адміністрація закладу освіти  за </w:t>
      </w:r>
      <w:r w:rsidRPr="00D95040">
        <w:rPr>
          <w:b/>
          <w:color w:val="000000"/>
          <w:spacing w:val="9"/>
          <w:sz w:val="28"/>
          <w:szCs w:val="28"/>
          <w:lang w:val="uk-UA"/>
        </w:rPr>
        <w:t>погодженням з профспілковим комітетом</w:t>
      </w:r>
    </w:p>
    <w:p w:rsidR="00FF70F3" w:rsidRDefault="00FF70F3" w:rsidP="00FF70F3">
      <w:pPr>
        <w:ind w:left="6933" w:firstLine="855"/>
        <w:jc w:val="both"/>
        <w:rPr>
          <w:color w:val="000000"/>
          <w:sz w:val="28"/>
          <w:szCs w:val="28"/>
          <w:lang w:val="uk-UA"/>
        </w:rPr>
      </w:pPr>
    </w:p>
    <w:p w:rsidR="00FF70F3" w:rsidRDefault="00FF70F3" w:rsidP="00FF70F3">
      <w:pPr>
        <w:jc w:val="both"/>
        <w:rPr>
          <w:color w:val="000000"/>
          <w:sz w:val="28"/>
          <w:szCs w:val="28"/>
          <w:lang w:val="uk-UA"/>
        </w:rPr>
      </w:pPr>
    </w:p>
    <w:p w:rsidR="00FF70F3" w:rsidRDefault="00FF70F3" w:rsidP="00FF70F3">
      <w:pPr>
        <w:jc w:val="both"/>
        <w:rPr>
          <w:color w:val="000000"/>
          <w:sz w:val="28"/>
          <w:szCs w:val="28"/>
          <w:lang w:val="uk-UA"/>
        </w:rPr>
      </w:pPr>
    </w:p>
    <w:p w:rsidR="00FF70F3" w:rsidRPr="00901798" w:rsidRDefault="00FF70F3" w:rsidP="00FF70F3">
      <w:pPr>
        <w:shd w:val="clear" w:color="auto" w:fill="FFFFFF"/>
        <w:spacing w:before="14" w:line="317" w:lineRule="exact"/>
        <w:ind w:left="2832" w:firstLine="708"/>
        <w:jc w:val="right"/>
        <w:rPr>
          <w:b/>
          <w:bCs/>
          <w:i/>
          <w:color w:val="000000"/>
          <w:sz w:val="28"/>
          <w:szCs w:val="28"/>
          <w:lang w:val="uk-UA"/>
        </w:rPr>
      </w:pPr>
      <w:r w:rsidRPr="00901798">
        <w:rPr>
          <w:b/>
          <w:bCs/>
          <w:i/>
          <w:color w:val="000000"/>
          <w:sz w:val="28"/>
          <w:szCs w:val="28"/>
          <w:lang w:val="uk-UA"/>
        </w:rPr>
        <w:lastRenderedPageBreak/>
        <w:t>Додаток № 4</w:t>
      </w:r>
    </w:p>
    <w:p w:rsidR="00FF70F3" w:rsidRPr="00901798" w:rsidRDefault="00FF70F3" w:rsidP="00FF70F3">
      <w:pPr>
        <w:shd w:val="clear" w:color="auto" w:fill="FFFFFF"/>
        <w:spacing w:line="420" w:lineRule="atLeast"/>
        <w:jc w:val="center"/>
        <w:outlineLvl w:val="1"/>
        <w:rPr>
          <w:rFonts w:ascii="Times New Roman" w:hAnsi="Times New Roman" w:cs="Times New Roman"/>
          <w:b/>
          <w:i/>
          <w:sz w:val="28"/>
          <w:szCs w:val="28"/>
          <w:lang w:val="uk-UA"/>
        </w:rPr>
      </w:pPr>
      <w:r w:rsidRPr="00901798">
        <w:rPr>
          <w:rFonts w:ascii="Times New Roman" w:hAnsi="Times New Roman" w:cs="Times New Roman"/>
          <w:b/>
          <w:i/>
          <w:sz w:val="28"/>
          <w:szCs w:val="28"/>
          <w:lang w:val="uk-UA"/>
        </w:rPr>
        <w:t>ПОЛОЖЕННЯ</w:t>
      </w:r>
      <w:r w:rsidRPr="00901798">
        <w:rPr>
          <w:rFonts w:ascii="Times New Roman" w:hAnsi="Times New Roman" w:cs="Times New Roman"/>
          <w:b/>
          <w:i/>
          <w:sz w:val="28"/>
          <w:szCs w:val="28"/>
          <w:lang w:val="uk-UA"/>
        </w:rPr>
        <w:br/>
        <w:t>про преміювання працівників</w:t>
      </w:r>
    </w:p>
    <w:p w:rsidR="00FF70F3" w:rsidRPr="00D06FF2" w:rsidRDefault="00FF70F3" w:rsidP="00FF70F3">
      <w:pPr>
        <w:shd w:val="clear" w:color="auto" w:fill="FFFFFF"/>
        <w:spacing w:line="420" w:lineRule="atLeast"/>
        <w:jc w:val="center"/>
        <w:rPr>
          <w:sz w:val="28"/>
          <w:szCs w:val="28"/>
          <w:lang w:val="uk-UA"/>
        </w:rPr>
      </w:pPr>
      <w:r w:rsidRPr="00D06FF2">
        <w:rPr>
          <w:b/>
          <w:sz w:val="28"/>
          <w:szCs w:val="28"/>
          <w:lang w:val="uk-UA"/>
        </w:rPr>
        <w:t>1. Загальні положення</w:t>
      </w:r>
    </w:p>
    <w:p w:rsidR="00FF70F3" w:rsidRPr="00D06FF2" w:rsidRDefault="00FF70F3" w:rsidP="00FF70F3">
      <w:pPr>
        <w:shd w:val="clear" w:color="auto" w:fill="FFFFFF"/>
        <w:jc w:val="both"/>
        <w:rPr>
          <w:sz w:val="28"/>
          <w:szCs w:val="28"/>
          <w:lang w:val="uk-UA"/>
        </w:rPr>
      </w:pPr>
    </w:p>
    <w:p w:rsidR="00FF70F3" w:rsidRPr="00D06FF2" w:rsidRDefault="00FF70F3" w:rsidP="00FF70F3">
      <w:pPr>
        <w:shd w:val="clear" w:color="auto" w:fill="FFFFFF"/>
        <w:jc w:val="both"/>
        <w:rPr>
          <w:sz w:val="28"/>
          <w:szCs w:val="28"/>
          <w:lang w:val="uk-UA"/>
        </w:rPr>
      </w:pPr>
      <w:r w:rsidRPr="00D06FF2">
        <w:rPr>
          <w:b/>
          <w:sz w:val="28"/>
          <w:szCs w:val="28"/>
          <w:lang w:val="uk-UA"/>
        </w:rPr>
        <w:t>1.1</w:t>
      </w:r>
      <w:r w:rsidRPr="00D06FF2">
        <w:rPr>
          <w:sz w:val="28"/>
          <w:szCs w:val="28"/>
          <w:lang w:val="uk-UA"/>
        </w:rPr>
        <w:t>. Положення про преміювання працівників закладу освіти  (далі – Положення) розроблено відповідно до </w:t>
      </w:r>
      <w:hyperlink r:id="rId5" w:tgtFrame="_blank" w:history="1">
        <w:r w:rsidRPr="00D06FF2">
          <w:rPr>
            <w:sz w:val="28"/>
            <w:szCs w:val="28"/>
            <w:lang w:val="uk-UA"/>
          </w:rPr>
          <w:t>Кодексу законів про працю України</w:t>
        </w:r>
      </w:hyperlink>
      <w:r w:rsidRPr="00D06FF2">
        <w:rPr>
          <w:sz w:val="28"/>
          <w:szCs w:val="28"/>
          <w:lang w:val="uk-UA"/>
        </w:rPr>
        <w:t>, </w:t>
      </w:r>
      <w:hyperlink r:id="rId6" w:tgtFrame="_blank" w:history="1">
        <w:r w:rsidRPr="00D06FF2">
          <w:rPr>
            <w:sz w:val="28"/>
            <w:szCs w:val="28"/>
            <w:lang w:val="uk-UA"/>
          </w:rPr>
          <w:t>Закону України «Про оплату праці» від 24.03.1995               №108/95-ВР</w:t>
        </w:r>
      </w:hyperlink>
      <w:r w:rsidRPr="00D06FF2">
        <w:rPr>
          <w:sz w:val="28"/>
          <w:szCs w:val="28"/>
          <w:lang w:val="uk-UA"/>
        </w:rPr>
        <w:t>, </w:t>
      </w:r>
      <w:hyperlink r:id="rId7" w:tgtFrame="_blank" w:history="1">
        <w:r w:rsidRPr="00D06FF2">
          <w:rPr>
            <w:sz w:val="28"/>
            <w:szCs w:val="28"/>
            <w:lang w:val="uk-UA"/>
          </w:rPr>
          <w:t>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№1298,</w:t>
        </w:r>
      </w:hyperlink>
      <w:r w:rsidRPr="00D06FF2">
        <w:rPr>
          <w:sz w:val="28"/>
          <w:szCs w:val="28"/>
          <w:lang w:val="uk-UA"/>
        </w:rPr>
        <w:t> додатка до </w:t>
      </w:r>
      <w:hyperlink r:id="rId8" w:tgtFrame="_blank" w:history="1">
        <w:r w:rsidRPr="00D06FF2">
          <w:rPr>
            <w:sz w:val="28"/>
            <w:szCs w:val="28"/>
            <w:lang w:val="uk-UA"/>
          </w:rPr>
          <w:t>постанови Кабінету Міністрів України «Про ефективне використання державних коштів» від 11.10.2016 №710</w:t>
        </w:r>
      </w:hyperlink>
      <w:r w:rsidRPr="00D06FF2">
        <w:rPr>
          <w:sz w:val="28"/>
          <w:szCs w:val="28"/>
          <w:lang w:val="uk-UA"/>
        </w:rPr>
        <w:t>, </w:t>
      </w:r>
      <w:hyperlink r:id="rId9" w:tgtFrame="_blank" w:history="1">
        <w:r w:rsidRPr="00D06FF2">
          <w:rPr>
            <w:sz w:val="28"/>
            <w:szCs w:val="28"/>
            <w:lang w:val="uk-UA"/>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w:t>
        </w:r>
      </w:hyperlink>
      <w:r w:rsidRPr="00D06FF2">
        <w:rPr>
          <w:sz w:val="28"/>
          <w:szCs w:val="28"/>
          <w:lang w:val="uk-UA"/>
        </w:rPr>
        <w:t> та </w:t>
      </w:r>
      <w:hyperlink r:id="rId10" w:tgtFrame="_blank" w:history="1">
        <w:r w:rsidRPr="00D06FF2">
          <w:rPr>
            <w:sz w:val="28"/>
            <w:szCs w:val="28"/>
            <w:lang w:val="uk-UA"/>
          </w:rPr>
          <w:t>Інструкції про порядок обчислення заробітної плати працівників освіти, затвердженої наказом Міністерства освіти України від 15.04.1993 №102.</w:t>
        </w:r>
      </w:hyperlink>
    </w:p>
    <w:p w:rsidR="00FF70F3" w:rsidRPr="00D06FF2" w:rsidRDefault="00FF70F3" w:rsidP="00FF70F3">
      <w:pPr>
        <w:shd w:val="clear" w:color="auto" w:fill="FFFFFF"/>
        <w:jc w:val="both"/>
        <w:rPr>
          <w:sz w:val="28"/>
          <w:szCs w:val="28"/>
          <w:lang w:val="uk-UA"/>
        </w:rPr>
      </w:pPr>
      <w:r w:rsidRPr="00D06FF2">
        <w:rPr>
          <w:b/>
          <w:sz w:val="28"/>
          <w:szCs w:val="28"/>
          <w:lang w:val="uk-UA"/>
        </w:rPr>
        <w:t>1.2</w:t>
      </w:r>
      <w:r w:rsidRPr="00D06FF2">
        <w:rPr>
          <w:sz w:val="28"/>
          <w:szCs w:val="28"/>
          <w:lang w:val="uk-UA"/>
        </w:rPr>
        <w:t>. Положення встановлює критерії преміювання, порядок визначення розмірів, нарахування та виплати премій, вводиться з метою матеріального стимулювання працівників до:</w:t>
      </w:r>
    </w:p>
    <w:p w:rsidR="00FF70F3" w:rsidRPr="00D06FF2" w:rsidRDefault="00FF70F3" w:rsidP="00FF70F3">
      <w:pPr>
        <w:numPr>
          <w:ilvl w:val="0"/>
          <w:numId w:val="6"/>
        </w:numPr>
        <w:shd w:val="clear" w:color="auto" w:fill="FFFFFF"/>
        <w:spacing w:after="0" w:line="240" w:lineRule="auto"/>
        <w:ind w:left="0" w:firstLine="284"/>
        <w:jc w:val="both"/>
        <w:rPr>
          <w:sz w:val="28"/>
          <w:szCs w:val="28"/>
          <w:lang w:val="uk-UA"/>
        </w:rPr>
      </w:pPr>
      <w:r w:rsidRPr="00D06FF2">
        <w:rPr>
          <w:sz w:val="28"/>
          <w:szCs w:val="28"/>
          <w:lang w:val="uk-UA"/>
        </w:rPr>
        <w:t>сумлінного та якісного виконання поставлених завдань;</w:t>
      </w:r>
    </w:p>
    <w:p w:rsidR="00FF70F3" w:rsidRPr="00D06FF2" w:rsidRDefault="00FF70F3" w:rsidP="00FF70F3">
      <w:pPr>
        <w:numPr>
          <w:ilvl w:val="0"/>
          <w:numId w:val="6"/>
        </w:numPr>
        <w:shd w:val="clear" w:color="auto" w:fill="FFFFFF"/>
        <w:spacing w:after="0" w:line="240" w:lineRule="auto"/>
        <w:ind w:left="0" w:firstLine="284"/>
        <w:jc w:val="both"/>
        <w:rPr>
          <w:sz w:val="28"/>
          <w:szCs w:val="28"/>
          <w:lang w:val="uk-UA"/>
        </w:rPr>
      </w:pPr>
      <w:r w:rsidRPr="00D06FF2">
        <w:rPr>
          <w:sz w:val="28"/>
          <w:szCs w:val="28"/>
          <w:lang w:val="uk-UA"/>
        </w:rPr>
        <w:t>забезпечення належного рівня виконавчої та трудової дисципліни, якісного ведення документації;</w:t>
      </w:r>
    </w:p>
    <w:p w:rsidR="00FF70F3" w:rsidRPr="00D06FF2" w:rsidRDefault="00FF70F3" w:rsidP="00FF70F3">
      <w:pPr>
        <w:numPr>
          <w:ilvl w:val="0"/>
          <w:numId w:val="6"/>
        </w:numPr>
        <w:shd w:val="clear" w:color="auto" w:fill="FFFFFF"/>
        <w:spacing w:after="0" w:line="240" w:lineRule="auto"/>
        <w:ind w:left="0" w:firstLine="284"/>
        <w:jc w:val="both"/>
        <w:rPr>
          <w:sz w:val="28"/>
          <w:szCs w:val="28"/>
          <w:lang w:val="uk-UA"/>
        </w:rPr>
      </w:pPr>
      <w:r w:rsidRPr="00D06FF2">
        <w:rPr>
          <w:sz w:val="28"/>
          <w:szCs w:val="28"/>
          <w:lang w:val="uk-UA"/>
        </w:rPr>
        <w:t>активної участі у впровадженні в освітній процес  сучасних форм і методів організації різних видів роботи з дітьми;</w:t>
      </w:r>
    </w:p>
    <w:p w:rsidR="00FF70F3" w:rsidRPr="00D06FF2" w:rsidRDefault="00FF70F3" w:rsidP="00FF70F3">
      <w:pPr>
        <w:numPr>
          <w:ilvl w:val="0"/>
          <w:numId w:val="6"/>
        </w:numPr>
        <w:shd w:val="clear" w:color="auto" w:fill="FFFFFF"/>
        <w:spacing w:after="0" w:line="240" w:lineRule="auto"/>
        <w:ind w:left="0" w:firstLine="284"/>
        <w:jc w:val="both"/>
        <w:rPr>
          <w:sz w:val="28"/>
          <w:szCs w:val="28"/>
          <w:lang w:val="uk-UA"/>
        </w:rPr>
      </w:pPr>
      <w:r w:rsidRPr="00D06FF2">
        <w:rPr>
          <w:sz w:val="28"/>
          <w:szCs w:val="28"/>
          <w:lang w:val="uk-UA"/>
        </w:rPr>
        <w:t>ефективної організації роботи з працівниками, батьками;</w:t>
      </w:r>
    </w:p>
    <w:p w:rsidR="00FF70F3" w:rsidRPr="00D06FF2" w:rsidRDefault="00FF70F3" w:rsidP="00FF70F3">
      <w:pPr>
        <w:numPr>
          <w:ilvl w:val="0"/>
          <w:numId w:val="6"/>
        </w:numPr>
        <w:shd w:val="clear" w:color="auto" w:fill="FFFFFF"/>
        <w:spacing w:after="0" w:line="240" w:lineRule="auto"/>
        <w:ind w:left="0" w:firstLine="284"/>
        <w:jc w:val="both"/>
        <w:rPr>
          <w:sz w:val="28"/>
          <w:szCs w:val="28"/>
          <w:lang w:val="uk-UA"/>
        </w:rPr>
      </w:pPr>
      <w:r w:rsidRPr="00D06FF2">
        <w:rPr>
          <w:spacing w:val="-1"/>
          <w:sz w:val="28"/>
          <w:szCs w:val="28"/>
          <w:lang w:val="uk-UA"/>
        </w:rPr>
        <w:t>проведення заходів, с</w:t>
      </w:r>
      <w:r w:rsidRPr="00D06FF2">
        <w:rPr>
          <w:spacing w:val="-2"/>
          <w:sz w:val="28"/>
          <w:szCs w:val="28"/>
          <w:lang w:val="uk-UA"/>
        </w:rPr>
        <w:t>прямованих на підтримку і розвиток імід</w:t>
      </w:r>
      <w:r w:rsidRPr="00D06FF2">
        <w:rPr>
          <w:spacing w:val="-2"/>
          <w:sz w:val="28"/>
          <w:szCs w:val="28"/>
          <w:lang w:val="uk-UA"/>
        </w:rPr>
        <w:softHyphen/>
        <w:t>жу та ділової репутації  закладу (органі</w:t>
      </w:r>
      <w:r w:rsidRPr="00D06FF2">
        <w:rPr>
          <w:spacing w:val="-2"/>
          <w:sz w:val="28"/>
          <w:szCs w:val="28"/>
          <w:lang w:val="uk-UA"/>
        </w:rPr>
        <w:softHyphen/>
      </w:r>
      <w:r w:rsidRPr="00D06FF2">
        <w:rPr>
          <w:sz w:val="28"/>
          <w:szCs w:val="28"/>
          <w:lang w:val="uk-UA"/>
        </w:rPr>
        <w:t>зація та участь у проведенні конференцій,   конкурсів, олімпіад тощо ).</w:t>
      </w:r>
    </w:p>
    <w:p w:rsidR="00FF70F3" w:rsidRPr="00D06FF2" w:rsidRDefault="00FF70F3" w:rsidP="00FF70F3">
      <w:pPr>
        <w:shd w:val="clear" w:color="auto" w:fill="FFFFFF"/>
        <w:jc w:val="both"/>
        <w:rPr>
          <w:sz w:val="28"/>
          <w:szCs w:val="28"/>
          <w:lang w:val="uk-UA"/>
        </w:rPr>
      </w:pPr>
      <w:r w:rsidRPr="00D06FF2">
        <w:rPr>
          <w:b/>
          <w:sz w:val="28"/>
          <w:szCs w:val="28"/>
          <w:lang w:val="uk-UA"/>
        </w:rPr>
        <w:t>1.3. </w:t>
      </w:r>
      <w:r w:rsidRPr="00D06FF2">
        <w:rPr>
          <w:sz w:val="28"/>
          <w:szCs w:val="28"/>
          <w:lang w:val="uk-UA"/>
        </w:rPr>
        <w:t>Преміювання вводиться для всіх працівників закладу освіти.</w:t>
      </w:r>
    </w:p>
    <w:p w:rsidR="00FF70F3" w:rsidRPr="00D06FF2" w:rsidRDefault="00FF70F3" w:rsidP="00FF70F3">
      <w:pPr>
        <w:shd w:val="clear" w:color="auto" w:fill="FFFFFF"/>
        <w:jc w:val="both"/>
        <w:rPr>
          <w:sz w:val="28"/>
          <w:szCs w:val="28"/>
          <w:lang w:val="uk-UA"/>
        </w:rPr>
      </w:pPr>
      <w:r w:rsidRPr="00D06FF2">
        <w:rPr>
          <w:b/>
          <w:sz w:val="28"/>
          <w:szCs w:val="28"/>
          <w:lang w:val="uk-UA"/>
        </w:rPr>
        <w:t>1.4.</w:t>
      </w:r>
      <w:r w:rsidRPr="00D06FF2">
        <w:rPr>
          <w:sz w:val="28"/>
          <w:szCs w:val="28"/>
          <w:lang w:val="uk-UA"/>
        </w:rPr>
        <w:t> Рішення про преміювання працівника приймає керівник закладу за поданням заступника директора з навчально-виховної роботи та за погодженням з профспілковим комітетом.</w:t>
      </w:r>
    </w:p>
    <w:p w:rsidR="00FF70F3" w:rsidRPr="00D06FF2" w:rsidRDefault="00FF70F3" w:rsidP="00FF70F3">
      <w:pPr>
        <w:shd w:val="clear" w:color="auto" w:fill="FFFFFF"/>
        <w:jc w:val="both"/>
        <w:rPr>
          <w:sz w:val="28"/>
          <w:szCs w:val="28"/>
          <w:lang w:val="uk-UA"/>
        </w:rPr>
      </w:pPr>
      <w:r w:rsidRPr="00D06FF2">
        <w:rPr>
          <w:b/>
          <w:sz w:val="28"/>
          <w:szCs w:val="28"/>
          <w:lang w:val="uk-UA"/>
        </w:rPr>
        <w:lastRenderedPageBreak/>
        <w:t>1.5</w:t>
      </w:r>
      <w:r w:rsidRPr="00D06FF2">
        <w:rPr>
          <w:sz w:val="28"/>
          <w:szCs w:val="28"/>
          <w:lang w:val="uk-UA"/>
        </w:rPr>
        <w:t>. Преміюють працівників відповідно до їх внеску в загальні результати праці за підсумками роботи за квартал, півроку та  рік.</w:t>
      </w:r>
    </w:p>
    <w:p w:rsidR="00FF70F3" w:rsidRPr="00D06FF2" w:rsidRDefault="00FF70F3" w:rsidP="00FF70F3">
      <w:pPr>
        <w:shd w:val="clear" w:color="auto" w:fill="FFFFFF"/>
        <w:jc w:val="both"/>
        <w:rPr>
          <w:sz w:val="28"/>
          <w:szCs w:val="28"/>
          <w:lang w:val="uk-UA"/>
        </w:rPr>
      </w:pPr>
      <w:r w:rsidRPr="00D06FF2">
        <w:rPr>
          <w:b/>
          <w:sz w:val="28"/>
          <w:szCs w:val="28"/>
          <w:lang w:val="uk-UA"/>
        </w:rPr>
        <w:t>1.6.</w:t>
      </w:r>
      <w:r w:rsidRPr="00D06FF2">
        <w:rPr>
          <w:sz w:val="28"/>
          <w:szCs w:val="28"/>
          <w:lang w:val="uk-UA"/>
        </w:rPr>
        <w:t> За виконання особливо важливої роботи або з нагоди ювілейних та святкових дат працівнику може бути виплачена додаткова одноразова премія.</w:t>
      </w:r>
    </w:p>
    <w:p w:rsidR="00FF70F3" w:rsidRPr="00D06FF2" w:rsidRDefault="00FF70F3" w:rsidP="00FF70F3">
      <w:pPr>
        <w:shd w:val="clear" w:color="auto" w:fill="FFFFFF"/>
        <w:jc w:val="both"/>
        <w:rPr>
          <w:sz w:val="28"/>
          <w:szCs w:val="28"/>
          <w:lang w:val="uk-UA"/>
        </w:rPr>
      </w:pPr>
      <w:r w:rsidRPr="00D06FF2">
        <w:rPr>
          <w:b/>
          <w:sz w:val="28"/>
          <w:szCs w:val="28"/>
          <w:lang w:val="uk-UA"/>
        </w:rPr>
        <w:t>1.7</w:t>
      </w:r>
      <w:r w:rsidRPr="00D06FF2">
        <w:rPr>
          <w:sz w:val="28"/>
          <w:szCs w:val="28"/>
          <w:lang w:val="uk-UA"/>
        </w:rPr>
        <w:t>. Критерії преміювання та розмір премій доводять до відома усіх працівників закладу освіти.</w:t>
      </w:r>
    </w:p>
    <w:p w:rsidR="00FF70F3" w:rsidRPr="00D06FF2" w:rsidRDefault="00FF70F3" w:rsidP="00FF70F3">
      <w:pPr>
        <w:shd w:val="clear" w:color="auto" w:fill="FFFFFF"/>
        <w:jc w:val="both"/>
        <w:rPr>
          <w:sz w:val="28"/>
          <w:szCs w:val="28"/>
          <w:lang w:val="uk-UA"/>
        </w:rPr>
      </w:pPr>
      <w:r w:rsidRPr="00D06FF2">
        <w:rPr>
          <w:b/>
          <w:sz w:val="28"/>
          <w:szCs w:val="28"/>
          <w:lang w:val="uk-UA"/>
        </w:rPr>
        <w:t>1.8</w:t>
      </w:r>
      <w:r w:rsidRPr="00D06FF2">
        <w:rPr>
          <w:sz w:val="28"/>
          <w:szCs w:val="28"/>
          <w:lang w:val="uk-UA"/>
        </w:rPr>
        <w:t>. </w:t>
      </w:r>
      <w:r w:rsidRPr="00D06FF2">
        <w:rPr>
          <w:b/>
          <w:sz w:val="28"/>
          <w:szCs w:val="28"/>
          <w:lang w:val="uk-UA"/>
        </w:rPr>
        <w:t>Це Положення може бути доповнене або змінене відповідно до умов Колективного договору за згодою профспілкового комітету</w:t>
      </w:r>
      <w:r w:rsidRPr="00D06FF2">
        <w:rPr>
          <w:sz w:val="28"/>
          <w:szCs w:val="28"/>
          <w:lang w:val="uk-UA"/>
        </w:rPr>
        <w:t>.</w:t>
      </w:r>
    </w:p>
    <w:p w:rsidR="00FF70F3" w:rsidRPr="00D95040" w:rsidRDefault="00FF70F3" w:rsidP="00FF70F3">
      <w:pPr>
        <w:shd w:val="clear" w:color="auto" w:fill="FFFFFF"/>
        <w:jc w:val="center"/>
        <w:rPr>
          <w:b/>
          <w:sz w:val="28"/>
          <w:szCs w:val="28"/>
          <w:lang w:val="uk-UA"/>
        </w:rPr>
      </w:pPr>
      <w:r w:rsidRPr="00D06FF2">
        <w:rPr>
          <w:b/>
          <w:sz w:val="28"/>
          <w:szCs w:val="28"/>
          <w:lang w:val="uk-UA"/>
        </w:rPr>
        <w:t>2. Порядок визначення розміру премії:</w:t>
      </w:r>
    </w:p>
    <w:p w:rsidR="00FF70F3" w:rsidRPr="00D06FF2" w:rsidRDefault="00FF70F3" w:rsidP="00FF70F3">
      <w:pPr>
        <w:shd w:val="clear" w:color="auto" w:fill="FFFFFF"/>
        <w:jc w:val="both"/>
        <w:rPr>
          <w:sz w:val="28"/>
          <w:szCs w:val="28"/>
          <w:lang w:val="uk-UA"/>
        </w:rPr>
      </w:pPr>
      <w:r w:rsidRPr="00D06FF2">
        <w:rPr>
          <w:b/>
          <w:sz w:val="28"/>
          <w:szCs w:val="28"/>
          <w:lang w:val="uk-UA"/>
        </w:rPr>
        <w:t>2.1.</w:t>
      </w:r>
      <w:r w:rsidRPr="00D06FF2">
        <w:rPr>
          <w:sz w:val="28"/>
          <w:szCs w:val="28"/>
          <w:lang w:val="uk-UA"/>
        </w:rPr>
        <w:t> Розмір премії встановлює керівник закладу залежно від внеску працівника в результати роботи закладу з урахуванням таких критеріїв, як:</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бездоганне виконання службових обов’язків, передбачених посадовою (робочою) інструкцією;</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ініціативність та результативність у роботі;</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безумовне виконання Правил внутрішнього розпорядку та Статуту закладу освіти, наказів керівника;</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висока виконавська дисципліна;</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значні досягнення в роботі, які сприяли зростанню рейтингу закладу освіти;</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rFonts w:cs="Arial"/>
          <w:sz w:val="28"/>
          <w:szCs w:val="28"/>
          <w:lang w:val="uk-UA"/>
        </w:rPr>
        <w:t>особистий внесок у розвиток закладу освіти;</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результативну організацію інноваційної педагогічної діяльності;</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підвищення професійного рівня, педагогічної майстерності;</w:t>
      </w:r>
    </w:p>
    <w:p w:rsidR="00FF70F3" w:rsidRPr="00D06FF2" w:rsidRDefault="00FF70F3" w:rsidP="00FF70F3">
      <w:pPr>
        <w:numPr>
          <w:ilvl w:val="0"/>
          <w:numId w:val="7"/>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сприяння розвитку здібностей учнів (вихованці педагога посіли призові місця у IV (Всеукраїнському) і ІІІ (обласному) етапах учнівських олімпіад з навчальних предметів та призові місця в ІІ (обласному) й ІІІ (Всеукраїнському) етапі конкурсу – захисту науково-дослідницьких робіт учнів - членів Малої академії наук України);</w:t>
      </w:r>
    </w:p>
    <w:p w:rsidR="00FF70F3" w:rsidRPr="00D06FF2" w:rsidRDefault="00FF70F3" w:rsidP="00FF70F3">
      <w:pPr>
        <w:shd w:val="clear" w:color="auto" w:fill="FFFFFF"/>
        <w:jc w:val="both"/>
        <w:rPr>
          <w:sz w:val="28"/>
          <w:szCs w:val="28"/>
          <w:lang w:val="uk-UA"/>
        </w:rPr>
      </w:pPr>
      <w:r w:rsidRPr="00D06FF2">
        <w:rPr>
          <w:b/>
          <w:sz w:val="28"/>
          <w:szCs w:val="28"/>
          <w:lang w:val="uk-UA"/>
        </w:rPr>
        <w:t>2.2</w:t>
      </w:r>
      <w:r w:rsidRPr="00D06FF2">
        <w:rPr>
          <w:sz w:val="28"/>
          <w:szCs w:val="28"/>
          <w:lang w:val="uk-UA"/>
        </w:rPr>
        <w:t>. Перевагу у встановленні більшого розміру</w:t>
      </w:r>
      <w:r w:rsidRPr="00D06FF2">
        <w:rPr>
          <w:i/>
          <w:color w:val="C00000"/>
          <w:sz w:val="28"/>
          <w:szCs w:val="28"/>
          <w:lang w:val="uk-UA"/>
        </w:rPr>
        <w:t xml:space="preserve"> </w:t>
      </w:r>
      <w:r w:rsidRPr="00D06FF2">
        <w:rPr>
          <w:sz w:val="28"/>
          <w:szCs w:val="28"/>
          <w:lang w:val="uk-UA"/>
        </w:rPr>
        <w:t xml:space="preserve"> премії віддають працівникам, чий внесок у діяльність закладу освіти найвагоміший, хто досягнув успіху та високих показників у роботі.</w:t>
      </w:r>
    </w:p>
    <w:p w:rsidR="00FF70F3" w:rsidRPr="00D06FF2" w:rsidRDefault="00FF70F3" w:rsidP="00FF70F3">
      <w:pPr>
        <w:shd w:val="clear" w:color="auto" w:fill="FFFFFF"/>
        <w:jc w:val="both"/>
        <w:rPr>
          <w:sz w:val="28"/>
          <w:szCs w:val="28"/>
          <w:lang w:val="uk-UA"/>
        </w:rPr>
      </w:pPr>
      <w:r w:rsidRPr="00D06FF2">
        <w:rPr>
          <w:b/>
          <w:sz w:val="28"/>
          <w:szCs w:val="28"/>
          <w:lang w:val="uk-UA"/>
        </w:rPr>
        <w:t>2.3</w:t>
      </w:r>
      <w:r w:rsidRPr="00D06FF2">
        <w:rPr>
          <w:sz w:val="28"/>
          <w:szCs w:val="28"/>
          <w:lang w:val="uk-UA"/>
        </w:rPr>
        <w:t>. Працівник повністю або частково може бути позбавлений премії  за наказом керівника закладу  освіти у таких випадках, як:</w:t>
      </w:r>
    </w:p>
    <w:p w:rsidR="00FF70F3" w:rsidRPr="00D06FF2" w:rsidRDefault="00FF70F3" w:rsidP="00FF70F3">
      <w:pPr>
        <w:numPr>
          <w:ilvl w:val="0"/>
          <w:numId w:val="8"/>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прогул (зокрема, відсутність на роботі понад три години протягом робочого дня без поважної причини) – у розмірі 100%;</w:t>
      </w:r>
    </w:p>
    <w:p w:rsidR="00FF70F3" w:rsidRPr="00D06FF2" w:rsidRDefault="00FF70F3" w:rsidP="00FF70F3">
      <w:pPr>
        <w:numPr>
          <w:ilvl w:val="0"/>
          <w:numId w:val="8"/>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lastRenderedPageBreak/>
        <w:t>притягнення до адміністративної або кримінальної відповідальності за хуліганство або вживання спиртних напоїв, у разі застосування заходів громадського впливу – у розмірі 100%;</w:t>
      </w:r>
    </w:p>
    <w:p w:rsidR="00FF70F3" w:rsidRPr="00D06FF2" w:rsidRDefault="00FF70F3" w:rsidP="00FF70F3">
      <w:pPr>
        <w:numPr>
          <w:ilvl w:val="0"/>
          <w:numId w:val="8"/>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порушення Правил внутрішнього трудового розпорядку, Статуту закладу освіти, невиконання завдань річного плану роботи, наказів керівника – у розмірі від 5 до 50%;</w:t>
      </w:r>
    </w:p>
    <w:p w:rsidR="00FF70F3" w:rsidRPr="00D06FF2" w:rsidRDefault="00FF70F3" w:rsidP="00FF70F3">
      <w:pPr>
        <w:numPr>
          <w:ilvl w:val="0"/>
          <w:numId w:val="8"/>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погіршення рівня освітнього процесу або за інші упущення в роботі  –  у розмірі від 5 до 50%;</w:t>
      </w:r>
    </w:p>
    <w:p w:rsidR="00FF70F3" w:rsidRPr="00D06FF2" w:rsidRDefault="00FF70F3" w:rsidP="00FF70F3">
      <w:pPr>
        <w:numPr>
          <w:ilvl w:val="0"/>
          <w:numId w:val="8"/>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недбале ставлення до майна закладу освіти, порушення вимог охорони праці та безпеки життєдіяльності – у розмірі до 100%;</w:t>
      </w:r>
    </w:p>
    <w:p w:rsidR="00FF70F3" w:rsidRPr="00D06FF2" w:rsidRDefault="00FF70F3" w:rsidP="00FF70F3">
      <w:pPr>
        <w:numPr>
          <w:ilvl w:val="0"/>
          <w:numId w:val="8"/>
        </w:numPr>
        <w:shd w:val="clear" w:color="auto" w:fill="FFFFFF"/>
        <w:tabs>
          <w:tab w:val="clear" w:pos="720"/>
          <w:tab w:val="num" w:pos="567"/>
        </w:tabs>
        <w:spacing w:after="0" w:line="240" w:lineRule="auto"/>
        <w:ind w:left="0" w:firstLine="284"/>
        <w:jc w:val="both"/>
        <w:rPr>
          <w:sz w:val="28"/>
          <w:szCs w:val="28"/>
          <w:lang w:val="uk-UA"/>
        </w:rPr>
      </w:pPr>
      <w:r w:rsidRPr="00D06FF2">
        <w:rPr>
          <w:sz w:val="28"/>
          <w:szCs w:val="28"/>
          <w:lang w:val="uk-UA"/>
        </w:rPr>
        <w:t>вчинення інших порушень, встановлених трудовим законодавством, що є підставою для накладання дисциплінарного стягнення;</w:t>
      </w:r>
    </w:p>
    <w:p w:rsidR="00FF70F3" w:rsidRDefault="00FF70F3" w:rsidP="00FF70F3">
      <w:pPr>
        <w:shd w:val="clear" w:color="auto" w:fill="FFFFFF"/>
        <w:jc w:val="both"/>
        <w:rPr>
          <w:rFonts w:cs="Arial"/>
          <w:sz w:val="28"/>
          <w:szCs w:val="28"/>
          <w:lang w:val="uk-UA"/>
        </w:rPr>
      </w:pPr>
      <w:r w:rsidRPr="00D06FF2">
        <w:rPr>
          <w:b/>
          <w:sz w:val="28"/>
          <w:szCs w:val="28"/>
          <w:lang w:val="uk-UA"/>
        </w:rPr>
        <w:t>2.4</w:t>
      </w:r>
      <w:r w:rsidRPr="00D06FF2">
        <w:rPr>
          <w:sz w:val="28"/>
          <w:szCs w:val="28"/>
          <w:lang w:val="uk-UA"/>
        </w:rPr>
        <w:t xml:space="preserve">.У разі невідповідності діяльності працівника критеріям преміювання, встановлених пунктом 2.1  Положення, вчинення ним правопорушення чи провини, розмір премії зменшують або її скасовують за той  розрахунковий період роботи, у якому було допущено правопорушення, що стало підставою для її не нарахування </w:t>
      </w:r>
      <w:r w:rsidRPr="00D06FF2">
        <w:rPr>
          <w:rFonts w:cs="Arial"/>
          <w:sz w:val="28"/>
          <w:szCs w:val="28"/>
          <w:lang w:val="uk-UA"/>
        </w:rPr>
        <w:t>з обов'язковим оформленням наказу керівника із зазначенням конкретних обставин, що стали причиною де преміювання та за згодою профкому.</w:t>
      </w:r>
    </w:p>
    <w:p w:rsidR="00FF70F3" w:rsidRPr="00D06FF2" w:rsidRDefault="00FF70F3" w:rsidP="00FF70F3">
      <w:pPr>
        <w:shd w:val="clear" w:color="auto" w:fill="FFFFFF"/>
        <w:jc w:val="both"/>
        <w:rPr>
          <w:b/>
          <w:sz w:val="28"/>
          <w:szCs w:val="28"/>
          <w:lang w:val="uk-UA"/>
        </w:rPr>
      </w:pPr>
      <w:r w:rsidRPr="00D06FF2">
        <w:rPr>
          <w:b/>
          <w:sz w:val="28"/>
          <w:szCs w:val="28"/>
          <w:lang w:val="uk-UA"/>
        </w:rPr>
        <w:t>3. Порядок нарахування та виплати премій</w:t>
      </w:r>
    </w:p>
    <w:p w:rsidR="00FF70F3" w:rsidRPr="00D95040" w:rsidRDefault="00FF70F3" w:rsidP="00FF70F3">
      <w:pPr>
        <w:pStyle w:val="a8"/>
        <w:spacing w:before="0" w:beforeAutospacing="0" w:after="0" w:afterAutospacing="0"/>
        <w:jc w:val="both"/>
        <w:rPr>
          <w:bCs/>
          <w:sz w:val="28"/>
          <w:szCs w:val="28"/>
          <w:lang w:val="uk-UA"/>
        </w:rPr>
      </w:pPr>
      <w:r w:rsidRPr="00D06FF2">
        <w:rPr>
          <w:b/>
          <w:lang w:val="uk-UA"/>
        </w:rPr>
        <w:t>3.1</w:t>
      </w:r>
      <w:r w:rsidRPr="00D06FF2">
        <w:rPr>
          <w:lang w:val="uk-UA"/>
        </w:rPr>
        <w:t>. </w:t>
      </w:r>
      <w:r w:rsidRPr="00D95040">
        <w:rPr>
          <w:sz w:val="28"/>
          <w:szCs w:val="28"/>
          <w:lang w:val="uk-UA"/>
        </w:rPr>
        <w:t>Преміювання працівників закладу  здійснюють у межах фонду заробітної плати</w:t>
      </w:r>
      <w:r w:rsidRPr="00D95040">
        <w:rPr>
          <w:rFonts w:ascii="Arial" w:hAnsi="Arial" w:cs="Arial"/>
          <w:sz w:val="28"/>
          <w:szCs w:val="28"/>
          <w:lang w:val="uk-UA"/>
        </w:rPr>
        <w:t xml:space="preserve"> </w:t>
      </w:r>
      <w:r w:rsidRPr="00D95040">
        <w:rPr>
          <w:bCs/>
          <w:sz w:val="28"/>
          <w:szCs w:val="28"/>
          <w:lang w:val="uk-UA"/>
        </w:rPr>
        <w:t>на поточний бюджетний рік.</w:t>
      </w:r>
    </w:p>
    <w:p w:rsidR="00FF70F3" w:rsidRPr="00D06FF2" w:rsidRDefault="00FF70F3" w:rsidP="00FF70F3">
      <w:pPr>
        <w:shd w:val="clear" w:color="auto" w:fill="FFFFFF"/>
        <w:jc w:val="both"/>
        <w:rPr>
          <w:sz w:val="28"/>
          <w:szCs w:val="28"/>
          <w:lang w:val="uk-UA"/>
        </w:rPr>
      </w:pPr>
      <w:r w:rsidRPr="00D06FF2">
        <w:rPr>
          <w:b/>
          <w:sz w:val="28"/>
          <w:szCs w:val="28"/>
          <w:lang w:val="uk-UA"/>
        </w:rPr>
        <w:t>3.2</w:t>
      </w:r>
      <w:r w:rsidRPr="00D06FF2">
        <w:rPr>
          <w:sz w:val="28"/>
          <w:szCs w:val="28"/>
          <w:lang w:val="uk-UA"/>
        </w:rPr>
        <w:t>. Річний фонд преміювання у закладі освіти встановлюють у межах затверджених кошторисних призначень на заробітну плату з урахуванням надбавок і доплат та економії фонду оплати праці.</w:t>
      </w:r>
    </w:p>
    <w:p w:rsidR="00FF70F3" w:rsidRPr="00D06FF2" w:rsidRDefault="00FF70F3" w:rsidP="00FF70F3">
      <w:pPr>
        <w:shd w:val="clear" w:color="auto" w:fill="FFFFFF"/>
        <w:jc w:val="both"/>
        <w:rPr>
          <w:b/>
          <w:sz w:val="28"/>
          <w:szCs w:val="28"/>
          <w:lang w:val="uk-UA"/>
        </w:rPr>
      </w:pPr>
      <w:r w:rsidRPr="00D06FF2">
        <w:rPr>
          <w:b/>
          <w:sz w:val="28"/>
          <w:szCs w:val="28"/>
          <w:lang w:val="uk-UA"/>
        </w:rPr>
        <w:t>3.3</w:t>
      </w:r>
      <w:r w:rsidRPr="00D06FF2">
        <w:rPr>
          <w:sz w:val="28"/>
          <w:szCs w:val="28"/>
          <w:lang w:val="uk-UA"/>
        </w:rPr>
        <w:t xml:space="preserve">. </w:t>
      </w:r>
      <w:r w:rsidRPr="00D06FF2">
        <w:rPr>
          <w:b/>
          <w:sz w:val="28"/>
          <w:szCs w:val="28"/>
          <w:lang w:val="uk-UA"/>
        </w:rPr>
        <w:t xml:space="preserve">На преміювання педагогічних працівників шкіл також направляються кошти із  залишків освітньої субвенції на кінець бюджетного періоду відповідно до </w:t>
      </w:r>
      <w:r w:rsidRPr="00D06FF2">
        <w:rPr>
          <w:rFonts w:cs="Arial"/>
          <w:b/>
          <w:spacing w:val="-3"/>
          <w:sz w:val="28"/>
          <w:szCs w:val="28"/>
          <w:lang w:val="uk-UA"/>
        </w:rPr>
        <w:t>Постанови Кабінету Міністрів України «</w:t>
      </w:r>
      <w:r w:rsidRPr="00D06FF2">
        <w:rPr>
          <w:b/>
          <w:bCs/>
          <w:sz w:val="28"/>
          <w:szCs w:val="28"/>
          <w:shd w:val="clear" w:color="auto" w:fill="FFFFFF"/>
          <w:lang w:val="uk-UA"/>
        </w:rPr>
        <w:t>Деякі питання надання освітньої субвенції з</w:t>
      </w:r>
      <w:r w:rsidRPr="00D06FF2">
        <w:rPr>
          <w:b/>
          <w:bCs/>
          <w:i/>
          <w:sz w:val="28"/>
          <w:szCs w:val="28"/>
          <w:shd w:val="clear" w:color="auto" w:fill="FFFFFF"/>
          <w:lang w:val="uk-UA"/>
        </w:rPr>
        <w:t xml:space="preserve"> </w:t>
      </w:r>
      <w:r w:rsidRPr="00D06FF2">
        <w:rPr>
          <w:b/>
          <w:bCs/>
          <w:sz w:val="28"/>
          <w:szCs w:val="28"/>
          <w:shd w:val="clear" w:color="auto" w:fill="FFFFFF"/>
          <w:lang w:val="uk-UA"/>
        </w:rPr>
        <w:t>державного бюджету місцевим бюджетам» від 14.01.2015 № 6</w:t>
      </w:r>
      <w:r w:rsidRPr="00D06FF2">
        <w:rPr>
          <w:b/>
          <w:sz w:val="28"/>
          <w:szCs w:val="28"/>
          <w:lang w:val="uk-UA"/>
        </w:rPr>
        <w:t>.</w:t>
      </w:r>
    </w:p>
    <w:p w:rsidR="00FF70F3" w:rsidRPr="00D06FF2" w:rsidRDefault="00FF70F3" w:rsidP="00FF70F3">
      <w:pPr>
        <w:shd w:val="clear" w:color="auto" w:fill="FFFFFF"/>
        <w:jc w:val="both"/>
        <w:rPr>
          <w:sz w:val="28"/>
          <w:szCs w:val="28"/>
          <w:lang w:val="uk-UA"/>
        </w:rPr>
      </w:pPr>
      <w:r w:rsidRPr="00D06FF2">
        <w:rPr>
          <w:b/>
          <w:sz w:val="28"/>
          <w:szCs w:val="28"/>
          <w:lang w:val="uk-UA"/>
        </w:rPr>
        <w:t>3.4</w:t>
      </w:r>
      <w:r w:rsidRPr="00D06FF2">
        <w:rPr>
          <w:sz w:val="28"/>
          <w:szCs w:val="28"/>
          <w:lang w:val="uk-UA"/>
        </w:rPr>
        <w:t>. У разі зменшення обсягів фінансування закладу освіти, фонд преміювання зменшується.</w:t>
      </w:r>
    </w:p>
    <w:p w:rsidR="00FF70F3" w:rsidRPr="00D06FF2" w:rsidRDefault="00FF70F3" w:rsidP="00FF70F3">
      <w:pPr>
        <w:jc w:val="both"/>
        <w:rPr>
          <w:sz w:val="28"/>
          <w:szCs w:val="28"/>
          <w:lang w:val="uk-UA"/>
        </w:rPr>
      </w:pPr>
      <w:r w:rsidRPr="00D06FF2">
        <w:rPr>
          <w:b/>
          <w:sz w:val="28"/>
          <w:szCs w:val="28"/>
          <w:lang w:val="uk-UA"/>
        </w:rPr>
        <w:t>3.5</w:t>
      </w:r>
      <w:r w:rsidRPr="00D06FF2">
        <w:rPr>
          <w:sz w:val="28"/>
          <w:szCs w:val="28"/>
          <w:lang w:val="uk-UA"/>
        </w:rPr>
        <w:t>. </w:t>
      </w:r>
      <w:r w:rsidRPr="00D06FF2">
        <w:rPr>
          <w:b/>
          <w:sz w:val="28"/>
          <w:szCs w:val="28"/>
          <w:lang w:val="uk-UA"/>
        </w:rPr>
        <w:t>Розмір премії не обмежується</w:t>
      </w:r>
      <w:r w:rsidRPr="00D06FF2">
        <w:rPr>
          <w:sz w:val="28"/>
          <w:szCs w:val="28"/>
          <w:lang w:val="uk-UA"/>
        </w:rPr>
        <w:t xml:space="preserve"> розміром посадового окладу (тарифної ставки) з урахуванням усіх надбавок та доплат. </w:t>
      </w:r>
    </w:p>
    <w:p w:rsidR="00FF70F3" w:rsidRPr="00D06FF2" w:rsidRDefault="00FF70F3" w:rsidP="00FF70F3">
      <w:pPr>
        <w:shd w:val="clear" w:color="auto" w:fill="FFFFFF"/>
        <w:jc w:val="both"/>
        <w:rPr>
          <w:sz w:val="28"/>
          <w:szCs w:val="28"/>
          <w:lang w:val="uk-UA"/>
        </w:rPr>
      </w:pPr>
      <w:r w:rsidRPr="00D06FF2">
        <w:rPr>
          <w:b/>
          <w:sz w:val="28"/>
          <w:szCs w:val="28"/>
          <w:lang w:val="uk-UA"/>
        </w:rPr>
        <w:t>3.6.</w:t>
      </w:r>
      <w:r w:rsidRPr="00D06FF2">
        <w:rPr>
          <w:sz w:val="28"/>
          <w:szCs w:val="28"/>
          <w:lang w:val="uk-UA"/>
        </w:rPr>
        <w:t> Премію нараховують працівникам за фактично відпрацьований час.</w:t>
      </w:r>
    </w:p>
    <w:p w:rsidR="00FF70F3" w:rsidRPr="00D06FF2" w:rsidRDefault="00FF70F3" w:rsidP="00FF70F3">
      <w:pPr>
        <w:shd w:val="clear" w:color="auto" w:fill="FFFFFF"/>
        <w:jc w:val="both"/>
        <w:rPr>
          <w:sz w:val="28"/>
          <w:szCs w:val="28"/>
          <w:lang w:val="uk-UA"/>
        </w:rPr>
      </w:pPr>
      <w:r w:rsidRPr="00D06FF2">
        <w:rPr>
          <w:b/>
          <w:sz w:val="28"/>
          <w:szCs w:val="28"/>
          <w:lang w:val="uk-UA"/>
        </w:rPr>
        <w:t>3.7</w:t>
      </w:r>
      <w:r w:rsidRPr="00D06FF2">
        <w:rPr>
          <w:sz w:val="28"/>
          <w:szCs w:val="28"/>
          <w:lang w:val="uk-UA"/>
        </w:rPr>
        <w:t xml:space="preserve"> Премію не виплачують за час відпусток (основної, додаткової та інших, передбачених законодавством), тимчасової непрацездатності та в  інших </w:t>
      </w:r>
      <w:r w:rsidRPr="00D06FF2">
        <w:rPr>
          <w:sz w:val="28"/>
          <w:szCs w:val="28"/>
          <w:lang w:val="uk-UA"/>
        </w:rPr>
        <w:lastRenderedPageBreak/>
        <w:t>випадках, коли згідно із законодавством виплати проводяться з розрахунку середньої заробітної плати.</w:t>
      </w:r>
    </w:p>
    <w:p w:rsidR="00FF70F3" w:rsidRPr="00D06FF2" w:rsidRDefault="00FF70F3" w:rsidP="00FF70F3">
      <w:pPr>
        <w:pStyle w:val="a8"/>
        <w:spacing w:before="0" w:beforeAutospacing="0" w:after="0" w:afterAutospacing="0"/>
        <w:jc w:val="both"/>
        <w:rPr>
          <w:sz w:val="28"/>
          <w:szCs w:val="28"/>
          <w:shd w:val="clear" w:color="auto" w:fill="FFFFFF"/>
          <w:lang w:val="uk-UA"/>
        </w:rPr>
      </w:pPr>
      <w:r w:rsidRPr="00D06FF2">
        <w:rPr>
          <w:b/>
          <w:sz w:val="28"/>
          <w:szCs w:val="28"/>
          <w:lang w:val="uk-UA"/>
        </w:rPr>
        <w:t>3.8.</w:t>
      </w:r>
      <w:r w:rsidRPr="00D06FF2">
        <w:rPr>
          <w:sz w:val="28"/>
          <w:szCs w:val="28"/>
          <w:lang w:val="uk-UA"/>
        </w:rPr>
        <w:t> </w:t>
      </w:r>
      <w:r w:rsidRPr="00D06FF2">
        <w:rPr>
          <w:rFonts w:ascii="Arial" w:hAnsi="Arial" w:cs="Arial"/>
          <w:color w:val="4B4B4B"/>
          <w:sz w:val="28"/>
          <w:szCs w:val="28"/>
          <w:lang w:val="uk-UA"/>
        </w:rPr>
        <w:t xml:space="preserve"> </w:t>
      </w:r>
      <w:r w:rsidRPr="00D06FF2">
        <w:rPr>
          <w:sz w:val="28"/>
          <w:szCs w:val="28"/>
          <w:shd w:val="clear" w:color="auto" w:fill="FFFFFF"/>
          <w:lang w:val="uk-UA"/>
        </w:rPr>
        <w:t>Премії працівникам закладу  виплачуються одночасно із виплатою заробітної плати.</w:t>
      </w:r>
    </w:p>
    <w:p w:rsidR="00FF70F3" w:rsidRPr="00D06FF2" w:rsidRDefault="00FF70F3" w:rsidP="00FF70F3">
      <w:pPr>
        <w:shd w:val="clear" w:color="auto" w:fill="FFFFFF"/>
        <w:jc w:val="both"/>
        <w:rPr>
          <w:b/>
          <w:sz w:val="28"/>
          <w:szCs w:val="28"/>
          <w:lang w:val="uk-UA"/>
        </w:rPr>
      </w:pPr>
      <w:r w:rsidRPr="00D06FF2">
        <w:rPr>
          <w:b/>
          <w:sz w:val="28"/>
          <w:szCs w:val="28"/>
          <w:lang w:val="uk-UA"/>
        </w:rPr>
        <w:t>3.9. Підставою для виплати працівнику премії або її позбавлення (зменшення розміру) є наказ керівника закладу освіти, який погоджений із профспілковим комітетом.</w:t>
      </w:r>
    </w:p>
    <w:p w:rsidR="00FF70F3" w:rsidRDefault="00FF70F3" w:rsidP="00FF70F3">
      <w:pPr>
        <w:shd w:val="clear" w:color="auto" w:fill="FFFFFF"/>
        <w:jc w:val="both"/>
        <w:rPr>
          <w:sz w:val="28"/>
          <w:szCs w:val="28"/>
          <w:lang w:val="uk-UA"/>
        </w:rPr>
      </w:pPr>
    </w:p>
    <w:p w:rsidR="00FF70F3" w:rsidRDefault="00FF70F3" w:rsidP="00FF70F3">
      <w:pPr>
        <w:shd w:val="clear" w:color="auto" w:fill="FFFFFF"/>
        <w:jc w:val="both"/>
        <w:rPr>
          <w:sz w:val="28"/>
          <w:szCs w:val="28"/>
          <w:lang w:val="uk-UA"/>
        </w:rPr>
      </w:pPr>
    </w:p>
    <w:p w:rsidR="00FF70F3" w:rsidRPr="00BE0B27" w:rsidRDefault="00FF70F3" w:rsidP="00FF70F3">
      <w:pPr>
        <w:ind w:left="4956" w:firstLine="708"/>
        <w:rPr>
          <w:b/>
          <w:color w:val="000000"/>
          <w:sz w:val="28"/>
          <w:szCs w:val="28"/>
          <w:lang w:val="uk-UA"/>
        </w:rPr>
      </w:pPr>
      <w:r>
        <w:rPr>
          <w:sz w:val="28"/>
          <w:szCs w:val="28"/>
          <w:lang w:val="uk-UA"/>
        </w:rPr>
        <w:tab/>
      </w:r>
      <w:r w:rsidRPr="00BE0B27">
        <w:rPr>
          <w:b/>
          <w:color w:val="000000"/>
          <w:sz w:val="28"/>
          <w:szCs w:val="28"/>
          <w:lang w:val="uk-UA"/>
        </w:rPr>
        <w:t>Додаток № 5</w:t>
      </w:r>
    </w:p>
    <w:p w:rsidR="00FF70F3" w:rsidRPr="00A6500D" w:rsidRDefault="00FF70F3" w:rsidP="00FF70F3">
      <w:pPr>
        <w:jc w:val="right"/>
        <w:rPr>
          <w:b/>
          <w:lang w:val="uk-UA"/>
        </w:rPr>
      </w:pPr>
    </w:p>
    <w:p w:rsidR="00FF70F3" w:rsidRPr="00901798" w:rsidRDefault="00FF70F3" w:rsidP="00901798">
      <w:pPr>
        <w:spacing w:after="0" w:line="240" w:lineRule="auto"/>
        <w:jc w:val="center"/>
        <w:rPr>
          <w:rFonts w:ascii="Times New Roman" w:hAnsi="Times New Roman" w:cs="Times New Roman"/>
          <w:b/>
          <w:sz w:val="28"/>
          <w:szCs w:val="28"/>
          <w:lang w:val="uk-UA"/>
        </w:rPr>
      </w:pPr>
      <w:r w:rsidRPr="00901798">
        <w:rPr>
          <w:rFonts w:ascii="Times New Roman" w:hAnsi="Times New Roman" w:cs="Times New Roman"/>
          <w:b/>
          <w:sz w:val="28"/>
          <w:szCs w:val="28"/>
          <w:lang w:val="uk-UA"/>
        </w:rPr>
        <w:t>Перелік робіт із важкими і шкідливими умовами праці,</w:t>
      </w:r>
    </w:p>
    <w:p w:rsidR="00FF70F3" w:rsidRDefault="00FF70F3" w:rsidP="00901798">
      <w:pPr>
        <w:spacing w:after="0" w:line="240" w:lineRule="auto"/>
        <w:jc w:val="center"/>
        <w:rPr>
          <w:rFonts w:ascii="Times New Roman" w:hAnsi="Times New Roman" w:cs="Times New Roman"/>
          <w:b/>
          <w:sz w:val="28"/>
          <w:szCs w:val="28"/>
          <w:lang w:val="uk-UA"/>
        </w:rPr>
      </w:pPr>
      <w:r w:rsidRPr="00901798">
        <w:rPr>
          <w:rFonts w:ascii="Times New Roman" w:hAnsi="Times New Roman" w:cs="Times New Roman"/>
          <w:b/>
          <w:sz w:val="28"/>
          <w:szCs w:val="28"/>
          <w:lang w:val="uk-UA"/>
        </w:rPr>
        <w:t xml:space="preserve"> при виконанні яких здійснюється підвищена оплата</w:t>
      </w:r>
    </w:p>
    <w:p w:rsidR="00901798" w:rsidRPr="00BE0B27" w:rsidRDefault="00901798" w:rsidP="00901798">
      <w:pPr>
        <w:spacing w:after="0" w:line="240" w:lineRule="auto"/>
        <w:jc w:val="center"/>
        <w:rPr>
          <w:b/>
          <w:sz w:val="28"/>
          <w:szCs w:val="28"/>
          <w:lang w:val="uk-UA"/>
        </w:rPr>
      </w:pPr>
    </w:p>
    <w:p w:rsidR="00FF70F3" w:rsidRPr="00BE0B27" w:rsidRDefault="00FF70F3" w:rsidP="00FF70F3">
      <w:pPr>
        <w:shd w:val="clear" w:color="auto" w:fill="FFFFFF"/>
        <w:rPr>
          <w:color w:val="000000"/>
          <w:sz w:val="28"/>
          <w:szCs w:val="28"/>
        </w:rPr>
      </w:pPr>
      <w:r w:rsidRPr="00BE0B27">
        <w:rPr>
          <w:b/>
          <w:sz w:val="28"/>
          <w:szCs w:val="28"/>
          <w:lang w:val="uk-UA"/>
        </w:rPr>
        <w:t xml:space="preserve">Види робіт із важкими і шкідливими умовами праці, на яких </w:t>
      </w:r>
      <w:proofErr w:type="spellStart"/>
      <w:r w:rsidRPr="00BE0B27">
        <w:rPr>
          <w:b/>
          <w:sz w:val="28"/>
          <w:szCs w:val="28"/>
          <w:lang w:val="uk-UA"/>
        </w:rPr>
        <w:t>встановлю</w:t>
      </w:r>
      <w:r w:rsidR="00901798">
        <w:rPr>
          <w:b/>
          <w:sz w:val="28"/>
          <w:szCs w:val="28"/>
          <w:lang w:val="uk-UA"/>
        </w:rPr>
        <w:t>-ю</w:t>
      </w:r>
      <w:r w:rsidRPr="00BE0B27">
        <w:rPr>
          <w:b/>
          <w:sz w:val="28"/>
          <w:szCs w:val="28"/>
          <w:lang w:val="uk-UA"/>
        </w:rPr>
        <w:t>ться</w:t>
      </w:r>
      <w:proofErr w:type="spellEnd"/>
      <w:r w:rsidRPr="00BE0B27">
        <w:rPr>
          <w:b/>
          <w:sz w:val="28"/>
          <w:szCs w:val="28"/>
          <w:lang w:val="uk-UA"/>
        </w:rPr>
        <w:t xml:space="preserve"> доплати в розмірі до 12 відсотків.</w:t>
      </w:r>
      <w:r w:rsidRPr="00BE0B27">
        <w:rPr>
          <w:b/>
          <w:bCs/>
          <w:color w:val="000000"/>
          <w:sz w:val="28"/>
          <w:szCs w:val="28"/>
          <w:lang w:val="uk-UA"/>
        </w:rPr>
        <w:t xml:space="preserve"> </w:t>
      </w:r>
      <w:r w:rsidRPr="00BE0B27">
        <w:rPr>
          <w:b/>
          <w:bCs/>
          <w:color w:val="000000"/>
          <w:sz w:val="28"/>
          <w:szCs w:val="28"/>
        </w:rPr>
        <w:t xml:space="preserve"> </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1.150. Роботи, пов'язані з топленням, шуруванням, очищенням печей</w:t>
      </w:r>
    </w:p>
    <w:p w:rsidR="00FF70F3" w:rsidRPr="00BE0B27" w:rsidRDefault="00FF70F3" w:rsidP="00901798">
      <w:pPr>
        <w:shd w:val="clear" w:color="auto" w:fill="FFFFFF"/>
        <w:spacing w:after="0" w:line="240" w:lineRule="auto"/>
        <w:rPr>
          <w:sz w:val="28"/>
          <w:szCs w:val="28"/>
        </w:rPr>
      </w:pPr>
      <w:r w:rsidRPr="00BE0B27">
        <w:rPr>
          <w:color w:val="000000"/>
          <w:sz w:val="28"/>
          <w:szCs w:val="28"/>
          <w:lang w:val="uk-UA"/>
        </w:rPr>
        <w:t>від золи і шлаку.</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 xml:space="preserve">1.152. Робота біля гарячих плит, </w:t>
      </w:r>
      <w:proofErr w:type="spellStart"/>
      <w:r w:rsidRPr="00BE0B27">
        <w:rPr>
          <w:color w:val="000000"/>
          <w:sz w:val="28"/>
          <w:szCs w:val="28"/>
          <w:lang w:val="uk-UA"/>
        </w:rPr>
        <w:t>електрожарових</w:t>
      </w:r>
      <w:proofErr w:type="spellEnd"/>
      <w:r w:rsidRPr="00BE0B27">
        <w:rPr>
          <w:color w:val="000000"/>
          <w:sz w:val="28"/>
          <w:szCs w:val="28"/>
          <w:lang w:val="uk-UA"/>
        </w:rPr>
        <w:t xml:space="preserve"> шаф, конди</w:t>
      </w:r>
      <w:r w:rsidRPr="00BE0B27">
        <w:rPr>
          <w:color w:val="000000"/>
          <w:sz w:val="28"/>
          <w:szCs w:val="28"/>
          <w:lang w:val="uk-UA"/>
        </w:rPr>
        <w:softHyphen/>
        <w:t>терських і паро-масляних печей та інших апаратів для смаження і випікання.</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 xml:space="preserve">1.155. Роботи, пов'язані </w:t>
      </w:r>
      <w:r w:rsidRPr="00BE0B27">
        <w:rPr>
          <w:b/>
          <w:bCs/>
          <w:color w:val="000000"/>
          <w:sz w:val="28"/>
          <w:szCs w:val="28"/>
          <w:lang w:val="uk-UA"/>
        </w:rPr>
        <w:t xml:space="preserve">з </w:t>
      </w:r>
      <w:r w:rsidRPr="00BE0B27">
        <w:rPr>
          <w:color w:val="000000"/>
          <w:sz w:val="28"/>
          <w:szCs w:val="28"/>
          <w:lang w:val="uk-UA"/>
        </w:rPr>
        <w:t>миттям посуду, тари і технологічного обла</w:t>
      </w:r>
      <w:r w:rsidRPr="00BE0B27">
        <w:rPr>
          <w:color w:val="000000"/>
          <w:sz w:val="28"/>
          <w:szCs w:val="28"/>
          <w:lang w:val="uk-UA"/>
        </w:rPr>
        <w:softHyphen/>
        <w:t>днання вручну із застосуванням кислот, лугу та інших хімічних речовин.</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 xml:space="preserve">1.156. Роботи з прання білизни вручну з використанням миючих і </w:t>
      </w:r>
      <w:proofErr w:type="spellStart"/>
      <w:r w:rsidRPr="00BE0B27">
        <w:rPr>
          <w:color w:val="000000"/>
          <w:sz w:val="28"/>
          <w:szCs w:val="28"/>
          <w:lang w:val="uk-UA"/>
        </w:rPr>
        <w:t>де</w:t>
      </w:r>
      <w:r w:rsidRPr="00BE0B27">
        <w:rPr>
          <w:color w:val="000000"/>
          <w:sz w:val="28"/>
          <w:szCs w:val="28"/>
          <w:lang w:val="uk-UA"/>
        </w:rPr>
        <w:softHyphen/>
        <w:t>зинфікуючих</w:t>
      </w:r>
      <w:proofErr w:type="spellEnd"/>
      <w:r w:rsidRPr="00BE0B27">
        <w:rPr>
          <w:color w:val="000000"/>
          <w:sz w:val="28"/>
          <w:szCs w:val="28"/>
          <w:lang w:val="uk-UA"/>
        </w:rPr>
        <w:t xml:space="preserve"> засобів.</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 xml:space="preserve">1.161. Роботи з використанням хімічних реактивів, а також </w:t>
      </w:r>
      <w:r w:rsidRPr="00BE0B27">
        <w:rPr>
          <w:b/>
          <w:bCs/>
          <w:color w:val="000000"/>
          <w:sz w:val="28"/>
          <w:szCs w:val="28"/>
          <w:lang w:val="uk-UA"/>
        </w:rPr>
        <w:t xml:space="preserve">з </w:t>
      </w:r>
      <w:r w:rsidRPr="00BE0B27">
        <w:rPr>
          <w:color w:val="000000"/>
          <w:sz w:val="28"/>
          <w:szCs w:val="28"/>
          <w:lang w:val="uk-UA"/>
        </w:rPr>
        <w:t>їх збе</w:t>
      </w:r>
      <w:r w:rsidRPr="00BE0B27">
        <w:rPr>
          <w:color w:val="000000"/>
          <w:sz w:val="28"/>
          <w:szCs w:val="28"/>
          <w:lang w:val="uk-UA"/>
        </w:rPr>
        <w:softHyphen/>
        <w:t>реженням /складуванням/.</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 xml:space="preserve">1.163. Обслуговування </w:t>
      </w:r>
      <w:r w:rsidRPr="00BE0B27">
        <w:rPr>
          <w:color w:val="000000"/>
          <w:sz w:val="28"/>
          <w:szCs w:val="28"/>
        </w:rPr>
        <w:t xml:space="preserve"> </w:t>
      </w:r>
      <w:r w:rsidRPr="00BE0B27">
        <w:rPr>
          <w:color w:val="000000"/>
          <w:sz w:val="28"/>
          <w:szCs w:val="28"/>
          <w:lang w:val="uk-UA"/>
        </w:rPr>
        <w:t xml:space="preserve"> каналізаційних колодязів і мереж.</w:t>
      </w:r>
    </w:p>
    <w:p w:rsidR="00FF70F3" w:rsidRPr="00BE0B27" w:rsidRDefault="00FF70F3" w:rsidP="00901798">
      <w:pPr>
        <w:shd w:val="clear" w:color="auto" w:fill="FFFFFF"/>
        <w:spacing w:after="0" w:line="240" w:lineRule="auto"/>
        <w:ind w:firstLine="851"/>
        <w:rPr>
          <w:color w:val="000000"/>
          <w:sz w:val="28"/>
          <w:szCs w:val="28"/>
          <w:lang w:val="uk-UA"/>
        </w:rPr>
      </w:pPr>
      <w:r w:rsidRPr="00BE0B27">
        <w:rPr>
          <w:color w:val="000000"/>
          <w:sz w:val="28"/>
          <w:szCs w:val="28"/>
          <w:lang w:val="uk-UA"/>
        </w:rPr>
        <w:t xml:space="preserve">1.178. Робота на деревообробних верстатах. </w:t>
      </w:r>
    </w:p>
    <w:p w:rsidR="00FF70F3" w:rsidRPr="00BE0B27" w:rsidRDefault="00FF70F3" w:rsidP="00901798">
      <w:pPr>
        <w:shd w:val="clear" w:color="auto" w:fill="FFFFFF"/>
        <w:spacing w:after="0" w:line="240" w:lineRule="auto"/>
        <w:ind w:firstLine="851"/>
        <w:rPr>
          <w:sz w:val="28"/>
          <w:szCs w:val="28"/>
        </w:rPr>
      </w:pPr>
      <w:r w:rsidRPr="00BE0B27">
        <w:rPr>
          <w:color w:val="000000"/>
          <w:sz w:val="28"/>
          <w:szCs w:val="28"/>
          <w:lang w:val="uk-UA"/>
        </w:rPr>
        <w:t>1.181. Прибирання туалетів і санвузлів.</w:t>
      </w:r>
    </w:p>
    <w:p w:rsidR="00FF70F3" w:rsidRPr="00A6500D" w:rsidRDefault="00FF70F3" w:rsidP="00FF70F3">
      <w:pPr>
        <w:shd w:val="clear" w:color="auto" w:fill="FFFFFF"/>
        <w:rPr>
          <w:color w:val="000000"/>
          <w:lang w:val="uk-UA"/>
        </w:rPr>
      </w:pPr>
    </w:p>
    <w:p w:rsidR="00FF70F3" w:rsidRPr="00901798" w:rsidRDefault="00FF70F3" w:rsidP="00FF70F3">
      <w:pPr>
        <w:pStyle w:val="31"/>
        <w:rPr>
          <w:i/>
          <w:color w:val="000000"/>
          <w:szCs w:val="28"/>
        </w:rPr>
      </w:pPr>
      <w:r w:rsidRPr="00901798">
        <w:rPr>
          <w:b/>
          <w:bCs/>
          <w:i/>
          <w:color w:val="000000"/>
          <w:szCs w:val="28"/>
        </w:rPr>
        <w:t>*</w:t>
      </w:r>
      <w:r w:rsidRPr="00901798">
        <w:rPr>
          <w:i/>
          <w:szCs w:val="28"/>
        </w:rPr>
        <w:t>Перелік посад може бути розширено згідно з додатком до Галузевої угоди між Міністерством  освіти і науки України та ЦК профспілки працівників освіти і науки України</w:t>
      </w:r>
    </w:p>
    <w:p w:rsidR="00FF70F3" w:rsidRPr="00BE0B27" w:rsidRDefault="00FF70F3" w:rsidP="00FF70F3">
      <w:pPr>
        <w:shd w:val="clear" w:color="auto" w:fill="FFFFFF"/>
        <w:rPr>
          <w:sz w:val="28"/>
          <w:szCs w:val="28"/>
          <w:lang w:val="uk-UA"/>
        </w:rPr>
      </w:pPr>
    </w:p>
    <w:p w:rsidR="00FF70F3" w:rsidRPr="00AB4B11" w:rsidRDefault="00FF70F3" w:rsidP="00AB4B11">
      <w:pPr>
        <w:shd w:val="clear" w:color="auto" w:fill="FFFFFF"/>
        <w:spacing w:after="0" w:line="240" w:lineRule="auto"/>
        <w:rPr>
          <w:b/>
          <w:sz w:val="28"/>
          <w:szCs w:val="28"/>
        </w:rPr>
      </w:pPr>
      <w:r w:rsidRPr="00BE0B27">
        <w:rPr>
          <w:color w:val="000000"/>
          <w:sz w:val="28"/>
          <w:szCs w:val="28"/>
          <w:lang w:val="uk-UA"/>
        </w:rPr>
        <w:t xml:space="preserve"> </w:t>
      </w:r>
      <w:r w:rsidRPr="00BE0B27">
        <w:rPr>
          <w:color w:val="000000"/>
          <w:sz w:val="28"/>
          <w:szCs w:val="28"/>
          <w:lang w:val="uk-UA"/>
        </w:rPr>
        <w:tab/>
      </w:r>
      <w:proofErr w:type="gramStart"/>
      <w:r w:rsidRPr="00AB4B11">
        <w:rPr>
          <w:b/>
          <w:sz w:val="28"/>
          <w:szCs w:val="28"/>
        </w:rPr>
        <w:t xml:space="preserve">Доплати за </w:t>
      </w:r>
      <w:proofErr w:type="spellStart"/>
      <w:r w:rsidRPr="00AB4B11">
        <w:rPr>
          <w:b/>
          <w:sz w:val="28"/>
          <w:szCs w:val="28"/>
        </w:rPr>
        <w:t>несприятливі</w:t>
      </w:r>
      <w:proofErr w:type="spellEnd"/>
      <w:r w:rsidRPr="00AB4B11">
        <w:rPr>
          <w:b/>
          <w:sz w:val="28"/>
          <w:szCs w:val="28"/>
        </w:rPr>
        <w:t xml:space="preserve"> </w:t>
      </w:r>
      <w:proofErr w:type="spellStart"/>
      <w:r w:rsidRPr="00AB4B11">
        <w:rPr>
          <w:b/>
          <w:sz w:val="28"/>
          <w:szCs w:val="28"/>
        </w:rPr>
        <w:t>умови</w:t>
      </w:r>
      <w:proofErr w:type="spellEnd"/>
      <w:r w:rsidRPr="00AB4B11">
        <w:rPr>
          <w:b/>
          <w:sz w:val="28"/>
          <w:szCs w:val="28"/>
        </w:rPr>
        <w:t xml:space="preserve"> </w:t>
      </w:r>
      <w:proofErr w:type="spellStart"/>
      <w:r w:rsidRPr="00AB4B11">
        <w:rPr>
          <w:b/>
          <w:sz w:val="28"/>
          <w:szCs w:val="28"/>
        </w:rPr>
        <w:t>праці</w:t>
      </w:r>
      <w:proofErr w:type="spellEnd"/>
      <w:r w:rsidRPr="00AB4B11">
        <w:rPr>
          <w:b/>
          <w:sz w:val="28"/>
          <w:szCs w:val="28"/>
        </w:rPr>
        <w:t xml:space="preserve"> </w:t>
      </w:r>
      <w:proofErr w:type="spellStart"/>
      <w:r w:rsidRPr="00AB4B11">
        <w:rPr>
          <w:b/>
          <w:sz w:val="28"/>
          <w:szCs w:val="28"/>
        </w:rPr>
        <w:t>встановлюються</w:t>
      </w:r>
      <w:proofErr w:type="spellEnd"/>
      <w:r w:rsidRPr="00AB4B11">
        <w:rPr>
          <w:b/>
          <w:sz w:val="28"/>
          <w:szCs w:val="28"/>
        </w:rPr>
        <w:t xml:space="preserve"> за результатами </w:t>
      </w:r>
      <w:proofErr w:type="spellStart"/>
      <w:r w:rsidRPr="00AB4B11">
        <w:rPr>
          <w:b/>
          <w:sz w:val="28"/>
          <w:szCs w:val="28"/>
        </w:rPr>
        <w:t>атестації</w:t>
      </w:r>
      <w:proofErr w:type="spellEnd"/>
      <w:r w:rsidRPr="00AB4B11">
        <w:rPr>
          <w:b/>
          <w:sz w:val="28"/>
          <w:szCs w:val="28"/>
        </w:rPr>
        <w:t xml:space="preserve"> </w:t>
      </w:r>
      <w:proofErr w:type="spellStart"/>
      <w:r w:rsidRPr="00AB4B11">
        <w:rPr>
          <w:b/>
          <w:sz w:val="28"/>
          <w:szCs w:val="28"/>
        </w:rPr>
        <w:t>робочих</w:t>
      </w:r>
      <w:proofErr w:type="spellEnd"/>
      <w:r w:rsidRPr="00AB4B11">
        <w:rPr>
          <w:b/>
          <w:sz w:val="28"/>
          <w:szCs w:val="28"/>
        </w:rPr>
        <w:t xml:space="preserve"> </w:t>
      </w:r>
      <w:proofErr w:type="spellStart"/>
      <w:r w:rsidRPr="00AB4B11">
        <w:rPr>
          <w:b/>
          <w:sz w:val="28"/>
          <w:szCs w:val="28"/>
        </w:rPr>
        <w:t>місць</w:t>
      </w:r>
      <w:proofErr w:type="spellEnd"/>
      <w:r w:rsidRPr="00AB4B11">
        <w:rPr>
          <w:b/>
          <w:sz w:val="28"/>
          <w:szCs w:val="28"/>
        </w:rPr>
        <w:t xml:space="preserve">   </w:t>
      </w:r>
      <w:proofErr w:type="spellStart"/>
      <w:r w:rsidRPr="00AB4B11">
        <w:rPr>
          <w:b/>
          <w:sz w:val="28"/>
          <w:szCs w:val="28"/>
        </w:rPr>
        <w:t>або</w:t>
      </w:r>
      <w:proofErr w:type="spellEnd"/>
      <w:r w:rsidRPr="00AB4B11">
        <w:rPr>
          <w:b/>
          <w:sz w:val="28"/>
          <w:szCs w:val="28"/>
        </w:rPr>
        <w:t xml:space="preserve"> </w:t>
      </w:r>
      <w:proofErr w:type="spellStart"/>
      <w:r w:rsidRPr="00AB4B11">
        <w:rPr>
          <w:b/>
          <w:sz w:val="28"/>
          <w:szCs w:val="28"/>
        </w:rPr>
        <w:t>оцінки</w:t>
      </w:r>
      <w:proofErr w:type="spellEnd"/>
      <w:r w:rsidRPr="00AB4B11">
        <w:rPr>
          <w:b/>
          <w:sz w:val="28"/>
          <w:szCs w:val="28"/>
        </w:rPr>
        <w:t xml:space="preserve"> умов </w:t>
      </w:r>
      <w:proofErr w:type="spellStart"/>
      <w:r w:rsidRPr="00AB4B11">
        <w:rPr>
          <w:b/>
          <w:sz w:val="28"/>
          <w:szCs w:val="28"/>
        </w:rPr>
        <w:t>праці</w:t>
      </w:r>
      <w:proofErr w:type="spellEnd"/>
      <w:r w:rsidRPr="00AB4B11">
        <w:rPr>
          <w:b/>
          <w:sz w:val="28"/>
          <w:szCs w:val="28"/>
        </w:rPr>
        <w:t xml:space="preserve"> особам, </w:t>
      </w:r>
      <w:proofErr w:type="spellStart"/>
      <w:r w:rsidRPr="00AB4B11">
        <w:rPr>
          <w:b/>
          <w:sz w:val="28"/>
          <w:szCs w:val="28"/>
        </w:rPr>
        <w:t>безпосередньо</w:t>
      </w:r>
      <w:proofErr w:type="spellEnd"/>
      <w:r w:rsidRPr="00AB4B11">
        <w:rPr>
          <w:b/>
          <w:sz w:val="28"/>
          <w:szCs w:val="28"/>
        </w:rPr>
        <w:t xml:space="preserve"> </w:t>
      </w:r>
      <w:proofErr w:type="spellStart"/>
      <w:r w:rsidRPr="00AB4B11">
        <w:rPr>
          <w:b/>
          <w:sz w:val="28"/>
          <w:szCs w:val="28"/>
        </w:rPr>
        <w:t>зайнятим</w:t>
      </w:r>
      <w:proofErr w:type="spellEnd"/>
      <w:r w:rsidRPr="00AB4B11">
        <w:rPr>
          <w:b/>
          <w:sz w:val="28"/>
          <w:szCs w:val="28"/>
        </w:rPr>
        <w:t xml:space="preserve"> на роботах, </w:t>
      </w:r>
      <w:proofErr w:type="spellStart"/>
      <w:r w:rsidRPr="00AB4B11">
        <w:rPr>
          <w:b/>
          <w:sz w:val="28"/>
          <w:szCs w:val="28"/>
        </w:rPr>
        <w:t>передбачених</w:t>
      </w:r>
      <w:proofErr w:type="spellEnd"/>
      <w:r w:rsidRPr="00AB4B11">
        <w:rPr>
          <w:b/>
          <w:sz w:val="28"/>
          <w:szCs w:val="28"/>
        </w:rPr>
        <w:t xml:space="preserve"> </w:t>
      </w:r>
      <w:proofErr w:type="spellStart"/>
      <w:r w:rsidRPr="00AB4B11">
        <w:rPr>
          <w:b/>
          <w:sz w:val="28"/>
          <w:szCs w:val="28"/>
        </w:rPr>
        <w:t>Переліком</w:t>
      </w:r>
      <w:proofErr w:type="spellEnd"/>
      <w:r w:rsidRPr="00AB4B11">
        <w:rPr>
          <w:b/>
          <w:sz w:val="28"/>
          <w:szCs w:val="28"/>
        </w:rPr>
        <w:t xml:space="preserve">, </w:t>
      </w:r>
      <w:proofErr w:type="spellStart"/>
      <w:r w:rsidRPr="00AB4B11">
        <w:rPr>
          <w:b/>
          <w:sz w:val="28"/>
          <w:szCs w:val="28"/>
        </w:rPr>
        <w:t>і</w:t>
      </w:r>
      <w:proofErr w:type="spellEnd"/>
      <w:r w:rsidRPr="00AB4B11">
        <w:rPr>
          <w:b/>
          <w:sz w:val="28"/>
          <w:szCs w:val="28"/>
        </w:rPr>
        <w:t xml:space="preserve"> </w:t>
      </w:r>
      <w:proofErr w:type="spellStart"/>
      <w:r w:rsidRPr="00AB4B11">
        <w:rPr>
          <w:b/>
          <w:sz w:val="28"/>
          <w:szCs w:val="28"/>
        </w:rPr>
        <w:t>нараховуються</w:t>
      </w:r>
      <w:proofErr w:type="spellEnd"/>
      <w:r w:rsidRPr="00AB4B11">
        <w:rPr>
          <w:b/>
          <w:sz w:val="28"/>
          <w:szCs w:val="28"/>
        </w:rPr>
        <w:t xml:space="preserve"> за час </w:t>
      </w:r>
      <w:proofErr w:type="spellStart"/>
      <w:r w:rsidRPr="00AB4B11">
        <w:rPr>
          <w:b/>
          <w:sz w:val="28"/>
          <w:szCs w:val="28"/>
        </w:rPr>
        <w:t>фактичної</w:t>
      </w:r>
      <w:proofErr w:type="spellEnd"/>
      <w:r w:rsidRPr="00AB4B11">
        <w:rPr>
          <w:b/>
          <w:sz w:val="28"/>
          <w:szCs w:val="28"/>
        </w:rPr>
        <w:t xml:space="preserve"> </w:t>
      </w:r>
      <w:proofErr w:type="spellStart"/>
      <w:r w:rsidRPr="00AB4B11">
        <w:rPr>
          <w:b/>
          <w:sz w:val="28"/>
          <w:szCs w:val="28"/>
        </w:rPr>
        <w:t>зайнятості</w:t>
      </w:r>
      <w:proofErr w:type="spellEnd"/>
      <w:r w:rsidRPr="00AB4B11">
        <w:rPr>
          <w:b/>
          <w:sz w:val="28"/>
          <w:szCs w:val="28"/>
        </w:rPr>
        <w:t xml:space="preserve"> </w:t>
      </w:r>
      <w:proofErr w:type="spellStart"/>
      <w:r w:rsidRPr="00AB4B11">
        <w:rPr>
          <w:b/>
          <w:sz w:val="28"/>
          <w:szCs w:val="28"/>
        </w:rPr>
        <w:t>працівників</w:t>
      </w:r>
      <w:proofErr w:type="spellEnd"/>
      <w:r w:rsidRPr="00AB4B11">
        <w:rPr>
          <w:b/>
          <w:sz w:val="28"/>
          <w:szCs w:val="28"/>
        </w:rPr>
        <w:t xml:space="preserve"> на таких </w:t>
      </w:r>
      <w:proofErr w:type="spellStart"/>
      <w:r w:rsidRPr="00AB4B11">
        <w:rPr>
          <w:b/>
          <w:sz w:val="28"/>
          <w:szCs w:val="28"/>
        </w:rPr>
        <w:t>робочих</w:t>
      </w:r>
      <w:proofErr w:type="spellEnd"/>
      <w:r w:rsidRPr="00AB4B11">
        <w:rPr>
          <w:b/>
          <w:sz w:val="28"/>
          <w:szCs w:val="28"/>
        </w:rPr>
        <w:t xml:space="preserve"> </w:t>
      </w:r>
      <w:proofErr w:type="spellStart"/>
      <w:r w:rsidRPr="00AB4B11">
        <w:rPr>
          <w:b/>
          <w:sz w:val="28"/>
          <w:szCs w:val="28"/>
        </w:rPr>
        <w:lastRenderedPageBreak/>
        <w:t>місцях</w:t>
      </w:r>
      <w:proofErr w:type="spellEnd"/>
      <w:r w:rsidRPr="00AB4B11">
        <w:rPr>
          <w:b/>
          <w:sz w:val="28"/>
          <w:szCs w:val="28"/>
        </w:rPr>
        <w:t xml:space="preserve"> </w:t>
      </w:r>
      <w:proofErr w:type="spellStart"/>
      <w:r w:rsidRPr="00AB4B11">
        <w:rPr>
          <w:b/>
          <w:sz w:val="28"/>
          <w:szCs w:val="28"/>
        </w:rPr>
        <w:t>або</w:t>
      </w:r>
      <w:proofErr w:type="spellEnd"/>
      <w:r w:rsidRPr="00AB4B11">
        <w:rPr>
          <w:b/>
          <w:sz w:val="28"/>
          <w:szCs w:val="28"/>
        </w:rPr>
        <w:t xml:space="preserve"> в таких </w:t>
      </w:r>
      <w:proofErr w:type="spellStart"/>
      <w:r w:rsidRPr="00AB4B11">
        <w:rPr>
          <w:b/>
          <w:sz w:val="28"/>
          <w:szCs w:val="28"/>
        </w:rPr>
        <w:t>умовах</w:t>
      </w:r>
      <w:proofErr w:type="spellEnd"/>
      <w:r w:rsidRPr="00AB4B11">
        <w:rPr>
          <w:b/>
          <w:sz w:val="28"/>
          <w:szCs w:val="28"/>
        </w:rPr>
        <w:t xml:space="preserve"> </w:t>
      </w:r>
      <w:proofErr w:type="spellStart"/>
      <w:r w:rsidRPr="00AB4B11">
        <w:rPr>
          <w:b/>
          <w:sz w:val="28"/>
          <w:szCs w:val="28"/>
        </w:rPr>
        <w:t>праці</w:t>
      </w:r>
      <w:proofErr w:type="spellEnd"/>
      <w:r w:rsidRPr="00AB4B11">
        <w:rPr>
          <w:b/>
          <w:sz w:val="28"/>
          <w:szCs w:val="28"/>
        </w:rPr>
        <w:t xml:space="preserve">, яка </w:t>
      </w:r>
      <w:proofErr w:type="spellStart"/>
      <w:r w:rsidRPr="00AB4B11">
        <w:rPr>
          <w:b/>
          <w:sz w:val="28"/>
          <w:szCs w:val="28"/>
        </w:rPr>
        <w:t>здійснюється</w:t>
      </w:r>
      <w:proofErr w:type="spellEnd"/>
      <w:r w:rsidRPr="00AB4B11">
        <w:rPr>
          <w:b/>
          <w:sz w:val="28"/>
          <w:szCs w:val="28"/>
        </w:rPr>
        <w:t xml:space="preserve"> </w:t>
      </w:r>
      <w:proofErr w:type="spellStart"/>
      <w:r w:rsidRPr="00AB4B11">
        <w:rPr>
          <w:b/>
          <w:sz w:val="28"/>
          <w:szCs w:val="28"/>
        </w:rPr>
        <w:t>відповідно</w:t>
      </w:r>
      <w:proofErr w:type="spellEnd"/>
      <w:r w:rsidRPr="00AB4B11">
        <w:rPr>
          <w:b/>
          <w:sz w:val="28"/>
          <w:szCs w:val="28"/>
        </w:rPr>
        <w:t xml:space="preserve"> до </w:t>
      </w:r>
      <w:proofErr w:type="spellStart"/>
      <w:r w:rsidRPr="00AB4B11">
        <w:rPr>
          <w:b/>
          <w:sz w:val="28"/>
          <w:szCs w:val="28"/>
        </w:rPr>
        <w:t>діючого</w:t>
      </w:r>
      <w:proofErr w:type="spellEnd"/>
      <w:r w:rsidRPr="00AB4B11">
        <w:rPr>
          <w:b/>
          <w:sz w:val="28"/>
          <w:szCs w:val="28"/>
        </w:rPr>
        <w:t xml:space="preserve"> </w:t>
      </w:r>
      <w:proofErr w:type="spellStart"/>
      <w:r w:rsidRPr="00AB4B11">
        <w:rPr>
          <w:b/>
          <w:sz w:val="28"/>
          <w:szCs w:val="28"/>
        </w:rPr>
        <w:t>законодавства</w:t>
      </w:r>
      <w:proofErr w:type="spellEnd"/>
      <w:r w:rsidRPr="00AB4B11">
        <w:rPr>
          <w:b/>
          <w:sz w:val="28"/>
          <w:szCs w:val="28"/>
        </w:rPr>
        <w:t xml:space="preserve"> про </w:t>
      </w:r>
      <w:proofErr w:type="spellStart"/>
      <w:r w:rsidRPr="00AB4B11">
        <w:rPr>
          <w:b/>
          <w:sz w:val="28"/>
          <w:szCs w:val="28"/>
        </w:rPr>
        <w:t>охорону</w:t>
      </w:r>
      <w:proofErr w:type="spellEnd"/>
      <w:r w:rsidRPr="00AB4B11">
        <w:rPr>
          <w:b/>
          <w:sz w:val="28"/>
          <w:szCs w:val="28"/>
        </w:rPr>
        <w:t xml:space="preserve"> </w:t>
      </w:r>
      <w:proofErr w:type="spellStart"/>
      <w:r w:rsidRPr="00AB4B11">
        <w:rPr>
          <w:b/>
          <w:sz w:val="28"/>
          <w:szCs w:val="28"/>
        </w:rPr>
        <w:t>праці</w:t>
      </w:r>
      <w:proofErr w:type="spellEnd"/>
      <w:r w:rsidRPr="00AB4B11">
        <w:rPr>
          <w:b/>
          <w:sz w:val="28"/>
          <w:szCs w:val="28"/>
        </w:rPr>
        <w:t>.</w:t>
      </w:r>
      <w:proofErr w:type="gramEnd"/>
    </w:p>
    <w:p w:rsidR="00FF70F3" w:rsidRPr="00AB4B11" w:rsidRDefault="00FF70F3" w:rsidP="00AB4B11">
      <w:pPr>
        <w:spacing w:after="0" w:line="240" w:lineRule="auto"/>
        <w:ind w:firstLine="708"/>
        <w:jc w:val="both"/>
        <w:rPr>
          <w:b/>
          <w:sz w:val="28"/>
          <w:szCs w:val="28"/>
          <w:lang w:val="uk-UA"/>
        </w:rPr>
      </w:pPr>
      <w:r w:rsidRPr="00AB4B11">
        <w:rPr>
          <w:b/>
          <w:sz w:val="28"/>
          <w:szCs w:val="28"/>
          <w:lang w:val="uk-UA"/>
        </w:rPr>
        <w:t>При наступній раціоналізації робочих місць і поліпшенні умов праці доплати зменшуються або відміняються повністю.</w:t>
      </w:r>
    </w:p>
    <w:p w:rsidR="00FF70F3" w:rsidRPr="00AB4B11" w:rsidRDefault="00FF70F3" w:rsidP="00AB4B11">
      <w:pPr>
        <w:spacing w:after="0" w:line="240" w:lineRule="auto"/>
        <w:ind w:firstLine="720"/>
        <w:jc w:val="both"/>
        <w:rPr>
          <w:b/>
          <w:sz w:val="28"/>
          <w:szCs w:val="28"/>
        </w:rPr>
      </w:pPr>
      <w:r w:rsidRPr="00AB4B11">
        <w:rPr>
          <w:b/>
          <w:sz w:val="28"/>
          <w:szCs w:val="28"/>
        </w:rPr>
        <w:t xml:space="preserve">На роботах </w:t>
      </w:r>
      <w:proofErr w:type="spellStart"/>
      <w:r w:rsidRPr="00AB4B11">
        <w:rPr>
          <w:b/>
          <w:sz w:val="28"/>
          <w:szCs w:val="28"/>
        </w:rPr>
        <w:t>з</w:t>
      </w:r>
      <w:proofErr w:type="spellEnd"/>
      <w:r w:rsidRPr="00AB4B11">
        <w:rPr>
          <w:b/>
          <w:sz w:val="28"/>
          <w:szCs w:val="28"/>
        </w:rPr>
        <w:t xml:space="preserve"> </w:t>
      </w:r>
      <w:proofErr w:type="spellStart"/>
      <w:r w:rsidRPr="00AB4B11">
        <w:rPr>
          <w:b/>
          <w:sz w:val="28"/>
          <w:szCs w:val="28"/>
        </w:rPr>
        <w:t>важкими</w:t>
      </w:r>
      <w:proofErr w:type="spellEnd"/>
      <w:r w:rsidRPr="00AB4B11">
        <w:rPr>
          <w:b/>
          <w:sz w:val="28"/>
          <w:szCs w:val="28"/>
        </w:rPr>
        <w:t xml:space="preserve"> </w:t>
      </w:r>
      <w:proofErr w:type="spellStart"/>
      <w:r w:rsidRPr="00AB4B11">
        <w:rPr>
          <w:b/>
          <w:sz w:val="28"/>
          <w:szCs w:val="28"/>
        </w:rPr>
        <w:t>і</w:t>
      </w:r>
      <w:proofErr w:type="spellEnd"/>
      <w:r w:rsidRPr="00AB4B11">
        <w:rPr>
          <w:b/>
          <w:sz w:val="28"/>
          <w:szCs w:val="28"/>
        </w:rPr>
        <w:t xml:space="preserve"> </w:t>
      </w:r>
      <w:proofErr w:type="spellStart"/>
      <w:r w:rsidRPr="00AB4B11">
        <w:rPr>
          <w:b/>
          <w:sz w:val="28"/>
          <w:szCs w:val="28"/>
        </w:rPr>
        <w:t>шкідливими</w:t>
      </w:r>
      <w:proofErr w:type="spellEnd"/>
      <w:r w:rsidRPr="00AB4B11">
        <w:rPr>
          <w:b/>
          <w:sz w:val="28"/>
          <w:szCs w:val="28"/>
        </w:rPr>
        <w:t xml:space="preserve"> </w:t>
      </w:r>
      <w:proofErr w:type="spellStart"/>
      <w:r w:rsidRPr="00AB4B11">
        <w:rPr>
          <w:b/>
          <w:sz w:val="28"/>
          <w:szCs w:val="28"/>
        </w:rPr>
        <w:t>умовами</w:t>
      </w:r>
      <w:proofErr w:type="spellEnd"/>
      <w:r w:rsidRPr="00AB4B11">
        <w:rPr>
          <w:b/>
          <w:sz w:val="28"/>
          <w:szCs w:val="28"/>
        </w:rPr>
        <w:t xml:space="preserve"> </w:t>
      </w:r>
      <w:proofErr w:type="spellStart"/>
      <w:r w:rsidRPr="00AB4B11">
        <w:rPr>
          <w:b/>
          <w:sz w:val="28"/>
          <w:szCs w:val="28"/>
        </w:rPr>
        <w:t>праці</w:t>
      </w:r>
      <w:proofErr w:type="spellEnd"/>
      <w:r w:rsidRPr="00AB4B11">
        <w:rPr>
          <w:b/>
          <w:sz w:val="28"/>
          <w:szCs w:val="28"/>
        </w:rPr>
        <w:t xml:space="preserve"> доплати </w:t>
      </w:r>
      <w:proofErr w:type="spellStart"/>
      <w:r w:rsidRPr="00AB4B11">
        <w:rPr>
          <w:b/>
          <w:sz w:val="28"/>
          <w:szCs w:val="28"/>
        </w:rPr>
        <w:t>встановлюються</w:t>
      </w:r>
      <w:proofErr w:type="spellEnd"/>
      <w:r w:rsidRPr="00AB4B11">
        <w:rPr>
          <w:b/>
          <w:sz w:val="28"/>
          <w:szCs w:val="28"/>
        </w:rPr>
        <w:t xml:space="preserve"> до 12 </w:t>
      </w:r>
      <w:proofErr w:type="spellStart"/>
      <w:r w:rsidRPr="00AB4B11">
        <w:rPr>
          <w:b/>
          <w:sz w:val="28"/>
          <w:szCs w:val="28"/>
        </w:rPr>
        <w:t>відсотків</w:t>
      </w:r>
      <w:proofErr w:type="spellEnd"/>
      <w:r w:rsidRPr="00AB4B11">
        <w:rPr>
          <w:b/>
          <w:sz w:val="28"/>
          <w:szCs w:val="28"/>
        </w:rPr>
        <w:t xml:space="preserve"> </w:t>
      </w:r>
      <w:proofErr w:type="spellStart"/>
      <w:r w:rsidRPr="00AB4B11">
        <w:rPr>
          <w:b/>
          <w:sz w:val="28"/>
          <w:szCs w:val="28"/>
        </w:rPr>
        <w:t>посадового</w:t>
      </w:r>
      <w:proofErr w:type="spellEnd"/>
      <w:r w:rsidRPr="00AB4B11">
        <w:rPr>
          <w:b/>
          <w:sz w:val="28"/>
          <w:szCs w:val="28"/>
        </w:rPr>
        <w:t xml:space="preserve"> окладу /ставки/, а на роботах </w:t>
      </w:r>
      <w:proofErr w:type="spellStart"/>
      <w:r w:rsidRPr="00AB4B11">
        <w:rPr>
          <w:b/>
          <w:sz w:val="28"/>
          <w:szCs w:val="28"/>
        </w:rPr>
        <w:t>з</w:t>
      </w:r>
      <w:proofErr w:type="spellEnd"/>
      <w:r w:rsidRPr="00AB4B11">
        <w:rPr>
          <w:b/>
          <w:sz w:val="28"/>
          <w:szCs w:val="28"/>
        </w:rPr>
        <w:t xml:space="preserve"> особливо </w:t>
      </w:r>
      <w:proofErr w:type="spellStart"/>
      <w:r w:rsidRPr="00AB4B11">
        <w:rPr>
          <w:b/>
          <w:sz w:val="28"/>
          <w:szCs w:val="28"/>
        </w:rPr>
        <w:t>важкими</w:t>
      </w:r>
      <w:proofErr w:type="spellEnd"/>
      <w:r w:rsidRPr="00AB4B11">
        <w:rPr>
          <w:b/>
          <w:sz w:val="28"/>
          <w:szCs w:val="28"/>
        </w:rPr>
        <w:t xml:space="preserve"> </w:t>
      </w:r>
      <w:proofErr w:type="spellStart"/>
      <w:r w:rsidRPr="00AB4B11">
        <w:rPr>
          <w:b/>
          <w:sz w:val="28"/>
          <w:szCs w:val="28"/>
        </w:rPr>
        <w:t>і</w:t>
      </w:r>
      <w:proofErr w:type="spellEnd"/>
      <w:r w:rsidRPr="00AB4B11">
        <w:rPr>
          <w:b/>
          <w:sz w:val="28"/>
          <w:szCs w:val="28"/>
        </w:rPr>
        <w:t xml:space="preserve"> особливо </w:t>
      </w:r>
      <w:proofErr w:type="spellStart"/>
      <w:r w:rsidRPr="00AB4B11">
        <w:rPr>
          <w:b/>
          <w:sz w:val="28"/>
          <w:szCs w:val="28"/>
        </w:rPr>
        <w:t>шкідливими</w:t>
      </w:r>
      <w:proofErr w:type="spellEnd"/>
      <w:r w:rsidRPr="00AB4B11">
        <w:rPr>
          <w:b/>
          <w:sz w:val="28"/>
          <w:szCs w:val="28"/>
        </w:rPr>
        <w:t xml:space="preserve"> </w:t>
      </w:r>
      <w:proofErr w:type="spellStart"/>
      <w:r w:rsidRPr="00AB4B11">
        <w:rPr>
          <w:b/>
          <w:sz w:val="28"/>
          <w:szCs w:val="28"/>
        </w:rPr>
        <w:t>умовами</w:t>
      </w:r>
      <w:proofErr w:type="spellEnd"/>
      <w:r w:rsidRPr="00AB4B11">
        <w:rPr>
          <w:b/>
          <w:sz w:val="28"/>
          <w:szCs w:val="28"/>
        </w:rPr>
        <w:t xml:space="preserve"> </w:t>
      </w:r>
      <w:proofErr w:type="spellStart"/>
      <w:r w:rsidRPr="00AB4B11">
        <w:rPr>
          <w:b/>
          <w:sz w:val="28"/>
          <w:szCs w:val="28"/>
        </w:rPr>
        <w:t>праці</w:t>
      </w:r>
      <w:proofErr w:type="spellEnd"/>
      <w:r w:rsidRPr="00AB4B11">
        <w:rPr>
          <w:b/>
          <w:sz w:val="28"/>
          <w:szCs w:val="28"/>
        </w:rPr>
        <w:t xml:space="preserve"> - до 24 </w:t>
      </w:r>
      <w:proofErr w:type="spellStart"/>
      <w:r w:rsidRPr="00AB4B11">
        <w:rPr>
          <w:b/>
          <w:sz w:val="28"/>
          <w:szCs w:val="28"/>
        </w:rPr>
        <w:t>відсоткі</w:t>
      </w:r>
      <w:proofErr w:type="gramStart"/>
      <w:r w:rsidRPr="00AB4B11">
        <w:rPr>
          <w:b/>
          <w:sz w:val="28"/>
          <w:szCs w:val="28"/>
        </w:rPr>
        <w:t>в</w:t>
      </w:r>
      <w:proofErr w:type="spellEnd"/>
      <w:proofErr w:type="gramEnd"/>
      <w:r w:rsidRPr="00AB4B11">
        <w:rPr>
          <w:b/>
          <w:sz w:val="28"/>
          <w:szCs w:val="28"/>
        </w:rPr>
        <w:t xml:space="preserve"> </w:t>
      </w:r>
      <w:proofErr w:type="spellStart"/>
      <w:r w:rsidRPr="00AB4B11">
        <w:rPr>
          <w:b/>
          <w:sz w:val="28"/>
          <w:szCs w:val="28"/>
        </w:rPr>
        <w:t>посадового</w:t>
      </w:r>
      <w:proofErr w:type="spellEnd"/>
      <w:r w:rsidRPr="00AB4B11">
        <w:rPr>
          <w:b/>
          <w:sz w:val="28"/>
          <w:szCs w:val="28"/>
        </w:rPr>
        <w:t xml:space="preserve"> </w:t>
      </w:r>
      <w:proofErr w:type="gramStart"/>
      <w:r w:rsidRPr="00AB4B11">
        <w:rPr>
          <w:b/>
          <w:sz w:val="28"/>
          <w:szCs w:val="28"/>
        </w:rPr>
        <w:t>окладу</w:t>
      </w:r>
      <w:proofErr w:type="gramEnd"/>
      <w:r w:rsidRPr="00AB4B11">
        <w:rPr>
          <w:b/>
          <w:sz w:val="28"/>
          <w:szCs w:val="28"/>
        </w:rPr>
        <w:t xml:space="preserve"> /ставки/.</w:t>
      </w:r>
    </w:p>
    <w:p w:rsidR="00FF70F3" w:rsidRPr="00AB4B11" w:rsidRDefault="00FF70F3" w:rsidP="00AB4B11">
      <w:pPr>
        <w:spacing w:after="0" w:line="240" w:lineRule="auto"/>
        <w:ind w:firstLine="708"/>
        <w:jc w:val="both"/>
        <w:rPr>
          <w:b/>
          <w:sz w:val="28"/>
          <w:szCs w:val="28"/>
          <w:lang w:val="uk-UA"/>
        </w:rPr>
      </w:pPr>
      <w:r w:rsidRPr="00AB4B11">
        <w:rPr>
          <w:b/>
          <w:sz w:val="28"/>
          <w:szCs w:val="28"/>
          <w:lang w:val="uk-UA"/>
        </w:rPr>
        <w:t>Атестація робочих місць або оцінка умов праці в установах і організаціях здійснюється атестаційною комісією, яка створюється наказом керівника за погодженням з  профспілковим комітетом з числа найбільш кваліфікованих працівників, представників профспілкового комітету, служби охорони праці установи і організації.</w:t>
      </w:r>
    </w:p>
    <w:p w:rsidR="00FF70F3" w:rsidRPr="00AB4B11" w:rsidRDefault="00FF70F3" w:rsidP="00AB4B11">
      <w:pPr>
        <w:spacing w:after="0" w:line="240" w:lineRule="auto"/>
        <w:ind w:firstLine="708"/>
        <w:jc w:val="both"/>
        <w:rPr>
          <w:b/>
          <w:sz w:val="28"/>
          <w:szCs w:val="28"/>
        </w:rPr>
      </w:pPr>
      <w:proofErr w:type="spellStart"/>
      <w:r w:rsidRPr="00AB4B11">
        <w:rPr>
          <w:b/>
          <w:sz w:val="28"/>
          <w:szCs w:val="28"/>
        </w:rPr>
        <w:t>Атестаційну</w:t>
      </w:r>
      <w:proofErr w:type="spellEnd"/>
      <w:r w:rsidRPr="00AB4B11">
        <w:rPr>
          <w:b/>
          <w:sz w:val="28"/>
          <w:szCs w:val="28"/>
        </w:rPr>
        <w:t xml:space="preserve">  </w:t>
      </w:r>
      <w:proofErr w:type="spellStart"/>
      <w:r w:rsidRPr="00AB4B11">
        <w:rPr>
          <w:b/>
          <w:sz w:val="28"/>
          <w:szCs w:val="28"/>
        </w:rPr>
        <w:t>комісію</w:t>
      </w:r>
      <w:proofErr w:type="spellEnd"/>
      <w:r w:rsidRPr="00AB4B11">
        <w:rPr>
          <w:b/>
          <w:sz w:val="28"/>
          <w:szCs w:val="28"/>
        </w:rPr>
        <w:t xml:space="preserve"> </w:t>
      </w:r>
      <w:proofErr w:type="spellStart"/>
      <w:r w:rsidRPr="00AB4B11">
        <w:rPr>
          <w:b/>
          <w:sz w:val="28"/>
          <w:szCs w:val="28"/>
        </w:rPr>
        <w:t>очолює</w:t>
      </w:r>
      <w:proofErr w:type="spellEnd"/>
      <w:r w:rsidRPr="00AB4B11">
        <w:rPr>
          <w:b/>
          <w:sz w:val="28"/>
          <w:szCs w:val="28"/>
        </w:rPr>
        <w:t xml:space="preserve"> </w:t>
      </w:r>
      <w:proofErr w:type="spellStart"/>
      <w:r w:rsidRPr="00AB4B11">
        <w:rPr>
          <w:b/>
          <w:sz w:val="28"/>
          <w:szCs w:val="28"/>
        </w:rPr>
        <w:t>керівник</w:t>
      </w:r>
      <w:proofErr w:type="spellEnd"/>
      <w:r w:rsidRPr="00AB4B11">
        <w:rPr>
          <w:b/>
          <w:sz w:val="28"/>
          <w:szCs w:val="28"/>
        </w:rPr>
        <w:t xml:space="preserve"> </w:t>
      </w:r>
      <w:proofErr w:type="spellStart"/>
      <w:r w:rsidRPr="00AB4B11">
        <w:rPr>
          <w:b/>
          <w:sz w:val="28"/>
          <w:szCs w:val="28"/>
        </w:rPr>
        <w:t>або</w:t>
      </w:r>
      <w:proofErr w:type="spellEnd"/>
      <w:r w:rsidRPr="00AB4B11">
        <w:rPr>
          <w:b/>
          <w:sz w:val="28"/>
          <w:szCs w:val="28"/>
        </w:rPr>
        <w:t xml:space="preserve"> </w:t>
      </w:r>
      <w:proofErr w:type="spellStart"/>
      <w:r w:rsidRPr="00AB4B11">
        <w:rPr>
          <w:b/>
          <w:sz w:val="28"/>
          <w:szCs w:val="28"/>
        </w:rPr>
        <w:t>його</w:t>
      </w:r>
      <w:proofErr w:type="spellEnd"/>
      <w:r w:rsidRPr="00AB4B11">
        <w:rPr>
          <w:b/>
          <w:sz w:val="28"/>
          <w:szCs w:val="28"/>
        </w:rPr>
        <w:t xml:space="preserve"> заступник. Для </w:t>
      </w:r>
      <w:proofErr w:type="spellStart"/>
      <w:r w:rsidRPr="00AB4B11">
        <w:rPr>
          <w:b/>
          <w:sz w:val="28"/>
          <w:szCs w:val="28"/>
        </w:rPr>
        <w:t>роботи</w:t>
      </w:r>
      <w:proofErr w:type="spellEnd"/>
      <w:r w:rsidRPr="00AB4B11">
        <w:rPr>
          <w:b/>
          <w:sz w:val="28"/>
          <w:szCs w:val="28"/>
        </w:rPr>
        <w:t xml:space="preserve"> членами </w:t>
      </w:r>
      <w:r w:rsidRPr="00AB4B11">
        <w:rPr>
          <w:b/>
          <w:sz w:val="28"/>
          <w:szCs w:val="28"/>
          <w:lang w:val="uk-UA"/>
        </w:rPr>
        <w:t>атестаційної</w:t>
      </w:r>
      <w:r w:rsidRPr="00AB4B11">
        <w:rPr>
          <w:b/>
          <w:sz w:val="28"/>
          <w:szCs w:val="28"/>
        </w:rPr>
        <w:t xml:space="preserve"> </w:t>
      </w:r>
      <w:proofErr w:type="spellStart"/>
      <w:r w:rsidRPr="00AB4B11">
        <w:rPr>
          <w:b/>
          <w:sz w:val="28"/>
          <w:szCs w:val="28"/>
        </w:rPr>
        <w:t>комісії</w:t>
      </w:r>
      <w:proofErr w:type="spellEnd"/>
      <w:r w:rsidRPr="00AB4B11">
        <w:rPr>
          <w:b/>
          <w:sz w:val="28"/>
          <w:szCs w:val="28"/>
        </w:rPr>
        <w:t xml:space="preserve"> </w:t>
      </w:r>
      <w:proofErr w:type="spellStart"/>
      <w:r w:rsidRPr="00AB4B11">
        <w:rPr>
          <w:b/>
          <w:sz w:val="28"/>
          <w:szCs w:val="28"/>
        </w:rPr>
        <w:t>можуть</w:t>
      </w:r>
      <w:proofErr w:type="spellEnd"/>
      <w:r w:rsidRPr="00AB4B11">
        <w:rPr>
          <w:b/>
          <w:sz w:val="28"/>
          <w:szCs w:val="28"/>
        </w:rPr>
        <w:t xml:space="preserve"> </w:t>
      </w:r>
      <w:proofErr w:type="spellStart"/>
      <w:r w:rsidRPr="00AB4B11">
        <w:rPr>
          <w:b/>
          <w:sz w:val="28"/>
          <w:szCs w:val="28"/>
        </w:rPr>
        <w:t>залучатись</w:t>
      </w:r>
      <w:proofErr w:type="spellEnd"/>
      <w:r w:rsidRPr="00AB4B11">
        <w:rPr>
          <w:b/>
          <w:sz w:val="28"/>
          <w:szCs w:val="28"/>
        </w:rPr>
        <w:t xml:space="preserve"> </w:t>
      </w:r>
      <w:proofErr w:type="spellStart"/>
      <w:proofErr w:type="gramStart"/>
      <w:r w:rsidRPr="00AB4B11">
        <w:rPr>
          <w:b/>
          <w:sz w:val="28"/>
          <w:szCs w:val="28"/>
        </w:rPr>
        <w:t>спец</w:t>
      </w:r>
      <w:proofErr w:type="gramEnd"/>
      <w:r w:rsidRPr="00AB4B11">
        <w:rPr>
          <w:b/>
          <w:sz w:val="28"/>
          <w:szCs w:val="28"/>
        </w:rPr>
        <w:t>іалісти</w:t>
      </w:r>
      <w:proofErr w:type="spellEnd"/>
      <w:r w:rsidRPr="00AB4B11">
        <w:rPr>
          <w:b/>
          <w:sz w:val="28"/>
          <w:szCs w:val="28"/>
        </w:rPr>
        <w:t xml:space="preserve"> </w:t>
      </w:r>
      <w:proofErr w:type="spellStart"/>
      <w:r w:rsidRPr="00AB4B11">
        <w:rPr>
          <w:b/>
          <w:sz w:val="28"/>
          <w:szCs w:val="28"/>
        </w:rPr>
        <w:t>інших</w:t>
      </w:r>
      <w:proofErr w:type="spellEnd"/>
      <w:r w:rsidRPr="00AB4B11">
        <w:rPr>
          <w:b/>
          <w:sz w:val="28"/>
          <w:szCs w:val="28"/>
        </w:rPr>
        <w:t xml:space="preserve">  служб </w:t>
      </w:r>
      <w:proofErr w:type="spellStart"/>
      <w:r w:rsidRPr="00AB4B11">
        <w:rPr>
          <w:b/>
          <w:sz w:val="28"/>
          <w:szCs w:val="28"/>
        </w:rPr>
        <w:t>і</w:t>
      </w:r>
      <w:proofErr w:type="spellEnd"/>
      <w:r w:rsidRPr="00AB4B11">
        <w:rPr>
          <w:b/>
          <w:sz w:val="28"/>
          <w:szCs w:val="28"/>
        </w:rPr>
        <w:t xml:space="preserve"> </w:t>
      </w:r>
      <w:proofErr w:type="spellStart"/>
      <w:r w:rsidRPr="00AB4B11">
        <w:rPr>
          <w:b/>
          <w:sz w:val="28"/>
          <w:szCs w:val="28"/>
        </w:rPr>
        <w:t>організацій</w:t>
      </w:r>
      <w:proofErr w:type="spellEnd"/>
      <w:r w:rsidRPr="00AB4B11">
        <w:rPr>
          <w:b/>
          <w:sz w:val="28"/>
          <w:szCs w:val="28"/>
        </w:rPr>
        <w:t>.</w:t>
      </w:r>
    </w:p>
    <w:p w:rsidR="00FF70F3" w:rsidRPr="00AB4B11" w:rsidRDefault="00FF70F3" w:rsidP="00AB4B11">
      <w:pPr>
        <w:spacing w:after="0" w:line="240" w:lineRule="auto"/>
        <w:ind w:firstLine="720"/>
        <w:jc w:val="both"/>
        <w:rPr>
          <w:b/>
          <w:sz w:val="28"/>
          <w:szCs w:val="28"/>
        </w:rPr>
      </w:pPr>
      <w:r w:rsidRPr="00AB4B11">
        <w:rPr>
          <w:b/>
          <w:sz w:val="28"/>
          <w:szCs w:val="28"/>
        </w:rPr>
        <w:t xml:space="preserve">На </w:t>
      </w:r>
      <w:proofErr w:type="spellStart"/>
      <w:r w:rsidRPr="00AB4B11">
        <w:rPr>
          <w:b/>
          <w:sz w:val="28"/>
          <w:szCs w:val="28"/>
        </w:rPr>
        <w:t>підставі</w:t>
      </w:r>
      <w:proofErr w:type="spellEnd"/>
      <w:r w:rsidRPr="00AB4B11">
        <w:rPr>
          <w:b/>
          <w:sz w:val="28"/>
          <w:szCs w:val="28"/>
        </w:rPr>
        <w:t xml:space="preserve"> </w:t>
      </w:r>
      <w:proofErr w:type="spellStart"/>
      <w:r w:rsidRPr="00AB4B11">
        <w:rPr>
          <w:b/>
          <w:sz w:val="28"/>
          <w:szCs w:val="28"/>
        </w:rPr>
        <w:t>висновків</w:t>
      </w:r>
      <w:proofErr w:type="spellEnd"/>
      <w:r w:rsidRPr="00AB4B11">
        <w:rPr>
          <w:b/>
          <w:sz w:val="28"/>
          <w:szCs w:val="28"/>
        </w:rPr>
        <w:t xml:space="preserve"> </w:t>
      </w:r>
      <w:proofErr w:type="spellStart"/>
      <w:r w:rsidRPr="00AB4B11">
        <w:rPr>
          <w:b/>
          <w:sz w:val="28"/>
          <w:szCs w:val="28"/>
        </w:rPr>
        <w:t>атестаційної</w:t>
      </w:r>
      <w:proofErr w:type="spellEnd"/>
      <w:r w:rsidRPr="00AB4B11">
        <w:rPr>
          <w:b/>
          <w:sz w:val="28"/>
          <w:szCs w:val="28"/>
        </w:rPr>
        <w:t xml:space="preserve"> </w:t>
      </w:r>
      <w:proofErr w:type="spellStart"/>
      <w:r w:rsidRPr="00AB4B11">
        <w:rPr>
          <w:b/>
          <w:sz w:val="28"/>
          <w:szCs w:val="28"/>
        </w:rPr>
        <w:t>комісії</w:t>
      </w:r>
      <w:proofErr w:type="spellEnd"/>
      <w:r w:rsidRPr="00AB4B11">
        <w:rPr>
          <w:b/>
          <w:sz w:val="28"/>
          <w:szCs w:val="28"/>
        </w:rPr>
        <w:t xml:space="preserve"> </w:t>
      </w:r>
      <w:proofErr w:type="spellStart"/>
      <w:r w:rsidRPr="00AB4B11">
        <w:rPr>
          <w:b/>
          <w:sz w:val="28"/>
          <w:szCs w:val="28"/>
        </w:rPr>
        <w:t>кері</w:t>
      </w:r>
      <w:proofErr w:type="gramStart"/>
      <w:r w:rsidRPr="00AB4B11">
        <w:rPr>
          <w:b/>
          <w:sz w:val="28"/>
          <w:szCs w:val="28"/>
        </w:rPr>
        <w:t>вник</w:t>
      </w:r>
      <w:proofErr w:type="spellEnd"/>
      <w:proofErr w:type="gramEnd"/>
      <w:r w:rsidRPr="00AB4B11">
        <w:rPr>
          <w:b/>
          <w:sz w:val="28"/>
          <w:szCs w:val="28"/>
        </w:rPr>
        <w:t xml:space="preserve"> установи, </w:t>
      </w:r>
      <w:proofErr w:type="spellStart"/>
      <w:r w:rsidRPr="00AB4B11">
        <w:rPr>
          <w:b/>
          <w:sz w:val="28"/>
          <w:szCs w:val="28"/>
        </w:rPr>
        <w:t>організації</w:t>
      </w:r>
      <w:proofErr w:type="spellEnd"/>
      <w:r w:rsidRPr="00AB4B11">
        <w:rPr>
          <w:b/>
          <w:sz w:val="28"/>
          <w:szCs w:val="28"/>
        </w:rPr>
        <w:t xml:space="preserve"> за </w:t>
      </w:r>
      <w:proofErr w:type="spellStart"/>
      <w:r w:rsidRPr="00AB4B11">
        <w:rPr>
          <w:b/>
          <w:sz w:val="28"/>
          <w:szCs w:val="28"/>
        </w:rPr>
        <w:t>погодженням</w:t>
      </w:r>
      <w:proofErr w:type="spellEnd"/>
      <w:r w:rsidRPr="00AB4B11">
        <w:rPr>
          <w:b/>
          <w:sz w:val="28"/>
          <w:szCs w:val="28"/>
        </w:rPr>
        <w:t xml:space="preserve"> </w:t>
      </w:r>
      <w:proofErr w:type="spellStart"/>
      <w:r w:rsidRPr="00AB4B11">
        <w:rPr>
          <w:b/>
          <w:sz w:val="28"/>
          <w:szCs w:val="28"/>
        </w:rPr>
        <w:t>з</w:t>
      </w:r>
      <w:proofErr w:type="spellEnd"/>
      <w:r w:rsidRPr="00AB4B11">
        <w:rPr>
          <w:b/>
          <w:sz w:val="28"/>
          <w:szCs w:val="28"/>
        </w:rPr>
        <w:t xml:space="preserve"> </w:t>
      </w:r>
      <w:proofErr w:type="spellStart"/>
      <w:r w:rsidRPr="00AB4B11">
        <w:rPr>
          <w:b/>
          <w:sz w:val="28"/>
          <w:szCs w:val="28"/>
        </w:rPr>
        <w:t>профспілковим</w:t>
      </w:r>
      <w:proofErr w:type="spellEnd"/>
      <w:r w:rsidRPr="00AB4B11">
        <w:rPr>
          <w:b/>
          <w:sz w:val="28"/>
          <w:szCs w:val="28"/>
        </w:rPr>
        <w:t xml:space="preserve"> </w:t>
      </w:r>
      <w:proofErr w:type="spellStart"/>
      <w:r w:rsidRPr="00AB4B11">
        <w:rPr>
          <w:b/>
          <w:sz w:val="28"/>
          <w:szCs w:val="28"/>
        </w:rPr>
        <w:t>комітетом</w:t>
      </w:r>
      <w:proofErr w:type="spellEnd"/>
      <w:r w:rsidRPr="00AB4B11">
        <w:rPr>
          <w:b/>
          <w:sz w:val="28"/>
          <w:szCs w:val="28"/>
        </w:rPr>
        <w:t xml:space="preserve">  </w:t>
      </w:r>
      <w:proofErr w:type="spellStart"/>
      <w:r w:rsidRPr="00AB4B11">
        <w:rPr>
          <w:b/>
          <w:sz w:val="28"/>
          <w:szCs w:val="28"/>
        </w:rPr>
        <w:t>затверджує</w:t>
      </w:r>
      <w:proofErr w:type="spellEnd"/>
      <w:r w:rsidRPr="00AB4B11">
        <w:rPr>
          <w:b/>
          <w:sz w:val="28"/>
          <w:szCs w:val="28"/>
        </w:rPr>
        <w:t xml:space="preserve"> </w:t>
      </w:r>
      <w:proofErr w:type="spellStart"/>
      <w:r w:rsidRPr="00AB4B11">
        <w:rPr>
          <w:b/>
          <w:sz w:val="28"/>
          <w:szCs w:val="28"/>
        </w:rPr>
        <w:t>перелік</w:t>
      </w:r>
      <w:proofErr w:type="spellEnd"/>
      <w:r w:rsidRPr="00AB4B11">
        <w:rPr>
          <w:b/>
          <w:sz w:val="28"/>
          <w:szCs w:val="28"/>
        </w:rPr>
        <w:t xml:space="preserve">  </w:t>
      </w:r>
      <w:proofErr w:type="spellStart"/>
      <w:r w:rsidRPr="00AB4B11">
        <w:rPr>
          <w:b/>
          <w:sz w:val="28"/>
          <w:szCs w:val="28"/>
        </w:rPr>
        <w:t>конкретних</w:t>
      </w:r>
      <w:proofErr w:type="spellEnd"/>
      <w:r w:rsidRPr="00AB4B11">
        <w:rPr>
          <w:b/>
          <w:sz w:val="28"/>
          <w:szCs w:val="28"/>
        </w:rPr>
        <w:t xml:space="preserve"> </w:t>
      </w:r>
      <w:proofErr w:type="spellStart"/>
      <w:r w:rsidRPr="00AB4B11">
        <w:rPr>
          <w:b/>
          <w:sz w:val="28"/>
          <w:szCs w:val="28"/>
        </w:rPr>
        <w:t>робіт</w:t>
      </w:r>
      <w:proofErr w:type="spellEnd"/>
      <w:r w:rsidRPr="00AB4B11">
        <w:rPr>
          <w:b/>
          <w:sz w:val="28"/>
          <w:szCs w:val="28"/>
        </w:rPr>
        <w:t xml:space="preserve">, на </w:t>
      </w:r>
      <w:proofErr w:type="spellStart"/>
      <w:r w:rsidRPr="00AB4B11">
        <w:rPr>
          <w:b/>
          <w:sz w:val="28"/>
          <w:szCs w:val="28"/>
        </w:rPr>
        <w:t>яких</w:t>
      </w:r>
      <w:proofErr w:type="spellEnd"/>
      <w:r w:rsidRPr="00AB4B11">
        <w:rPr>
          <w:b/>
          <w:sz w:val="28"/>
          <w:szCs w:val="28"/>
        </w:rPr>
        <w:t xml:space="preserve"> </w:t>
      </w:r>
      <w:proofErr w:type="spellStart"/>
      <w:r w:rsidRPr="00AB4B11">
        <w:rPr>
          <w:b/>
          <w:sz w:val="28"/>
          <w:szCs w:val="28"/>
        </w:rPr>
        <w:t>встановлюється</w:t>
      </w:r>
      <w:proofErr w:type="spellEnd"/>
      <w:r w:rsidRPr="00AB4B11">
        <w:rPr>
          <w:b/>
          <w:sz w:val="28"/>
          <w:szCs w:val="28"/>
        </w:rPr>
        <w:t xml:space="preserve"> доплата за </w:t>
      </w:r>
      <w:proofErr w:type="spellStart"/>
      <w:r w:rsidRPr="00AB4B11">
        <w:rPr>
          <w:b/>
          <w:sz w:val="28"/>
          <w:szCs w:val="28"/>
        </w:rPr>
        <w:t>несприятливі</w:t>
      </w:r>
      <w:proofErr w:type="spellEnd"/>
      <w:r w:rsidRPr="00AB4B11">
        <w:rPr>
          <w:b/>
          <w:sz w:val="28"/>
          <w:szCs w:val="28"/>
        </w:rPr>
        <w:t xml:space="preserve"> </w:t>
      </w:r>
      <w:proofErr w:type="spellStart"/>
      <w:r w:rsidRPr="00AB4B11">
        <w:rPr>
          <w:b/>
          <w:sz w:val="28"/>
          <w:szCs w:val="28"/>
        </w:rPr>
        <w:t>умови</w:t>
      </w:r>
      <w:proofErr w:type="spellEnd"/>
      <w:r w:rsidRPr="00AB4B11">
        <w:rPr>
          <w:b/>
          <w:sz w:val="28"/>
          <w:szCs w:val="28"/>
        </w:rPr>
        <w:t xml:space="preserve"> </w:t>
      </w:r>
      <w:proofErr w:type="spellStart"/>
      <w:r w:rsidRPr="00AB4B11">
        <w:rPr>
          <w:b/>
          <w:sz w:val="28"/>
          <w:szCs w:val="28"/>
        </w:rPr>
        <w:t>праці</w:t>
      </w:r>
      <w:proofErr w:type="spellEnd"/>
      <w:r w:rsidRPr="00AB4B11">
        <w:rPr>
          <w:b/>
          <w:sz w:val="28"/>
          <w:szCs w:val="28"/>
        </w:rPr>
        <w:t xml:space="preserve"> </w:t>
      </w:r>
      <w:proofErr w:type="spellStart"/>
      <w:r w:rsidRPr="00AB4B11">
        <w:rPr>
          <w:b/>
          <w:sz w:val="28"/>
          <w:szCs w:val="28"/>
        </w:rPr>
        <w:t>і</w:t>
      </w:r>
      <w:proofErr w:type="spellEnd"/>
      <w:r w:rsidRPr="00AB4B11">
        <w:rPr>
          <w:b/>
          <w:sz w:val="28"/>
          <w:szCs w:val="28"/>
        </w:rPr>
        <w:t xml:space="preserve"> </w:t>
      </w:r>
      <w:proofErr w:type="spellStart"/>
      <w:r w:rsidRPr="00AB4B11">
        <w:rPr>
          <w:b/>
          <w:sz w:val="28"/>
          <w:szCs w:val="28"/>
        </w:rPr>
        <w:t>розміри</w:t>
      </w:r>
      <w:proofErr w:type="spellEnd"/>
      <w:r w:rsidRPr="00AB4B11">
        <w:rPr>
          <w:b/>
          <w:sz w:val="28"/>
          <w:szCs w:val="28"/>
        </w:rPr>
        <w:t xml:space="preserve"> доплат за видами </w:t>
      </w:r>
      <w:proofErr w:type="spellStart"/>
      <w:r w:rsidRPr="00AB4B11">
        <w:rPr>
          <w:b/>
          <w:sz w:val="28"/>
          <w:szCs w:val="28"/>
        </w:rPr>
        <w:t>робіт</w:t>
      </w:r>
      <w:proofErr w:type="spellEnd"/>
      <w:r w:rsidRPr="00AB4B11">
        <w:rPr>
          <w:b/>
          <w:sz w:val="28"/>
          <w:szCs w:val="28"/>
        </w:rPr>
        <w:t>.</w:t>
      </w:r>
    </w:p>
    <w:p w:rsidR="00FF70F3" w:rsidRPr="00AB4B11" w:rsidRDefault="00FF70F3" w:rsidP="00AB4B11">
      <w:pPr>
        <w:spacing w:after="0" w:line="240" w:lineRule="auto"/>
        <w:ind w:firstLine="708"/>
        <w:jc w:val="both"/>
        <w:rPr>
          <w:b/>
          <w:sz w:val="28"/>
          <w:szCs w:val="28"/>
        </w:rPr>
      </w:pPr>
      <w:proofErr w:type="spellStart"/>
      <w:r w:rsidRPr="00AB4B11">
        <w:rPr>
          <w:b/>
          <w:sz w:val="28"/>
          <w:szCs w:val="28"/>
        </w:rPr>
        <w:t>Конкретні</w:t>
      </w:r>
      <w:proofErr w:type="spellEnd"/>
      <w:r w:rsidRPr="00AB4B11">
        <w:rPr>
          <w:b/>
          <w:sz w:val="28"/>
          <w:szCs w:val="28"/>
        </w:rPr>
        <w:t xml:space="preserve">     </w:t>
      </w:r>
      <w:proofErr w:type="spellStart"/>
      <w:r w:rsidRPr="00AB4B11">
        <w:rPr>
          <w:b/>
          <w:sz w:val="28"/>
          <w:szCs w:val="28"/>
        </w:rPr>
        <w:t>розміри</w:t>
      </w:r>
      <w:proofErr w:type="spellEnd"/>
      <w:r w:rsidRPr="00AB4B11">
        <w:rPr>
          <w:b/>
          <w:sz w:val="28"/>
          <w:szCs w:val="28"/>
        </w:rPr>
        <w:t xml:space="preserve">   доплат та </w:t>
      </w:r>
      <w:proofErr w:type="spellStart"/>
      <w:r w:rsidRPr="00AB4B11">
        <w:rPr>
          <w:b/>
          <w:sz w:val="28"/>
          <w:szCs w:val="28"/>
        </w:rPr>
        <w:t>тривалість</w:t>
      </w:r>
      <w:proofErr w:type="spellEnd"/>
      <w:r w:rsidRPr="00AB4B11">
        <w:rPr>
          <w:b/>
          <w:sz w:val="28"/>
          <w:szCs w:val="28"/>
        </w:rPr>
        <w:t xml:space="preserve"> </w:t>
      </w:r>
      <w:proofErr w:type="spellStart"/>
      <w:r w:rsidRPr="00AB4B11">
        <w:rPr>
          <w:b/>
          <w:sz w:val="28"/>
          <w:szCs w:val="28"/>
        </w:rPr>
        <w:t>їх</w:t>
      </w:r>
      <w:proofErr w:type="spellEnd"/>
      <w:r w:rsidRPr="00AB4B11">
        <w:rPr>
          <w:b/>
          <w:sz w:val="28"/>
          <w:szCs w:val="28"/>
        </w:rPr>
        <w:t xml:space="preserve"> </w:t>
      </w:r>
      <w:proofErr w:type="spellStart"/>
      <w:r w:rsidRPr="00AB4B11">
        <w:rPr>
          <w:b/>
          <w:sz w:val="28"/>
          <w:szCs w:val="28"/>
        </w:rPr>
        <w:t>виплати</w:t>
      </w:r>
      <w:proofErr w:type="spellEnd"/>
      <w:r w:rsidRPr="00AB4B11">
        <w:rPr>
          <w:b/>
          <w:sz w:val="28"/>
          <w:szCs w:val="28"/>
        </w:rPr>
        <w:t xml:space="preserve"> </w:t>
      </w:r>
      <w:proofErr w:type="spellStart"/>
      <w:r w:rsidRPr="00AB4B11">
        <w:rPr>
          <w:b/>
          <w:sz w:val="28"/>
          <w:szCs w:val="28"/>
        </w:rPr>
        <w:t>встановлюються</w:t>
      </w:r>
      <w:proofErr w:type="spellEnd"/>
      <w:r w:rsidRPr="00AB4B11">
        <w:rPr>
          <w:b/>
          <w:sz w:val="28"/>
          <w:szCs w:val="28"/>
        </w:rPr>
        <w:t xml:space="preserve"> наказом по </w:t>
      </w:r>
      <w:proofErr w:type="spellStart"/>
      <w:r w:rsidRPr="00AB4B11">
        <w:rPr>
          <w:b/>
          <w:sz w:val="28"/>
          <w:szCs w:val="28"/>
        </w:rPr>
        <w:t>установі</w:t>
      </w:r>
      <w:proofErr w:type="spellEnd"/>
      <w:r w:rsidRPr="00AB4B11">
        <w:rPr>
          <w:b/>
          <w:sz w:val="28"/>
          <w:szCs w:val="28"/>
        </w:rPr>
        <w:t xml:space="preserve">, </w:t>
      </w:r>
      <w:proofErr w:type="spellStart"/>
      <w:r w:rsidRPr="00AB4B11">
        <w:rPr>
          <w:b/>
          <w:sz w:val="28"/>
          <w:szCs w:val="28"/>
        </w:rPr>
        <w:t>організації</w:t>
      </w:r>
      <w:proofErr w:type="spellEnd"/>
      <w:r w:rsidRPr="00AB4B11">
        <w:rPr>
          <w:b/>
          <w:sz w:val="28"/>
          <w:szCs w:val="28"/>
        </w:rPr>
        <w:t>.</w:t>
      </w:r>
    </w:p>
    <w:p w:rsidR="00FF70F3" w:rsidRPr="00AB4B11" w:rsidRDefault="00FF70F3" w:rsidP="00AB4B11">
      <w:pPr>
        <w:shd w:val="clear" w:color="auto" w:fill="FFFFFF"/>
        <w:spacing w:after="0" w:line="240" w:lineRule="auto"/>
        <w:ind w:hanging="284"/>
        <w:jc w:val="both"/>
        <w:rPr>
          <w:b/>
          <w:sz w:val="28"/>
          <w:szCs w:val="28"/>
          <w:lang w:val="uk-UA"/>
        </w:rPr>
      </w:pPr>
    </w:p>
    <w:p w:rsidR="00FF70F3" w:rsidRPr="00AB4B11" w:rsidRDefault="00FF70F3" w:rsidP="00AB4B11">
      <w:pPr>
        <w:spacing w:after="0" w:line="240" w:lineRule="auto"/>
        <w:jc w:val="both"/>
        <w:rPr>
          <w:b/>
          <w:sz w:val="20"/>
          <w:szCs w:val="20"/>
          <w:lang w:val="uk-UA"/>
        </w:rPr>
      </w:pPr>
    </w:p>
    <w:p w:rsidR="00FF70F3" w:rsidRPr="00AB4B11" w:rsidRDefault="00FF70F3" w:rsidP="00AB4B11">
      <w:pPr>
        <w:spacing w:after="0" w:line="240" w:lineRule="auto"/>
        <w:ind w:firstLine="708"/>
        <w:jc w:val="right"/>
        <w:rPr>
          <w:b/>
          <w:color w:val="000000"/>
          <w:sz w:val="28"/>
          <w:szCs w:val="28"/>
          <w:lang w:val="uk-UA"/>
        </w:rPr>
      </w:pPr>
    </w:p>
    <w:p w:rsidR="00FF70F3" w:rsidRPr="00BE0B27" w:rsidRDefault="00FF70F3" w:rsidP="00FF70F3">
      <w:pPr>
        <w:ind w:left="4956" w:firstLine="708"/>
        <w:jc w:val="right"/>
        <w:rPr>
          <w:b/>
          <w:color w:val="000000"/>
          <w:sz w:val="28"/>
          <w:szCs w:val="28"/>
          <w:lang w:val="uk-UA"/>
        </w:rPr>
      </w:pPr>
      <w:r w:rsidRPr="00BE0B27">
        <w:rPr>
          <w:b/>
          <w:color w:val="000000"/>
          <w:sz w:val="28"/>
          <w:szCs w:val="28"/>
          <w:lang w:val="uk-UA"/>
        </w:rPr>
        <w:t>Додаток № 6</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 xml:space="preserve">Список виробництв, цехів, професій і посад </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із шкідливими і важкими умовами праці,</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 xml:space="preserve">зайнятість працівників на роботах у яких дає право </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на щорічну додаткову відпустку</w:t>
      </w:r>
    </w:p>
    <w:p w:rsidR="00FF70F3" w:rsidRPr="00A6500D" w:rsidRDefault="00FF70F3" w:rsidP="00FF70F3">
      <w:pPr>
        <w:jc w:val="center"/>
        <w:rPr>
          <w:sz w:val="28"/>
          <w:szCs w:val="28"/>
          <w:lang w:val="uk-UA"/>
        </w:rPr>
      </w:pPr>
      <w:r w:rsidRPr="00A6500D">
        <w:rPr>
          <w:b/>
          <w:sz w:val="28"/>
          <w:szCs w:val="28"/>
          <w:lang w:val="uk-UA"/>
        </w:rPr>
        <w:t xml:space="preserve"> (</w:t>
      </w:r>
      <w:r w:rsidRPr="00A6500D">
        <w:rPr>
          <w:sz w:val="28"/>
          <w:szCs w:val="28"/>
          <w:lang w:val="uk-UA"/>
        </w:rPr>
        <w:t>відповідно до постанови Кабінету Міністрів України від 13 травня 2003 року № 678)</w:t>
      </w:r>
    </w:p>
    <w:p w:rsidR="00FF70F3" w:rsidRPr="00A6500D" w:rsidRDefault="00FF70F3" w:rsidP="00AB4B11">
      <w:pPr>
        <w:spacing w:after="0" w:line="240" w:lineRule="auto"/>
        <w:jc w:val="center"/>
        <w:rPr>
          <w:b/>
          <w:sz w:val="28"/>
          <w:szCs w:val="28"/>
          <w:lang w:val="uk-UA"/>
        </w:rPr>
      </w:pPr>
      <w:r w:rsidRPr="00A6500D">
        <w:rPr>
          <w:b/>
          <w:sz w:val="28"/>
          <w:szCs w:val="28"/>
          <w:lang w:val="uk-UA"/>
        </w:rPr>
        <w:t>ХХХІІІ. Загальні  професії в усіх галузях господарства</w:t>
      </w:r>
    </w:p>
    <w:p w:rsidR="00FF70F3" w:rsidRPr="00A6500D" w:rsidRDefault="00FF70F3" w:rsidP="00AB4B11">
      <w:pPr>
        <w:spacing w:after="0" w:line="240" w:lineRule="auto"/>
        <w:jc w:val="center"/>
        <w:rPr>
          <w:b/>
          <w:sz w:val="28"/>
          <w:szCs w:val="28"/>
          <w:lang w:val="uk-UA"/>
        </w:rPr>
      </w:pPr>
      <w:r w:rsidRPr="00A6500D">
        <w:rPr>
          <w:b/>
          <w:sz w:val="28"/>
          <w:szCs w:val="28"/>
          <w:lang w:val="uk-UA"/>
        </w:rPr>
        <w:t>Малярні роботи</w:t>
      </w:r>
    </w:p>
    <w:p w:rsidR="00FF70F3" w:rsidRPr="00A6500D" w:rsidRDefault="00FF70F3" w:rsidP="00AB4B11">
      <w:pPr>
        <w:spacing w:after="0" w:line="240" w:lineRule="auto"/>
        <w:jc w:val="center"/>
        <w:rPr>
          <w:b/>
          <w:sz w:val="28"/>
          <w:szCs w:val="28"/>
          <w:lang w:val="uk-UA"/>
        </w:rPr>
      </w:pPr>
      <w:r w:rsidRPr="00A6500D">
        <w:rPr>
          <w:b/>
          <w:sz w:val="28"/>
          <w:szCs w:val="28"/>
          <w:lang w:val="uk-UA"/>
        </w:rPr>
        <w:t>Робітники</w:t>
      </w:r>
    </w:p>
    <w:p w:rsidR="00FF70F3" w:rsidRPr="00A6500D" w:rsidRDefault="00FF70F3" w:rsidP="00AB4B11">
      <w:pPr>
        <w:spacing w:after="0" w:line="240" w:lineRule="auto"/>
        <w:jc w:val="both"/>
        <w:rPr>
          <w:sz w:val="28"/>
          <w:szCs w:val="28"/>
          <w:lang w:val="uk-UA"/>
        </w:rPr>
      </w:pPr>
      <w:r w:rsidRPr="00A6500D">
        <w:rPr>
          <w:sz w:val="28"/>
          <w:szCs w:val="28"/>
          <w:lang w:val="uk-UA"/>
        </w:rPr>
        <w:t xml:space="preserve">    77. Кухар, який працює біля плити   </w:t>
      </w:r>
      <w:r>
        <w:rPr>
          <w:sz w:val="28"/>
          <w:szCs w:val="28"/>
          <w:lang w:val="uk-UA"/>
        </w:rPr>
        <w:t xml:space="preserve"> </w:t>
      </w:r>
      <w:r w:rsidRPr="00A6500D">
        <w:rPr>
          <w:sz w:val="28"/>
          <w:szCs w:val="28"/>
          <w:lang w:val="uk-UA"/>
        </w:rPr>
        <w:t>до 4 календарних днів</w:t>
      </w:r>
    </w:p>
    <w:p w:rsidR="00FF70F3" w:rsidRPr="00A6500D" w:rsidRDefault="00FF70F3" w:rsidP="00AB4B11">
      <w:pPr>
        <w:spacing w:after="0" w:line="240" w:lineRule="auto"/>
        <w:jc w:val="both"/>
        <w:rPr>
          <w:sz w:val="28"/>
          <w:szCs w:val="28"/>
          <w:lang w:val="uk-UA"/>
        </w:rPr>
      </w:pPr>
      <w:r w:rsidRPr="00A6500D">
        <w:rPr>
          <w:sz w:val="28"/>
          <w:szCs w:val="28"/>
          <w:lang w:val="uk-UA"/>
        </w:rPr>
        <w:t xml:space="preserve">    87. Машиніст (кочегар) котельні, зайнятий обслуговуванням парових та водогрійних котлів, що працюють  на твердому  мінеральному та торфовому паливі, під час їх завантаження:</w:t>
      </w:r>
    </w:p>
    <w:p w:rsidR="00FF70F3" w:rsidRPr="00A6500D" w:rsidRDefault="00FF70F3" w:rsidP="00AB4B11">
      <w:pPr>
        <w:spacing w:after="0" w:line="240" w:lineRule="auto"/>
        <w:ind w:firstLine="708"/>
        <w:jc w:val="both"/>
        <w:rPr>
          <w:sz w:val="28"/>
          <w:szCs w:val="28"/>
          <w:lang w:val="uk-UA"/>
        </w:rPr>
      </w:pPr>
      <w:r w:rsidRPr="00A6500D">
        <w:rPr>
          <w:sz w:val="28"/>
          <w:szCs w:val="28"/>
          <w:lang w:val="uk-UA"/>
        </w:rPr>
        <w:t xml:space="preserve">ручним способом                               </w:t>
      </w:r>
      <w:r>
        <w:rPr>
          <w:sz w:val="28"/>
          <w:szCs w:val="28"/>
          <w:lang w:val="uk-UA"/>
        </w:rPr>
        <w:t xml:space="preserve">          </w:t>
      </w:r>
      <w:r w:rsidRPr="00A6500D">
        <w:rPr>
          <w:sz w:val="28"/>
          <w:szCs w:val="28"/>
          <w:lang w:val="uk-UA"/>
        </w:rPr>
        <w:t>до 7 календарних днів</w:t>
      </w:r>
    </w:p>
    <w:p w:rsidR="00FF70F3" w:rsidRPr="00A6500D" w:rsidRDefault="00FF70F3" w:rsidP="00AB4B11">
      <w:pPr>
        <w:spacing w:after="0" w:line="240" w:lineRule="auto"/>
        <w:ind w:firstLine="708"/>
        <w:jc w:val="both"/>
        <w:rPr>
          <w:sz w:val="28"/>
          <w:szCs w:val="28"/>
          <w:lang w:val="uk-UA"/>
        </w:rPr>
      </w:pPr>
      <w:r w:rsidRPr="00A6500D">
        <w:rPr>
          <w:sz w:val="28"/>
          <w:szCs w:val="28"/>
          <w:lang w:val="uk-UA"/>
        </w:rPr>
        <w:t xml:space="preserve">механізованим способом                     </w:t>
      </w:r>
      <w:r>
        <w:rPr>
          <w:sz w:val="28"/>
          <w:szCs w:val="28"/>
          <w:lang w:val="uk-UA"/>
        </w:rPr>
        <w:t xml:space="preserve">        </w:t>
      </w:r>
      <w:r w:rsidRPr="00A6500D">
        <w:rPr>
          <w:sz w:val="28"/>
          <w:szCs w:val="28"/>
          <w:lang w:val="uk-UA"/>
        </w:rPr>
        <w:t>до 4 календарних днів</w:t>
      </w:r>
    </w:p>
    <w:p w:rsidR="00FF70F3" w:rsidRDefault="00FF70F3" w:rsidP="00AB4B11">
      <w:pPr>
        <w:spacing w:after="0" w:line="240" w:lineRule="auto"/>
        <w:ind w:firstLine="708"/>
        <w:jc w:val="right"/>
        <w:rPr>
          <w:sz w:val="20"/>
          <w:szCs w:val="20"/>
          <w:lang w:val="uk-UA"/>
        </w:rPr>
      </w:pPr>
    </w:p>
    <w:p w:rsidR="00FF70F3" w:rsidRDefault="00FF70F3" w:rsidP="00AB4B11">
      <w:pPr>
        <w:spacing w:after="0" w:line="240" w:lineRule="auto"/>
        <w:ind w:firstLine="708"/>
        <w:jc w:val="right"/>
        <w:rPr>
          <w:sz w:val="20"/>
          <w:szCs w:val="20"/>
          <w:lang w:val="uk-UA"/>
        </w:rPr>
      </w:pPr>
    </w:p>
    <w:p w:rsidR="00FF70F3" w:rsidRDefault="00FF70F3" w:rsidP="00FF70F3">
      <w:pPr>
        <w:ind w:left="4956" w:firstLine="708"/>
        <w:jc w:val="right"/>
        <w:rPr>
          <w:sz w:val="20"/>
          <w:szCs w:val="20"/>
          <w:lang w:val="uk-UA"/>
        </w:rPr>
      </w:pPr>
    </w:p>
    <w:p w:rsidR="00FF70F3" w:rsidRPr="00BE0B27" w:rsidRDefault="00FF70F3" w:rsidP="00FF70F3">
      <w:pPr>
        <w:ind w:left="4956" w:firstLine="708"/>
        <w:jc w:val="center"/>
        <w:rPr>
          <w:b/>
          <w:color w:val="000000"/>
          <w:sz w:val="28"/>
          <w:szCs w:val="28"/>
          <w:lang w:val="uk-UA"/>
        </w:rPr>
      </w:pPr>
      <w:r w:rsidRPr="00BE0B27">
        <w:rPr>
          <w:b/>
          <w:color w:val="000000"/>
          <w:sz w:val="28"/>
          <w:szCs w:val="28"/>
          <w:lang w:val="uk-UA"/>
        </w:rPr>
        <w:lastRenderedPageBreak/>
        <w:t>Додаток</w:t>
      </w:r>
      <w:r w:rsidR="00AB4B11">
        <w:rPr>
          <w:b/>
          <w:color w:val="000000"/>
          <w:sz w:val="28"/>
          <w:szCs w:val="28"/>
          <w:lang w:val="uk-UA"/>
        </w:rPr>
        <w:t xml:space="preserve"> </w:t>
      </w:r>
      <w:r w:rsidRPr="00BE0B27">
        <w:rPr>
          <w:b/>
          <w:color w:val="000000"/>
          <w:sz w:val="28"/>
          <w:szCs w:val="28"/>
          <w:lang w:val="uk-UA"/>
        </w:rPr>
        <w:t>№ 7</w:t>
      </w:r>
    </w:p>
    <w:p w:rsidR="00FF70F3" w:rsidRPr="00992A1F" w:rsidRDefault="00FF70F3" w:rsidP="00FF70F3">
      <w:pPr>
        <w:jc w:val="both"/>
        <w:rPr>
          <w:b/>
          <w:sz w:val="20"/>
          <w:szCs w:val="20"/>
          <w:lang w:val="uk-UA"/>
        </w:rPr>
      </w:pP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Список</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 xml:space="preserve">  до  Угоди професій і посад, робота яких пов’язана з особливим</w:t>
      </w:r>
    </w:p>
    <w:p w:rsidR="00FF70F3" w:rsidRPr="00A6500D" w:rsidRDefault="00FF70F3" w:rsidP="00AB4B11">
      <w:pPr>
        <w:spacing w:after="0" w:line="240" w:lineRule="auto"/>
        <w:jc w:val="center"/>
        <w:rPr>
          <w:b/>
          <w:sz w:val="28"/>
          <w:szCs w:val="28"/>
          <w:lang w:val="uk-UA"/>
        </w:rPr>
      </w:pPr>
      <w:r w:rsidRPr="00AB4B11">
        <w:rPr>
          <w:rFonts w:ascii="Times New Roman" w:hAnsi="Times New Roman" w:cs="Times New Roman"/>
          <w:b/>
          <w:sz w:val="28"/>
          <w:szCs w:val="28"/>
          <w:lang w:val="uk-UA"/>
        </w:rPr>
        <w:t>характером праці, що дає право на щорічну додаткову відпустку</w:t>
      </w:r>
    </w:p>
    <w:p w:rsidR="00FF70F3" w:rsidRPr="00A6500D" w:rsidRDefault="00FF70F3" w:rsidP="00FF70F3">
      <w:pPr>
        <w:jc w:val="both"/>
        <w:rPr>
          <w:sz w:val="28"/>
          <w:szCs w:val="28"/>
          <w:lang w:val="uk-UA"/>
        </w:rPr>
      </w:pPr>
    </w:p>
    <w:p w:rsidR="00FF70F3" w:rsidRPr="00A6500D" w:rsidRDefault="00FF70F3" w:rsidP="00AB4B11">
      <w:pPr>
        <w:spacing w:after="0" w:line="240" w:lineRule="auto"/>
        <w:rPr>
          <w:sz w:val="28"/>
          <w:szCs w:val="28"/>
          <w:lang w:val="uk-UA"/>
        </w:rPr>
      </w:pPr>
      <w:r w:rsidRPr="00A6500D">
        <w:rPr>
          <w:sz w:val="28"/>
          <w:szCs w:val="28"/>
          <w:lang w:val="uk-UA"/>
        </w:rPr>
        <w:t>ХХІІ</w:t>
      </w:r>
      <w:r>
        <w:rPr>
          <w:sz w:val="28"/>
          <w:szCs w:val="28"/>
          <w:lang w:val="uk-UA"/>
        </w:rPr>
        <w:t>.</w:t>
      </w:r>
      <w:r w:rsidRPr="00A6500D">
        <w:rPr>
          <w:sz w:val="28"/>
          <w:szCs w:val="28"/>
          <w:lang w:val="uk-UA"/>
        </w:rPr>
        <w:t xml:space="preserve"> Загальні професії за всіма галузями господарства</w:t>
      </w:r>
    </w:p>
    <w:p w:rsidR="00FF70F3" w:rsidRDefault="00FF70F3" w:rsidP="00AB4B11">
      <w:pPr>
        <w:spacing w:after="0" w:line="240" w:lineRule="auto"/>
        <w:rPr>
          <w:sz w:val="28"/>
          <w:szCs w:val="28"/>
          <w:lang w:val="uk-UA"/>
        </w:rPr>
      </w:pPr>
      <w:r w:rsidRPr="00A6500D">
        <w:rPr>
          <w:sz w:val="28"/>
          <w:szCs w:val="28"/>
          <w:lang w:val="uk-UA"/>
        </w:rPr>
        <w:t>Інші види виробництв</w:t>
      </w:r>
    </w:p>
    <w:p w:rsidR="00FF70F3" w:rsidRDefault="00FF70F3" w:rsidP="00AB4B11">
      <w:pPr>
        <w:spacing w:after="0" w:line="240" w:lineRule="auto"/>
        <w:jc w:val="both"/>
        <w:rPr>
          <w:sz w:val="28"/>
          <w:szCs w:val="28"/>
          <w:lang w:val="uk-UA"/>
        </w:rPr>
      </w:pPr>
    </w:p>
    <w:p w:rsidR="00FF70F3" w:rsidRPr="00A6500D" w:rsidRDefault="00FF70F3" w:rsidP="00AB4B11">
      <w:pPr>
        <w:spacing w:after="0" w:line="240" w:lineRule="auto"/>
        <w:jc w:val="both"/>
        <w:rPr>
          <w:sz w:val="28"/>
          <w:szCs w:val="28"/>
          <w:lang w:val="uk-UA"/>
        </w:rPr>
      </w:pPr>
      <w:r w:rsidRPr="00A6500D">
        <w:rPr>
          <w:sz w:val="28"/>
          <w:szCs w:val="28"/>
          <w:lang w:val="uk-UA"/>
        </w:rPr>
        <w:t xml:space="preserve">50.   Прибиральник службових приміщень, зайнятий </w:t>
      </w:r>
    </w:p>
    <w:p w:rsidR="00FF70F3" w:rsidRPr="00A6500D" w:rsidRDefault="00FF70F3" w:rsidP="00AB4B11">
      <w:pPr>
        <w:spacing w:after="0" w:line="240" w:lineRule="auto"/>
        <w:jc w:val="both"/>
        <w:rPr>
          <w:sz w:val="28"/>
          <w:szCs w:val="28"/>
          <w:lang w:val="uk-UA"/>
        </w:rPr>
      </w:pPr>
      <w:r>
        <w:rPr>
          <w:sz w:val="28"/>
          <w:szCs w:val="28"/>
          <w:lang w:val="uk-UA"/>
        </w:rPr>
        <w:t xml:space="preserve"> </w:t>
      </w:r>
      <w:r w:rsidRPr="00A6500D">
        <w:rPr>
          <w:sz w:val="28"/>
          <w:szCs w:val="28"/>
          <w:lang w:val="uk-UA"/>
        </w:rPr>
        <w:t>прибиранням загальних убиралень та санв</w:t>
      </w:r>
      <w:r>
        <w:rPr>
          <w:sz w:val="28"/>
          <w:szCs w:val="28"/>
          <w:lang w:val="uk-UA"/>
        </w:rPr>
        <w:t xml:space="preserve">узлів       </w:t>
      </w:r>
      <w:r w:rsidRPr="00A6500D">
        <w:rPr>
          <w:b/>
          <w:sz w:val="28"/>
          <w:szCs w:val="28"/>
          <w:lang w:val="uk-UA"/>
        </w:rPr>
        <w:t>до  4  календарних днів</w:t>
      </w:r>
    </w:p>
    <w:p w:rsidR="00FF70F3" w:rsidRDefault="00FF70F3" w:rsidP="00AB4B11">
      <w:pPr>
        <w:spacing w:after="0" w:line="240" w:lineRule="auto"/>
        <w:rPr>
          <w:sz w:val="28"/>
          <w:szCs w:val="28"/>
          <w:lang w:val="uk-UA"/>
        </w:rPr>
      </w:pPr>
    </w:p>
    <w:p w:rsidR="00FF70F3" w:rsidRPr="00A6500D" w:rsidRDefault="00FF70F3" w:rsidP="00AB4B11">
      <w:pPr>
        <w:spacing w:after="0" w:line="240" w:lineRule="auto"/>
        <w:rPr>
          <w:b/>
          <w:sz w:val="28"/>
          <w:szCs w:val="28"/>
          <w:lang w:val="uk-UA"/>
        </w:rPr>
      </w:pPr>
      <w:r w:rsidRPr="00A6500D">
        <w:rPr>
          <w:sz w:val="28"/>
          <w:szCs w:val="28"/>
          <w:lang w:val="uk-UA"/>
        </w:rPr>
        <w:t>58. Працівники, які працюють на обчислювальних машинах,</w:t>
      </w:r>
      <w:r>
        <w:rPr>
          <w:sz w:val="28"/>
          <w:szCs w:val="28"/>
          <w:lang w:val="uk-UA"/>
        </w:rPr>
        <w:t xml:space="preserve"> а</w:t>
      </w:r>
      <w:r w:rsidRPr="00A6500D">
        <w:rPr>
          <w:sz w:val="28"/>
          <w:szCs w:val="28"/>
          <w:lang w:val="uk-UA"/>
        </w:rPr>
        <w:t xml:space="preserve"> також оператор обчислювальних машин, який працює на машинолічильних станціях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6500D">
        <w:rPr>
          <w:b/>
          <w:sz w:val="28"/>
          <w:szCs w:val="28"/>
          <w:lang w:val="uk-UA"/>
        </w:rPr>
        <w:t>до 4 календарних днів</w:t>
      </w:r>
    </w:p>
    <w:p w:rsidR="00FF70F3" w:rsidRPr="00A6500D" w:rsidRDefault="00FF70F3" w:rsidP="00FF70F3">
      <w:pPr>
        <w:rPr>
          <w:b/>
          <w:sz w:val="28"/>
          <w:szCs w:val="28"/>
          <w:lang w:val="uk-UA"/>
        </w:rPr>
      </w:pPr>
      <w:r w:rsidRPr="00A6500D">
        <w:rPr>
          <w:b/>
          <w:sz w:val="28"/>
          <w:szCs w:val="28"/>
          <w:lang w:val="uk-UA"/>
        </w:rPr>
        <w:t xml:space="preserve">                                                                       </w:t>
      </w:r>
    </w:p>
    <w:p w:rsidR="00FF70F3" w:rsidRDefault="00FF70F3" w:rsidP="00FF70F3">
      <w:pPr>
        <w:jc w:val="both"/>
        <w:rPr>
          <w:sz w:val="28"/>
          <w:szCs w:val="28"/>
          <w:lang w:val="uk-UA"/>
        </w:rPr>
      </w:pPr>
      <w:r>
        <w:rPr>
          <w:sz w:val="28"/>
          <w:szCs w:val="28"/>
          <w:lang w:val="uk-UA"/>
        </w:rPr>
        <w:t xml:space="preserve"> </w:t>
      </w:r>
    </w:p>
    <w:p w:rsidR="00FF70F3" w:rsidRDefault="00FF70F3" w:rsidP="00FF70F3">
      <w:pPr>
        <w:jc w:val="both"/>
        <w:rPr>
          <w:b/>
          <w:color w:val="FF0000"/>
          <w:sz w:val="28"/>
          <w:szCs w:val="28"/>
          <w:lang w:val="uk-UA"/>
        </w:rPr>
      </w:pPr>
    </w:p>
    <w:p w:rsidR="00FF70F3" w:rsidRPr="00BE0B27" w:rsidRDefault="00FF70F3" w:rsidP="00FF70F3">
      <w:pPr>
        <w:ind w:left="6933"/>
        <w:jc w:val="both"/>
        <w:rPr>
          <w:color w:val="000000"/>
          <w:sz w:val="28"/>
          <w:szCs w:val="28"/>
          <w:lang w:val="uk-UA"/>
        </w:rPr>
      </w:pPr>
      <w:r w:rsidRPr="00BE0B27">
        <w:rPr>
          <w:b/>
          <w:color w:val="000000"/>
          <w:sz w:val="28"/>
          <w:szCs w:val="28"/>
          <w:lang w:val="uk-UA"/>
        </w:rPr>
        <w:t>Додаток № 8</w:t>
      </w:r>
    </w:p>
    <w:p w:rsidR="00FF70F3" w:rsidRPr="00AB4B11" w:rsidRDefault="00FF70F3" w:rsidP="00AB4B11">
      <w:pPr>
        <w:spacing w:after="0" w:line="240" w:lineRule="auto"/>
        <w:rPr>
          <w:rFonts w:ascii="Times New Roman" w:hAnsi="Times New Roman" w:cs="Times New Roman"/>
          <w:b/>
          <w:sz w:val="28"/>
          <w:szCs w:val="28"/>
          <w:lang w:val="uk-UA"/>
        </w:rPr>
      </w:pPr>
      <w:r w:rsidRPr="00AB4B11">
        <w:rPr>
          <w:rFonts w:ascii="Times New Roman" w:hAnsi="Times New Roman" w:cs="Times New Roman"/>
          <w:b/>
          <w:sz w:val="28"/>
          <w:szCs w:val="28"/>
          <w:lang w:val="uk-UA"/>
        </w:rPr>
        <w:t xml:space="preserve">                                                     Перелік </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 xml:space="preserve">питань соціально-економічного і трудового захисту працівників освіти, </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 xml:space="preserve">що погоджуються керівниками установ освіти </w:t>
      </w:r>
    </w:p>
    <w:p w:rsidR="00FF70F3" w:rsidRPr="00AB4B11" w:rsidRDefault="00FF70F3" w:rsidP="00AB4B11">
      <w:pPr>
        <w:spacing w:after="0" w:line="240" w:lineRule="auto"/>
        <w:jc w:val="center"/>
        <w:rPr>
          <w:rFonts w:ascii="Times New Roman" w:hAnsi="Times New Roman" w:cs="Times New Roman"/>
          <w:b/>
          <w:sz w:val="28"/>
          <w:szCs w:val="28"/>
          <w:lang w:val="uk-UA"/>
        </w:rPr>
      </w:pPr>
      <w:r w:rsidRPr="00AB4B11">
        <w:rPr>
          <w:rFonts w:ascii="Times New Roman" w:hAnsi="Times New Roman" w:cs="Times New Roman"/>
          <w:b/>
          <w:sz w:val="28"/>
          <w:szCs w:val="28"/>
          <w:lang w:val="uk-UA"/>
        </w:rPr>
        <w:t>з виборними органами профспілкової організації</w:t>
      </w:r>
    </w:p>
    <w:p w:rsidR="00FF70F3" w:rsidRPr="00AB4B11" w:rsidRDefault="00FF70F3" w:rsidP="00AB4B11">
      <w:pPr>
        <w:spacing w:after="0" w:line="240" w:lineRule="auto"/>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4390"/>
        <w:gridCol w:w="4378"/>
      </w:tblGrid>
      <w:tr w:rsidR="00FF70F3" w:rsidRPr="002F317C" w:rsidTr="004E3CEC">
        <w:tc>
          <w:tcPr>
            <w:tcW w:w="828" w:type="dxa"/>
          </w:tcPr>
          <w:p w:rsidR="00FF70F3" w:rsidRPr="002F317C" w:rsidRDefault="00FF70F3" w:rsidP="00AB4B11">
            <w:pPr>
              <w:spacing w:after="0" w:line="240" w:lineRule="auto"/>
              <w:jc w:val="center"/>
              <w:rPr>
                <w:color w:val="000000"/>
                <w:lang w:val="uk-UA"/>
              </w:rPr>
            </w:pPr>
            <w:r w:rsidRPr="002F317C">
              <w:rPr>
                <w:color w:val="000000"/>
                <w:lang w:val="uk-UA"/>
              </w:rPr>
              <w:t>№ п/п</w:t>
            </w:r>
          </w:p>
        </w:tc>
        <w:tc>
          <w:tcPr>
            <w:tcW w:w="4626" w:type="dxa"/>
            <w:shd w:val="clear" w:color="auto" w:fill="auto"/>
          </w:tcPr>
          <w:p w:rsidR="00FF70F3" w:rsidRPr="002F317C" w:rsidRDefault="00FF70F3" w:rsidP="00AB4B11">
            <w:pPr>
              <w:spacing w:after="0" w:line="240" w:lineRule="auto"/>
              <w:jc w:val="center"/>
              <w:rPr>
                <w:color w:val="000000"/>
                <w:lang w:val="uk-UA"/>
              </w:rPr>
            </w:pPr>
            <w:r w:rsidRPr="002F317C">
              <w:rPr>
                <w:color w:val="000000"/>
                <w:lang w:val="uk-UA"/>
              </w:rPr>
              <w:t>Питання і документи</w:t>
            </w:r>
          </w:p>
        </w:tc>
        <w:tc>
          <w:tcPr>
            <w:tcW w:w="4627" w:type="dxa"/>
            <w:shd w:val="clear" w:color="auto" w:fill="auto"/>
          </w:tcPr>
          <w:p w:rsidR="00FF70F3" w:rsidRPr="002F317C" w:rsidRDefault="00FF70F3" w:rsidP="00AB4B11">
            <w:pPr>
              <w:spacing w:after="0" w:line="240" w:lineRule="auto"/>
              <w:jc w:val="center"/>
              <w:rPr>
                <w:color w:val="000000"/>
                <w:lang w:val="uk-UA"/>
              </w:rPr>
            </w:pPr>
            <w:r w:rsidRPr="002F317C">
              <w:rPr>
                <w:color w:val="000000"/>
                <w:lang w:val="uk-UA"/>
              </w:rPr>
              <w:t>Підстава</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Правила внутрішнього трудового розпорядку</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Стаття 142 </w:t>
            </w:r>
            <w:proofErr w:type="spellStart"/>
            <w:r w:rsidRPr="002F317C">
              <w:rPr>
                <w:color w:val="000000"/>
                <w:lang w:val="uk-UA"/>
              </w:rPr>
              <w:t>КЗ</w:t>
            </w:r>
            <w:proofErr w:type="spellEnd"/>
            <w:r w:rsidRPr="002F317C">
              <w:rPr>
                <w:color w:val="000000"/>
                <w:lang w:val="uk-UA"/>
              </w:rPr>
              <w:t xml:space="preserve"> пп. України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Попередній та остаточний розподіл навчального навантаження</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Пункти 24, 25 Типових правил внутрішнього трудового розпорядку; пункт 63 Інструкції про порядок обчислення заробітної плати працівників освіти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Розклад уроків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П.25 Типових правил ВТР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Графіки робочого дня і змінності техперсоналу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П.26 Типових правил ВТР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Залучення працівників у виняткових випадках до роботи у святкові, вихідні дні та до </w:t>
            </w:r>
            <w:proofErr w:type="spellStart"/>
            <w:r w:rsidRPr="002F317C">
              <w:rPr>
                <w:color w:val="000000"/>
                <w:lang w:val="uk-UA"/>
              </w:rPr>
              <w:t>наурочних</w:t>
            </w:r>
            <w:proofErr w:type="spellEnd"/>
            <w:r w:rsidRPr="002F317C">
              <w:rPr>
                <w:color w:val="000000"/>
                <w:lang w:val="uk-UA"/>
              </w:rPr>
              <w:t xml:space="preserve"> робіт</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Ст.71 </w:t>
            </w:r>
            <w:proofErr w:type="spellStart"/>
            <w:r w:rsidRPr="002F317C">
              <w:rPr>
                <w:color w:val="000000"/>
                <w:lang w:val="uk-UA"/>
              </w:rPr>
              <w:t>КЗпП</w:t>
            </w:r>
            <w:proofErr w:type="spellEnd"/>
            <w:r w:rsidRPr="002F317C">
              <w:rPr>
                <w:color w:val="000000"/>
                <w:lang w:val="uk-UA"/>
              </w:rPr>
              <w:t xml:space="preserve"> України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Графіки відпусток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Ст.79 </w:t>
            </w:r>
            <w:proofErr w:type="spellStart"/>
            <w:r w:rsidRPr="002F317C">
              <w:rPr>
                <w:color w:val="000000"/>
                <w:lang w:val="uk-UA"/>
              </w:rPr>
              <w:t>КЗпП</w:t>
            </w:r>
            <w:proofErr w:type="spellEnd"/>
            <w:r w:rsidRPr="002F317C">
              <w:rPr>
                <w:color w:val="000000"/>
                <w:lang w:val="uk-UA"/>
              </w:rPr>
              <w:t xml:space="preserve"> України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Прийом на роботу неповнолітніх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Ст.188 </w:t>
            </w:r>
            <w:proofErr w:type="spellStart"/>
            <w:r w:rsidRPr="002F317C">
              <w:rPr>
                <w:color w:val="000000"/>
                <w:lang w:val="uk-UA"/>
              </w:rPr>
              <w:t>КЗпП</w:t>
            </w:r>
            <w:proofErr w:type="spellEnd"/>
            <w:r w:rsidRPr="002F317C">
              <w:rPr>
                <w:color w:val="000000"/>
                <w:lang w:val="uk-UA"/>
              </w:rPr>
              <w:t xml:space="preserve"> України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Склад атестаційної комісії</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П.6.1. Типового Положення про атестацію </w:t>
            </w:r>
            <w:proofErr w:type="spellStart"/>
            <w:r w:rsidRPr="002F317C">
              <w:rPr>
                <w:color w:val="000000"/>
                <w:lang w:val="uk-UA"/>
              </w:rPr>
              <w:t>педпрацівників</w:t>
            </w:r>
            <w:proofErr w:type="spellEnd"/>
            <w:r w:rsidRPr="002F317C">
              <w:rPr>
                <w:color w:val="000000"/>
                <w:lang w:val="uk-UA"/>
              </w:rPr>
              <w:t xml:space="preserve"> України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Звільнення працівників за ініціативою адміністрації з підстав, передбачених п.1 </w:t>
            </w:r>
            <w:r w:rsidRPr="002F317C">
              <w:rPr>
                <w:color w:val="000000"/>
                <w:lang w:val="uk-UA"/>
              </w:rPr>
              <w:lastRenderedPageBreak/>
              <w:t xml:space="preserve">(крім ліквідації організації) пп..2-5-7 ст.40, п.п.2,3 ст.41 </w:t>
            </w:r>
            <w:proofErr w:type="spellStart"/>
            <w:r w:rsidRPr="002F317C">
              <w:rPr>
                <w:color w:val="000000"/>
                <w:lang w:val="uk-UA"/>
              </w:rPr>
              <w:t>КзпП</w:t>
            </w:r>
            <w:proofErr w:type="spellEnd"/>
            <w:r w:rsidRPr="002F317C">
              <w:rPr>
                <w:color w:val="000000"/>
                <w:lang w:val="uk-UA"/>
              </w:rPr>
              <w:t xml:space="preserve"> України, тобто при: п.1 ст.40 – скороченні штатів, реорганізації; п.2 ст.40 – невідповідності посади внаслідок недостатньої кваліфікації або стану здоров’я; п. Ст.40 – систематичного невиконання без поважних причин посадових обов’язків; п.4 ст.40 – прогули без поважних причин; п.5 ст.40 нез’явлення на роботу більше 4-х місяців внаслідок хвороби (крім особливого списку); п.7 ст.40 – появі на роботу в нетверезому стані; п.2 ст.41 – винних дій працівника, який безпосередньо обслуговує грошові або товарні цінності, якщо ці дії дають підстави для втрати довір’я; п.3 ст.41 – аморальному вчинку, несумісному з вихованнями функціями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lastRenderedPageBreak/>
              <w:t xml:space="preserve">Ст.43 </w:t>
            </w:r>
            <w:proofErr w:type="spellStart"/>
            <w:r w:rsidRPr="002F317C">
              <w:rPr>
                <w:color w:val="000000"/>
                <w:lang w:val="uk-UA"/>
              </w:rPr>
              <w:t>КЗпП</w:t>
            </w:r>
            <w:proofErr w:type="spellEnd"/>
            <w:r w:rsidRPr="002F317C">
              <w:rPr>
                <w:color w:val="000000"/>
                <w:lang w:val="uk-UA"/>
              </w:rPr>
              <w:t xml:space="preserve"> України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Default="00FF70F3" w:rsidP="00AB4B11">
            <w:pPr>
              <w:spacing w:after="0" w:line="240" w:lineRule="auto"/>
              <w:jc w:val="both"/>
              <w:rPr>
                <w:color w:val="000000"/>
                <w:lang w:val="uk-UA"/>
              </w:rPr>
            </w:pPr>
            <w:r w:rsidRPr="002F317C">
              <w:rPr>
                <w:color w:val="000000"/>
                <w:lang w:val="uk-UA"/>
              </w:rPr>
              <w:t>Накладання дисциплінарних стягнень на членів профкому (на голову профкому – за згодою районного профспілкового органу)</w:t>
            </w:r>
          </w:p>
          <w:p w:rsidR="00FF70F3" w:rsidRPr="002F317C" w:rsidRDefault="00FF70F3" w:rsidP="00AB4B11">
            <w:pPr>
              <w:spacing w:after="0" w:line="240" w:lineRule="auto"/>
              <w:jc w:val="both"/>
              <w:rPr>
                <w:color w:val="000000"/>
                <w:lang w:val="uk-UA"/>
              </w:rPr>
            </w:pP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Ст.252 </w:t>
            </w:r>
            <w:proofErr w:type="spellStart"/>
            <w:r w:rsidRPr="002F317C">
              <w:rPr>
                <w:color w:val="000000"/>
                <w:lang w:val="uk-UA"/>
              </w:rPr>
              <w:t>КЗпП</w:t>
            </w:r>
            <w:proofErr w:type="spellEnd"/>
            <w:r w:rsidRPr="002F317C">
              <w:rPr>
                <w:color w:val="000000"/>
                <w:lang w:val="uk-UA"/>
              </w:rPr>
              <w:t xml:space="preserve"> України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Заходи з охорони праці та техніки безпеки</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Ст.161  </w:t>
            </w:r>
            <w:proofErr w:type="spellStart"/>
            <w:r w:rsidRPr="002F317C">
              <w:rPr>
                <w:color w:val="000000"/>
                <w:lang w:val="uk-UA"/>
              </w:rPr>
              <w:t>КЗпП</w:t>
            </w:r>
            <w:proofErr w:type="spellEnd"/>
            <w:r w:rsidRPr="002F317C">
              <w:rPr>
                <w:color w:val="000000"/>
                <w:lang w:val="uk-UA"/>
              </w:rPr>
              <w:t xml:space="preserve"> України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Правила з техніки безпеки у навчальних кабінетах, майстернях, спортзалах, котельнях.</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Типові правила з техніки безпеки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Тарифікаційні списки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П.4 додатки 1,2,3 Інструкції про порядок обчислення з/плати працівників освіти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Доплати за суміщення професій (посад) розширення зони обслуговування чи збільшення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 52, Інструкції про порядок обчислення з/плати працівників освіти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Положення про преміювання, розміри матеріальної допомоги працівникам освіти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 53, Інструкції про порядок обчислення з/плати працівників освіти; Постанова </w:t>
            </w:r>
            <w:proofErr w:type="spellStart"/>
            <w:r w:rsidRPr="002F317C">
              <w:rPr>
                <w:color w:val="000000"/>
                <w:lang w:val="uk-UA"/>
              </w:rPr>
              <w:t>КМУкраїни</w:t>
            </w:r>
            <w:proofErr w:type="spellEnd"/>
            <w:r w:rsidRPr="002F317C">
              <w:rPr>
                <w:color w:val="000000"/>
                <w:lang w:val="uk-UA"/>
              </w:rPr>
              <w:t xml:space="preserve"> від 5 червня 2000 року № 898</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Додаток №2 до Інструкції про порядок обчислення з/плати працівників освіти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П. 31 тієї ж Інструкції </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Надання відпусток педагогічним працівникам в окремих випадках </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Ст. 11 Закону України «Про відпустки»</w:t>
            </w:r>
          </w:p>
        </w:tc>
      </w:tr>
      <w:tr w:rsidR="00FF70F3" w:rsidRPr="002F317C" w:rsidTr="004E3CEC">
        <w:tc>
          <w:tcPr>
            <w:tcW w:w="828" w:type="dxa"/>
          </w:tcPr>
          <w:p w:rsidR="00FF70F3" w:rsidRPr="002F317C" w:rsidRDefault="00FF70F3" w:rsidP="00AB4B11">
            <w:pPr>
              <w:numPr>
                <w:ilvl w:val="0"/>
                <w:numId w:val="5"/>
              </w:numPr>
              <w:spacing w:after="0" w:line="240" w:lineRule="auto"/>
              <w:ind w:left="0"/>
              <w:jc w:val="center"/>
              <w:rPr>
                <w:color w:val="000000"/>
                <w:lang w:val="uk-UA"/>
              </w:rPr>
            </w:pPr>
          </w:p>
        </w:tc>
        <w:tc>
          <w:tcPr>
            <w:tcW w:w="4626"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Розірвання трудового договору з керівником на вимогу профспілкового органу</w:t>
            </w:r>
          </w:p>
        </w:tc>
        <w:tc>
          <w:tcPr>
            <w:tcW w:w="4627" w:type="dxa"/>
            <w:shd w:val="clear" w:color="auto" w:fill="auto"/>
          </w:tcPr>
          <w:p w:rsidR="00FF70F3" w:rsidRPr="002F317C" w:rsidRDefault="00FF70F3" w:rsidP="00AB4B11">
            <w:pPr>
              <w:spacing w:after="0" w:line="240" w:lineRule="auto"/>
              <w:jc w:val="both"/>
              <w:rPr>
                <w:color w:val="000000"/>
                <w:lang w:val="uk-UA"/>
              </w:rPr>
            </w:pPr>
            <w:r w:rsidRPr="002F317C">
              <w:rPr>
                <w:color w:val="000000"/>
                <w:lang w:val="uk-UA"/>
              </w:rPr>
              <w:t xml:space="preserve">Ст. 45 </w:t>
            </w:r>
            <w:proofErr w:type="spellStart"/>
            <w:r w:rsidRPr="002F317C">
              <w:rPr>
                <w:color w:val="000000"/>
                <w:lang w:val="uk-UA"/>
              </w:rPr>
              <w:t>КЗпП</w:t>
            </w:r>
            <w:proofErr w:type="spellEnd"/>
            <w:r w:rsidRPr="002F317C">
              <w:rPr>
                <w:color w:val="000000"/>
                <w:lang w:val="uk-UA"/>
              </w:rPr>
              <w:t xml:space="preserve"> України</w:t>
            </w:r>
          </w:p>
        </w:tc>
      </w:tr>
    </w:tbl>
    <w:p w:rsidR="00FF70F3" w:rsidRPr="002F317C" w:rsidRDefault="00FF70F3" w:rsidP="00FF70F3">
      <w:pPr>
        <w:jc w:val="center"/>
        <w:rPr>
          <w:color w:val="000000"/>
          <w:lang w:val="uk-UA"/>
        </w:rPr>
      </w:pPr>
    </w:p>
    <w:p w:rsidR="00FF70F3" w:rsidRDefault="00FF70F3" w:rsidP="00FF70F3">
      <w:pPr>
        <w:ind w:left="6933" w:firstLine="855"/>
        <w:jc w:val="both"/>
        <w:rPr>
          <w:sz w:val="28"/>
          <w:szCs w:val="28"/>
          <w:lang w:val="uk-UA"/>
        </w:rPr>
      </w:pPr>
    </w:p>
    <w:p w:rsidR="00FF70F3" w:rsidRDefault="00FF70F3" w:rsidP="00FF70F3">
      <w:pPr>
        <w:jc w:val="right"/>
        <w:rPr>
          <w:b/>
          <w:sz w:val="28"/>
          <w:szCs w:val="28"/>
          <w:lang w:val="uk-UA"/>
        </w:rPr>
      </w:pPr>
    </w:p>
    <w:p w:rsidR="00FF70F3" w:rsidRDefault="00FF70F3" w:rsidP="00FF70F3">
      <w:pPr>
        <w:jc w:val="right"/>
        <w:rPr>
          <w:b/>
          <w:sz w:val="28"/>
          <w:szCs w:val="28"/>
          <w:lang w:val="uk-UA"/>
        </w:rPr>
      </w:pPr>
    </w:p>
    <w:p w:rsidR="00FF70F3" w:rsidRDefault="00FF70F3" w:rsidP="00FF70F3">
      <w:pPr>
        <w:jc w:val="right"/>
        <w:rPr>
          <w:b/>
          <w:sz w:val="28"/>
          <w:szCs w:val="28"/>
          <w:lang w:val="uk-UA"/>
        </w:rPr>
      </w:pPr>
      <w:r w:rsidRPr="00EF3F68">
        <w:rPr>
          <w:b/>
          <w:sz w:val="28"/>
          <w:szCs w:val="28"/>
          <w:lang w:val="uk-UA"/>
        </w:rPr>
        <w:lastRenderedPageBreak/>
        <w:t>Додаток  9</w:t>
      </w:r>
    </w:p>
    <w:p w:rsidR="00FF70F3" w:rsidRPr="00E73CAD" w:rsidRDefault="00FF70F3" w:rsidP="00FF70F3">
      <w:pPr>
        <w:jc w:val="center"/>
        <w:rPr>
          <w:b/>
          <w:sz w:val="28"/>
          <w:szCs w:val="28"/>
          <w:lang w:val="uk-UA"/>
        </w:rPr>
      </w:pPr>
      <w:r w:rsidRPr="00E73CAD">
        <w:rPr>
          <w:b/>
          <w:sz w:val="28"/>
          <w:szCs w:val="28"/>
          <w:lang w:val="uk-UA"/>
        </w:rPr>
        <w:t>Д О Г О В І Р</w:t>
      </w:r>
    </w:p>
    <w:p w:rsidR="00FF70F3" w:rsidRPr="00E73CAD" w:rsidRDefault="00FF70F3" w:rsidP="00FF70F3">
      <w:pPr>
        <w:jc w:val="center"/>
        <w:rPr>
          <w:b/>
          <w:sz w:val="28"/>
          <w:szCs w:val="28"/>
          <w:lang w:val="uk-UA"/>
        </w:rPr>
      </w:pPr>
      <w:r w:rsidRPr="00E73CAD">
        <w:rPr>
          <w:b/>
          <w:sz w:val="28"/>
          <w:szCs w:val="28"/>
          <w:lang w:val="uk-UA"/>
        </w:rPr>
        <w:t>про безготівкове перерахування членських профспілкових внесків</w:t>
      </w:r>
    </w:p>
    <w:p w:rsidR="00FF70F3" w:rsidRDefault="00FF70F3" w:rsidP="00FF70F3">
      <w:pPr>
        <w:jc w:val="center"/>
        <w:rPr>
          <w:sz w:val="28"/>
          <w:szCs w:val="28"/>
          <w:lang w:val="uk-UA"/>
        </w:rPr>
      </w:pPr>
      <w:r>
        <w:rPr>
          <w:sz w:val="28"/>
          <w:szCs w:val="28"/>
          <w:lang w:val="uk-UA"/>
        </w:rPr>
        <w:t>_________________________________________________________</w:t>
      </w:r>
    </w:p>
    <w:p w:rsidR="00FF70F3" w:rsidRDefault="003750FC" w:rsidP="00FF70F3">
      <w:pPr>
        <w:ind w:firstLine="851"/>
        <w:jc w:val="both"/>
        <w:rPr>
          <w:sz w:val="28"/>
          <w:szCs w:val="28"/>
          <w:lang w:val="uk-UA"/>
        </w:rPr>
      </w:pPr>
      <w:r>
        <w:rPr>
          <w:sz w:val="28"/>
          <w:szCs w:val="28"/>
          <w:lang w:val="uk-UA"/>
        </w:rPr>
        <w:t xml:space="preserve">Первомайська об’єднана </w:t>
      </w:r>
      <w:r w:rsidR="00FF70F3" w:rsidRPr="009320CF">
        <w:rPr>
          <w:sz w:val="28"/>
          <w:szCs w:val="28"/>
          <w:lang w:val="uk-UA"/>
        </w:rPr>
        <w:t xml:space="preserve"> територіальн</w:t>
      </w:r>
      <w:r>
        <w:rPr>
          <w:sz w:val="28"/>
          <w:szCs w:val="28"/>
          <w:lang w:val="uk-UA"/>
        </w:rPr>
        <w:t>а</w:t>
      </w:r>
      <w:r w:rsidR="00FF70F3" w:rsidRPr="009320CF">
        <w:rPr>
          <w:sz w:val="28"/>
          <w:szCs w:val="28"/>
          <w:lang w:val="uk-UA"/>
        </w:rPr>
        <w:t xml:space="preserve"> громад</w:t>
      </w:r>
      <w:r>
        <w:rPr>
          <w:sz w:val="28"/>
          <w:szCs w:val="28"/>
          <w:lang w:val="uk-UA"/>
        </w:rPr>
        <w:t>а</w:t>
      </w:r>
      <w:r w:rsidR="00FF70F3" w:rsidRPr="009320CF">
        <w:rPr>
          <w:b/>
          <w:sz w:val="32"/>
          <w:szCs w:val="32"/>
          <w:lang w:val="uk-UA"/>
        </w:rPr>
        <w:t xml:space="preserve"> </w:t>
      </w:r>
      <w:r w:rsidR="00FF70F3">
        <w:rPr>
          <w:sz w:val="28"/>
          <w:szCs w:val="28"/>
          <w:lang w:val="uk-UA"/>
        </w:rPr>
        <w:t xml:space="preserve">в особі </w:t>
      </w:r>
      <w:r>
        <w:rPr>
          <w:sz w:val="28"/>
          <w:szCs w:val="28"/>
          <w:lang w:val="uk-UA"/>
        </w:rPr>
        <w:t xml:space="preserve"> голови </w:t>
      </w:r>
      <w:r w:rsidRPr="00827AA8">
        <w:rPr>
          <w:b/>
          <w:sz w:val="28"/>
          <w:szCs w:val="28"/>
          <w:lang w:val="uk-UA"/>
        </w:rPr>
        <w:t xml:space="preserve">Розсохи </w:t>
      </w:r>
      <w:r w:rsidR="00827AA8" w:rsidRPr="00827AA8">
        <w:rPr>
          <w:b/>
          <w:sz w:val="28"/>
          <w:szCs w:val="28"/>
          <w:lang w:val="uk-UA"/>
        </w:rPr>
        <w:t xml:space="preserve"> Сергія </w:t>
      </w:r>
      <w:r w:rsidRPr="00827AA8">
        <w:rPr>
          <w:b/>
          <w:sz w:val="28"/>
          <w:szCs w:val="28"/>
          <w:lang w:val="uk-UA"/>
        </w:rPr>
        <w:t>С</w:t>
      </w:r>
      <w:r w:rsidR="00827AA8" w:rsidRPr="00827AA8">
        <w:rPr>
          <w:b/>
          <w:sz w:val="28"/>
          <w:szCs w:val="28"/>
          <w:lang w:val="uk-UA"/>
        </w:rPr>
        <w:t>ергійовича</w:t>
      </w:r>
      <w:r w:rsidR="00FF70F3">
        <w:rPr>
          <w:sz w:val="28"/>
          <w:szCs w:val="28"/>
          <w:lang w:val="uk-UA"/>
        </w:rPr>
        <w:t xml:space="preserve">, що дії на підставі Статуту громади з однієї сторони та Вітовська районна організація Профспілки працівників освіти і науки України  в особі голови районної організації  Профспілки </w:t>
      </w:r>
      <w:proofErr w:type="spellStart"/>
      <w:r w:rsidR="00FF70F3" w:rsidRPr="00C45E5D">
        <w:rPr>
          <w:b/>
          <w:sz w:val="28"/>
          <w:szCs w:val="28"/>
          <w:lang w:val="uk-UA"/>
        </w:rPr>
        <w:t>Палієнко</w:t>
      </w:r>
      <w:proofErr w:type="spellEnd"/>
      <w:r w:rsidR="00FF70F3" w:rsidRPr="00C45E5D">
        <w:rPr>
          <w:b/>
          <w:sz w:val="28"/>
          <w:szCs w:val="28"/>
          <w:lang w:val="uk-UA"/>
        </w:rPr>
        <w:t xml:space="preserve"> Людмили Миколаївни</w:t>
      </w:r>
      <w:r w:rsidR="00FF70F3">
        <w:rPr>
          <w:sz w:val="28"/>
          <w:szCs w:val="28"/>
          <w:lang w:val="uk-UA"/>
        </w:rPr>
        <w:t>, що діє на підставі Статуту Профспілки працівників освіти і науки України, уклали цей договір про наступне:</w:t>
      </w:r>
    </w:p>
    <w:p w:rsidR="00FF70F3" w:rsidRDefault="00FF70F3" w:rsidP="003750FC">
      <w:pPr>
        <w:pStyle w:val="a9"/>
        <w:numPr>
          <w:ilvl w:val="0"/>
          <w:numId w:val="9"/>
        </w:numPr>
        <w:ind w:left="0"/>
        <w:jc w:val="both"/>
        <w:rPr>
          <w:b/>
          <w:sz w:val="28"/>
          <w:szCs w:val="28"/>
          <w:lang w:val="uk-UA"/>
        </w:rPr>
      </w:pPr>
      <w:r w:rsidRPr="00EF3F68">
        <w:rPr>
          <w:b/>
          <w:sz w:val="28"/>
          <w:szCs w:val="28"/>
          <w:lang w:val="uk-UA"/>
        </w:rPr>
        <w:t>Предмет договору.</w:t>
      </w:r>
    </w:p>
    <w:p w:rsidR="00FF70F3" w:rsidRDefault="00FF70F3" w:rsidP="003750FC">
      <w:pPr>
        <w:spacing w:after="0" w:line="240" w:lineRule="auto"/>
        <w:ind w:firstLine="851"/>
        <w:jc w:val="both"/>
        <w:rPr>
          <w:sz w:val="28"/>
          <w:szCs w:val="28"/>
          <w:lang w:val="uk-UA"/>
        </w:rPr>
      </w:pPr>
      <w:r>
        <w:rPr>
          <w:sz w:val="28"/>
          <w:szCs w:val="28"/>
          <w:lang w:val="uk-UA"/>
        </w:rPr>
        <w:t>В</w:t>
      </w:r>
      <w:r w:rsidRPr="009320CF">
        <w:rPr>
          <w:sz w:val="28"/>
          <w:szCs w:val="28"/>
          <w:lang w:val="uk-UA"/>
        </w:rPr>
        <w:t>ідділ освіти, культури, молоді та спорту Воскресенсько</w:t>
      </w:r>
      <w:r>
        <w:rPr>
          <w:sz w:val="28"/>
          <w:szCs w:val="28"/>
          <w:lang w:val="uk-UA"/>
        </w:rPr>
        <w:t>ї</w:t>
      </w:r>
      <w:r w:rsidRPr="009320CF">
        <w:rPr>
          <w:sz w:val="28"/>
          <w:szCs w:val="28"/>
          <w:lang w:val="uk-UA"/>
        </w:rPr>
        <w:t xml:space="preserve"> </w:t>
      </w:r>
      <w:r>
        <w:rPr>
          <w:sz w:val="28"/>
          <w:szCs w:val="28"/>
          <w:lang w:val="uk-UA"/>
        </w:rPr>
        <w:t xml:space="preserve"> об’єднаної </w:t>
      </w:r>
      <w:r w:rsidRPr="009320CF">
        <w:rPr>
          <w:sz w:val="28"/>
          <w:szCs w:val="28"/>
          <w:lang w:val="uk-UA"/>
        </w:rPr>
        <w:t>територіально</w:t>
      </w:r>
      <w:r>
        <w:rPr>
          <w:sz w:val="28"/>
          <w:szCs w:val="28"/>
          <w:lang w:val="uk-UA"/>
        </w:rPr>
        <w:t>ї</w:t>
      </w:r>
      <w:r w:rsidRPr="009320CF">
        <w:rPr>
          <w:sz w:val="28"/>
          <w:szCs w:val="28"/>
          <w:lang w:val="uk-UA"/>
        </w:rPr>
        <w:t xml:space="preserve"> громад</w:t>
      </w:r>
      <w:r>
        <w:rPr>
          <w:sz w:val="28"/>
          <w:szCs w:val="28"/>
          <w:lang w:val="uk-UA"/>
        </w:rPr>
        <w:t>и відповідно до статті 42 Закону України  «Про професійні спілки, їх права та гарантії діяльності» зобов’язується на умовах, передбачених цим договором, щомісячно і безоплатно утримувати та перераховувати на рахунок Профспілки членські профспілкові внески  заробітної плати працівників закладів та установ освіти, що підпорядковані громаді ( згідно з переліком).</w:t>
      </w:r>
    </w:p>
    <w:p w:rsidR="00FF70F3" w:rsidRDefault="00FF70F3" w:rsidP="003750FC">
      <w:pPr>
        <w:pStyle w:val="a9"/>
        <w:numPr>
          <w:ilvl w:val="0"/>
          <w:numId w:val="9"/>
        </w:numPr>
        <w:ind w:left="0"/>
        <w:jc w:val="both"/>
        <w:rPr>
          <w:b/>
          <w:sz w:val="28"/>
          <w:szCs w:val="28"/>
          <w:lang w:val="uk-UA"/>
        </w:rPr>
      </w:pPr>
      <w:r w:rsidRPr="00C45E5D">
        <w:rPr>
          <w:b/>
          <w:sz w:val="28"/>
          <w:szCs w:val="28"/>
          <w:lang w:val="uk-UA"/>
        </w:rPr>
        <w:t>Обов’язки</w:t>
      </w:r>
      <w:r w:rsidRPr="00C45E5D">
        <w:rPr>
          <w:sz w:val="28"/>
          <w:szCs w:val="28"/>
          <w:lang w:val="uk-UA"/>
        </w:rPr>
        <w:t xml:space="preserve"> </w:t>
      </w:r>
      <w:r w:rsidRPr="00C45E5D">
        <w:rPr>
          <w:b/>
          <w:sz w:val="28"/>
          <w:szCs w:val="28"/>
          <w:lang w:val="uk-UA"/>
        </w:rPr>
        <w:t>відділу освіти.</w:t>
      </w:r>
    </w:p>
    <w:p w:rsidR="00FF70F3" w:rsidRDefault="00FF70F3" w:rsidP="003750FC">
      <w:pPr>
        <w:spacing w:after="0" w:line="240" w:lineRule="auto"/>
        <w:ind w:firstLine="851"/>
        <w:jc w:val="both"/>
        <w:rPr>
          <w:sz w:val="28"/>
          <w:szCs w:val="28"/>
          <w:lang w:val="uk-UA"/>
        </w:rPr>
      </w:pPr>
      <w:r w:rsidRPr="00C45E5D">
        <w:rPr>
          <w:sz w:val="28"/>
          <w:szCs w:val="28"/>
          <w:lang w:val="uk-UA"/>
        </w:rPr>
        <w:t>У день отримання в банківській установі заробітної плати</w:t>
      </w:r>
      <w:r>
        <w:rPr>
          <w:sz w:val="28"/>
          <w:szCs w:val="28"/>
          <w:lang w:val="uk-UA"/>
        </w:rPr>
        <w:t xml:space="preserve"> (інших виплат), перераховує районній організації  Профспілки на розрахунковий рахунок (додається) профспілкові внески у розмірі 1% (один відсоток) від заробітної плати та інших виплат працівника.</w:t>
      </w:r>
    </w:p>
    <w:p w:rsidR="00FF70F3" w:rsidRDefault="00FF70F3" w:rsidP="003750FC">
      <w:pPr>
        <w:spacing w:after="0" w:line="240" w:lineRule="auto"/>
        <w:ind w:firstLine="851"/>
        <w:jc w:val="both"/>
        <w:rPr>
          <w:sz w:val="28"/>
          <w:szCs w:val="28"/>
          <w:lang w:val="uk-UA"/>
        </w:rPr>
      </w:pPr>
      <w:r>
        <w:rPr>
          <w:sz w:val="28"/>
          <w:szCs w:val="28"/>
          <w:lang w:val="uk-UA"/>
        </w:rPr>
        <w:t>На вимогу профспілкових органів (голови районної профспілкової організації,голови ревізійної комісії) не пізніше наступного дня після звернення надає повну інформацію щодо утримання і перерахунок членських  внесків.</w:t>
      </w:r>
    </w:p>
    <w:p w:rsidR="00FF70F3" w:rsidRDefault="00FF70F3" w:rsidP="003750FC">
      <w:pPr>
        <w:spacing w:after="0" w:line="240" w:lineRule="auto"/>
        <w:ind w:firstLine="851"/>
        <w:jc w:val="both"/>
        <w:rPr>
          <w:sz w:val="28"/>
          <w:szCs w:val="28"/>
          <w:lang w:val="uk-UA"/>
        </w:rPr>
      </w:pPr>
      <w:r>
        <w:rPr>
          <w:sz w:val="28"/>
          <w:szCs w:val="28"/>
          <w:lang w:val="uk-UA"/>
        </w:rPr>
        <w:t>У випадку неможливості виконання умови договору (форс-мажорні обставини) у тривалий термін  повідомляє голову районної профорганізації.</w:t>
      </w:r>
    </w:p>
    <w:p w:rsidR="00FF70F3" w:rsidRPr="0004374F" w:rsidRDefault="00FF70F3" w:rsidP="003750FC">
      <w:pPr>
        <w:pStyle w:val="a9"/>
        <w:numPr>
          <w:ilvl w:val="0"/>
          <w:numId w:val="9"/>
        </w:numPr>
        <w:ind w:left="0"/>
        <w:jc w:val="both"/>
        <w:rPr>
          <w:b/>
          <w:sz w:val="28"/>
          <w:szCs w:val="28"/>
          <w:lang w:val="uk-UA"/>
        </w:rPr>
      </w:pPr>
      <w:r w:rsidRPr="0004374F">
        <w:rPr>
          <w:b/>
          <w:sz w:val="28"/>
          <w:szCs w:val="28"/>
          <w:lang w:val="uk-UA"/>
        </w:rPr>
        <w:t>Обов’язки голови районної організації Профспілки.</w:t>
      </w:r>
    </w:p>
    <w:p w:rsidR="00FF70F3" w:rsidRDefault="00FF70F3" w:rsidP="003750FC">
      <w:pPr>
        <w:spacing w:after="0" w:line="240" w:lineRule="auto"/>
        <w:ind w:firstLine="851"/>
        <w:jc w:val="both"/>
        <w:rPr>
          <w:sz w:val="28"/>
          <w:szCs w:val="28"/>
          <w:lang w:val="uk-UA"/>
        </w:rPr>
      </w:pPr>
      <w:r>
        <w:rPr>
          <w:sz w:val="28"/>
          <w:szCs w:val="28"/>
          <w:lang w:val="uk-UA"/>
        </w:rPr>
        <w:t>Надає відділу освіти необхідну інформацію для виконання ним взятих зобов’язань .</w:t>
      </w:r>
    </w:p>
    <w:p w:rsidR="00FF70F3" w:rsidRDefault="00FF70F3" w:rsidP="003750FC">
      <w:pPr>
        <w:spacing w:after="0" w:line="240" w:lineRule="auto"/>
        <w:ind w:firstLine="851"/>
        <w:jc w:val="both"/>
        <w:rPr>
          <w:sz w:val="28"/>
          <w:szCs w:val="28"/>
          <w:lang w:val="uk-UA"/>
        </w:rPr>
      </w:pPr>
      <w:r>
        <w:rPr>
          <w:sz w:val="28"/>
          <w:szCs w:val="28"/>
          <w:lang w:val="uk-UA"/>
        </w:rPr>
        <w:t>Забезпечує надання грошової винагороди працівникам бухгалтерії,яка здійснює безготівковий перерахунок членських профспілкових внесків у розмірі 1 (одного) відсотка до зібраних внесків.</w:t>
      </w:r>
    </w:p>
    <w:p w:rsidR="00FF70F3" w:rsidRDefault="00FF70F3" w:rsidP="003750FC">
      <w:pPr>
        <w:pStyle w:val="a9"/>
        <w:numPr>
          <w:ilvl w:val="0"/>
          <w:numId w:val="9"/>
        </w:numPr>
        <w:ind w:left="0"/>
        <w:jc w:val="both"/>
        <w:rPr>
          <w:b/>
          <w:sz w:val="28"/>
          <w:szCs w:val="28"/>
          <w:lang w:val="uk-UA"/>
        </w:rPr>
      </w:pPr>
      <w:r w:rsidRPr="0004374F">
        <w:rPr>
          <w:b/>
          <w:sz w:val="28"/>
          <w:szCs w:val="28"/>
          <w:lang w:val="uk-UA"/>
        </w:rPr>
        <w:t>Відповідальність сторін.</w:t>
      </w:r>
    </w:p>
    <w:p w:rsidR="00FF70F3" w:rsidRDefault="00FF70F3" w:rsidP="003750FC">
      <w:pPr>
        <w:spacing w:after="0" w:line="240" w:lineRule="auto"/>
        <w:ind w:firstLine="851"/>
        <w:jc w:val="both"/>
        <w:rPr>
          <w:sz w:val="28"/>
          <w:szCs w:val="28"/>
          <w:lang w:val="uk-UA"/>
        </w:rPr>
      </w:pPr>
      <w:r>
        <w:rPr>
          <w:b/>
          <w:sz w:val="28"/>
          <w:szCs w:val="28"/>
          <w:lang w:val="uk-UA"/>
        </w:rPr>
        <w:t xml:space="preserve"> </w:t>
      </w:r>
      <w:r w:rsidRPr="0004374F">
        <w:rPr>
          <w:sz w:val="28"/>
          <w:szCs w:val="28"/>
          <w:lang w:val="uk-UA"/>
        </w:rPr>
        <w:t xml:space="preserve">У </w:t>
      </w:r>
      <w:r>
        <w:rPr>
          <w:sz w:val="28"/>
          <w:szCs w:val="28"/>
          <w:lang w:val="uk-UA"/>
        </w:rPr>
        <w:t xml:space="preserve"> випадку порушення частини першої пункту  два цього договору, відділ освіти сплачує районній організації  Профспілки працівників освіти пеню у розмірі одного відсотка від загальної суми нарахованих членських </w:t>
      </w:r>
      <w:r>
        <w:rPr>
          <w:sz w:val="28"/>
          <w:szCs w:val="28"/>
          <w:lang w:val="uk-UA"/>
        </w:rPr>
        <w:lastRenderedPageBreak/>
        <w:t>внесків за кожний день перебігу терміну перерахунку членських профспілкових внесків.</w:t>
      </w:r>
    </w:p>
    <w:p w:rsidR="00FF70F3" w:rsidRDefault="00FF70F3" w:rsidP="003750FC">
      <w:pPr>
        <w:spacing w:after="0" w:line="240" w:lineRule="auto"/>
        <w:ind w:firstLine="851"/>
        <w:jc w:val="both"/>
        <w:rPr>
          <w:sz w:val="28"/>
          <w:szCs w:val="28"/>
          <w:lang w:val="uk-UA"/>
        </w:rPr>
      </w:pPr>
      <w:r>
        <w:rPr>
          <w:sz w:val="28"/>
          <w:szCs w:val="28"/>
          <w:lang w:val="uk-UA"/>
        </w:rPr>
        <w:t>За подання неправдивої або помилкової інформації, кожна із сторін несе персона</w:t>
      </w:r>
      <w:r w:rsidRPr="00FF2220">
        <w:rPr>
          <w:sz w:val="28"/>
          <w:szCs w:val="28"/>
          <w:lang w:val="uk-UA"/>
        </w:rPr>
        <w:t>л</w:t>
      </w:r>
      <w:r w:rsidRPr="00FF2220">
        <w:rPr>
          <w:b/>
          <w:sz w:val="28"/>
          <w:szCs w:val="28"/>
          <w:lang w:val="uk-UA"/>
        </w:rPr>
        <w:t>ь</w:t>
      </w:r>
      <w:r>
        <w:rPr>
          <w:sz w:val="28"/>
          <w:szCs w:val="28"/>
          <w:lang w:val="uk-UA"/>
        </w:rPr>
        <w:t>ну відповідальність відповідно чинного законодавства.</w:t>
      </w:r>
    </w:p>
    <w:p w:rsidR="00FF70F3" w:rsidRPr="00FF2220" w:rsidRDefault="00FF70F3" w:rsidP="003750FC">
      <w:pPr>
        <w:spacing w:after="0" w:line="240" w:lineRule="auto"/>
        <w:ind w:firstLine="851"/>
        <w:jc w:val="both"/>
        <w:rPr>
          <w:sz w:val="28"/>
          <w:szCs w:val="28"/>
          <w:lang w:val="uk-UA"/>
        </w:rPr>
      </w:pPr>
      <w:r>
        <w:rPr>
          <w:sz w:val="28"/>
          <w:szCs w:val="28"/>
          <w:lang w:val="uk-UA"/>
        </w:rPr>
        <w:t xml:space="preserve">Суперечки, пов’язані з </w:t>
      </w:r>
      <w:r w:rsidRPr="00FF2220">
        <w:rPr>
          <w:sz w:val="28"/>
          <w:szCs w:val="28"/>
          <w:lang w:val="uk-UA"/>
        </w:rPr>
        <w:t>виконанням цих обов’язків, розглядаються в судовому порядку.</w:t>
      </w:r>
    </w:p>
    <w:p w:rsidR="00FF70F3" w:rsidRPr="00FF2220" w:rsidRDefault="00FF70F3" w:rsidP="003750FC">
      <w:pPr>
        <w:spacing w:after="0" w:line="240" w:lineRule="auto"/>
        <w:ind w:firstLine="851"/>
        <w:jc w:val="both"/>
        <w:rPr>
          <w:sz w:val="28"/>
          <w:szCs w:val="28"/>
          <w:lang w:val="uk-UA"/>
        </w:rPr>
      </w:pPr>
      <w:r w:rsidRPr="00FF2220">
        <w:rPr>
          <w:sz w:val="28"/>
          <w:szCs w:val="28"/>
          <w:lang w:val="uk-UA"/>
        </w:rPr>
        <w:t>5.Додаткові умови.</w:t>
      </w:r>
    </w:p>
    <w:p w:rsidR="00FF70F3" w:rsidRDefault="00FF70F3" w:rsidP="003750FC">
      <w:pPr>
        <w:spacing w:after="0" w:line="240" w:lineRule="auto"/>
        <w:ind w:firstLine="851"/>
        <w:jc w:val="both"/>
        <w:rPr>
          <w:sz w:val="28"/>
          <w:szCs w:val="28"/>
          <w:lang w:val="uk-UA"/>
        </w:rPr>
      </w:pPr>
      <w:r w:rsidRPr="00FF2220">
        <w:rPr>
          <w:sz w:val="28"/>
          <w:szCs w:val="28"/>
          <w:lang w:val="uk-UA"/>
        </w:rPr>
        <w:t>У випадку зміни</w:t>
      </w:r>
      <w:r>
        <w:rPr>
          <w:sz w:val="28"/>
          <w:szCs w:val="28"/>
          <w:lang w:val="uk-UA"/>
        </w:rPr>
        <w:t xml:space="preserve"> законодавства чи нормативів відрахувань членських профспілкових внесків за пропозицією однією зі сторін протягом 10 (десяти) днів, вносяться зміни до даного договору.</w:t>
      </w:r>
    </w:p>
    <w:p w:rsidR="00FF70F3" w:rsidRDefault="00FF70F3" w:rsidP="003750FC">
      <w:pPr>
        <w:pStyle w:val="a9"/>
        <w:numPr>
          <w:ilvl w:val="0"/>
          <w:numId w:val="9"/>
        </w:numPr>
        <w:ind w:left="0"/>
        <w:jc w:val="both"/>
        <w:rPr>
          <w:b/>
          <w:sz w:val="28"/>
          <w:szCs w:val="28"/>
          <w:lang w:val="uk-UA"/>
        </w:rPr>
      </w:pPr>
      <w:r w:rsidRPr="00FF2220">
        <w:rPr>
          <w:b/>
          <w:sz w:val="28"/>
          <w:szCs w:val="28"/>
          <w:lang w:val="uk-UA"/>
        </w:rPr>
        <w:t>Термін дії договору.</w:t>
      </w:r>
    </w:p>
    <w:p w:rsidR="00FF70F3" w:rsidRPr="00FF2220" w:rsidRDefault="00FF70F3" w:rsidP="003750FC">
      <w:pPr>
        <w:spacing w:after="0" w:line="240" w:lineRule="auto"/>
        <w:jc w:val="both"/>
        <w:rPr>
          <w:sz w:val="28"/>
          <w:szCs w:val="28"/>
          <w:lang w:val="uk-UA"/>
        </w:rPr>
      </w:pPr>
      <w:r w:rsidRPr="00FF2220">
        <w:rPr>
          <w:sz w:val="28"/>
          <w:szCs w:val="28"/>
          <w:lang w:val="uk-UA"/>
        </w:rPr>
        <w:t>Даний договір набирає чинності з моменту</w:t>
      </w:r>
      <w:r>
        <w:rPr>
          <w:b/>
          <w:sz w:val="28"/>
          <w:szCs w:val="28"/>
          <w:lang w:val="uk-UA"/>
        </w:rPr>
        <w:t xml:space="preserve"> </w:t>
      </w:r>
      <w:r w:rsidRPr="00FF2220">
        <w:rPr>
          <w:sz w:val="28"/>
          <w:szCs w:val="28"/>
          <w:lang w:val="uk-UA"/>
        </w:rPr>
        <w:t>його підписання.</w:t>
      </w:r>
    </w:p>
    <w:p w:rsidR="00FF70F3" w:rsidRDefault="00FF70F3" w:rsidP="003750FC">
      <w:pPr>
        <w:spacing w:after="0" w:line="240" w:lineRule="auto"/>
        <w:ind w:firstLine="851"/>
        <w:jc w:val="both"/>
        <w:rPr>
          <w:sz w:val="28"/>
          <w:szCs w:val="28"/>
          <w:lang w:val="uk-UA"/>
        </w:rPr>
      </w:pPr>
      <w:r w:rsidRPr="00FF2220">
        <w:rPr>
          <w:sz w:val="28"/>
          <w:szCs w:val="28"/>
          <w:lang w:val="uk-UA"/>
        </w:rPr>
        <w:t>Розірвання даного договору (припинення його дії)</w:t>
      </w:r>
      <w:r>
        <w:rPr>
          <w:sz w:val="28"/>
          <w:szCs w:val="28"/>
          <w:lang w:val="uk-UA"/>
        </w:rPr>
        <w:t xml:space="preserve"> здійснюється за згодою сторін чи за рішенням суду.</w:t>
      </w:r>
    </w:p>
    <w:p w:rsidR="00FF70F3" w:rsidRDefault="00FF70F3" w:rsidP="003750FC">
      <w:pPr>
        <w:spacing w:after="0" w:line="240" w:lineRule="auto"/>
        <w:ind w:firstLine="851"/>
        <w:jc w:val="both"/>
        <w:rPr>
          <w:sz w:val="28"/>
          <w:szCs w:val="28"/>
          <w:lang w:val="uk-UA"/>
        </w:rPr>
      </w:pPr>
    </w:p>
    <w:p w:rsidR="00FF70F3" w:rsidRDefault="00FF70F3" w:rsidP="00FF70F3">
      <w:pPr>
        <w:ind w:firstLine="851"/>
        <w:jc w:val="both"/>
        <w:rPr>
          <w:b/>
          <w:sz w:val="28"/>
          <w:szCs w:val="28"/>
          <w:lang w:val="uk-UA"/>
        </w:rPr>
      </w:pPr>
      <w:r w:rsidRPr="00FF2220">
        <w:rPr>
          <w:b/>
          <w:sz w:val="28"/>
          <w:szCs w:val="28"/>
          <w:lang w:val="uk-UA"/>
        </w:rPr>
        <w:t>Юридичні адреси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9"/>
        <w:gridCol w:w="5042"/>
      </w:tblGrid>
      <w:tr w:rsidR="00FF70F3" w:rsidRPr="00E73CAD" w:rsidTr="003750FC">
        <w:trPr>
          <w:trHeight w:val="3363"/>
        </w:trPr>
        <w:tc>
          <w:tcPr>
            <w:tcW w:w="4927" w:type="dxa"/>
          </w:tcPr>
          <w:p w:rsidR="00FF70F3" w:rsidRPr="003750FC" w:rsidRDefault="003750FC" w:rsidP="003750FC">
            <w:pPr>
              <w:spacing w:after="0" w:line="360" w:lineRule="auto"/>
              <w:jc w:val="both"/>
              <w:rPr>
                <w:sz w:val="28"/>
                <w:szCs w:val="28"/>
                <w:lang w:val="uk-UA"/>
              </w:rPr>
            </w:pPr>
            <w:r w:rsidRPr="003750FC">
              <w:rPr>
                <w:sz w:val="28"/>
                <w:szCs w:val="28"/>
                <w:lang w:val="uk-UA"/>
              </w:rPr>
              <w:t>Вул.. Ювілейна , 9,</w:t>
            </w:r>
          </w:p>
          <w:p w:rsidR="003750FC" w:rsidRPr="003750FC" w:rsidRDefault="003750FC" w:rsidP="003750FC">
            <w:pPr>
              <w:spacing w:after="0" w:line="360" w:lineRule="auto"/>
              <w:jc w:val="both"/>
              <w:rPr>
                <w:sz w:val="28"/>
                <w:szCs w:val="28"/>
                <w:lang w:val="uk-UA"/>
              </w:rPr>
            </w:pPr>
            <w:proofErr w:type="spellStart"/>
            <w:r w:rsidRPr="003750FC">
              <w:rPr>
                <w:sz w:val="28"/>
                <w:szCs w:val="28"/>
                <w:lang w:val="uk-UA"/>
              </w:rPr>
              <w:t>Смт</w:t>
            </w:r>
            <w:proofErr w:type="spellEnd"/>
            <w:r w:rsidRPr="003750FC">
              <w:rPr>
                <w:sz w:val="28"/>
                <w:szCs w:val="28"/>
                <w:lang w:val="uk-UA"/>
              </w:rPr>
              <w:t>. Первомайське</w:t>
            </w:r>
          </w:p>
          <w:p w:rsidR="003750FC" w:rsidRPr="00E73CAD" w:rsidRDefault="003750FC" w:rsidP="003750FC">
            <w:pPr>
              <w:spacing w:after="0" w:line="360" w:lineRule="auto"/>
              <w:jc w:val="both"/>
              <w:rPr>
                <w:b/>
                <w:sz w:val="28"/>
                <w:szCs w:val="28"/>
                <w:lang w:val="uk-UA"/>
              </w:rPr>
            </w:pPr>
            <w:r w:rsidRPr="003750FC">
              <w:rPr>
                <w:sz w:val="28"/>
                <w:szCs w:val="28"/>
                <w:lang w:val="uk-UA"/>
              </w:rPr>
              <w:t>57232</w:t>
            </w:r>
          </w:p>
        </w:tc>
        <w:tc>
          <w:tcPr>
            <w:tcW w:w="4927" w:type="dxa"/>
          </w:tcPr>
          <w:p w:rsidR="00FF70F3" w:rsidRPr="00E73CAD" w:rsidRDefault="00FF70F3" w:rsidP="003750FC">
            <w:pPr>
              <w:spacing w:after="0" w:line="240" w:lineRule="auto"/>
              <w:jc w:val="both"/>
              <w:rPr>
                <w:sz w:val="28"/>
                <w:szCs w:val="28"/>
                <w:lang w:val="uk-UA"/>
              </w:rPr>
            </w:pPr>
            <w:r w:rsidRPr="00E73CAD">
              <w:rPr>
                <w:sz w:val="28"/>
                <w:szCs w:val="28"/>
                <w:lang w:val="uk-UA"/>
              </w:rPr>
              <w:t>Скорочена назва:</w:t>
            </w:r>
          </w:p>
          <w:p w:rsidR="00FF70F3" w:rsidRPr="00E73CAD" w:rsidRDefault="00FF70F3" w:rsidP="003750FC">
            <w:pPr>
              <w:spacing w:after="0" w:line="240" w:lineRule="auto"/>
              <w:jc w:val="both"/>
              <w:rPr>
                <w:sz w:val="28"/>
                <w:szCs w:val="28"/>
                <w:lang w:val="uk-UA"/>
              </w:rPr>
            </w:pPr>
            <w:r w:rsidRPr="00E73CAD">
              <w:rPr>
                <w:sz w:val="28"/>
                <w:szCs w:val="28"/>
                <w:lang w:val="uk-UA"/>
              </w:rPr>
              <w:t>Вітовська РО ПП освіти і науки (для банка)</w:t>
            </w:r>
          </w:p>
          <w:p w:rsidR="00FF70F3" w:rsidRPr="00E73CAD" w:rsidRDefault="00FF70F3" w:rsidP="003750FC">
            <w:pPr>
              <w:spacing w:after="0" w:line="240" w:lineRule="auto"/>
              <w:jc w:val="both"/>
              <w:rPr>
                <w:sz w:val="28"/>
                <w:szCs w:val="28"/>
                <w:lang w:val="uk-UA"/>
              </w:rPr>
            </w:pPr>
            <w:r w:rsidRPr="00E73CAD">
              <w:rPr>
                <w:sz w:val="28"/>
                <w:szCs w:val="28"/>
                <w:lang w:val="uk-UA"/>
              </w:rPr>
              <w:t>Банк: «Райффайзен Банк Аваль»</w:t>
            </w:r>
          </w:p>
          <w:p w:rsidR="00FF70F3" w:rsidRPr="00E73CAD" w:rsidRDefault="00FF70F3" w:rsidP="003750FC">
            <w:pPr>
              <w:spacing w:after="0" w:line="240" w:lineRule="auto"/>
              <w:jc w:val="both"/>
              <w:rPr>
                <w:sz w:val="28"/>
                <w:szCs w:val="28"/>
              </w:rPr>
            </w:pPr>
            <w:r w:rsidRPr="00E73CAD">
              <w:rPr>
                <w:sz w:val="28"/>
                <w:szCs w:val="28"/>
                <w:lang w:val="uk-UA"/>
              </w:rPr>
              <w:t>Рахунок U</w:t>
            </w:r>
            <w:r w:rsidRPr="00E73CAD">
              <w:rPr>
                <w:sz w:val="28"/>
                <w:szCs w:val="28"/>
                <w:lang w:val="en-US"/>
              </w:rPr>
              <w:t>A</w:t>
            </w:r>
          </w:p>
          <w:p w:rsidR="00FF70F3" w:rsidRPr="00E73CAD" w:rsidRDefault="00FF70F3" w:rsidP="003750FC">
            <w:pPr>
              <w:spacing w:after="0" w:line="240" w:lineRule="auto"/>
              <w:jc w:val="both"/>
              <w:rPr>
                <w:sz w:val="28"/>
                <w:szCs w:val="28"/>
              </w:rPr>
            </w:pPr>
            <w:r w:rsidRPr="00E73CAD">
              <w:rPr>
                <w:sz w:val="28"/>
                <w:szCs w:val="28"/>
              </w:rPr>
              <w:t>9238080500000000260041026004102645</w:t>
            </w:r>
          </w:p>
          <w:p w:rsidR="00FF70F3" w:rsidRPr="00E73CAD" w:rsidRDefault="00FF70F3" w:rsidP="003750FC">
            <w:pPr>
              <w:spacing w:after="0" w:line="240" w:lineRule="auto"/>
              <w:jc w:val="both"/>
              <w:rPr>
                <w:sz w:val="28"/>
                <w:szCs w:val="28"/>
                <w:lang w:val="uk-UA"/>
              </w:rPr>
            </w:pPr>
            <w:r w:rsidRPr="00E73CAD">
              <w:rPr>
                <w:sz w:val="28"/>
                <w:szCs w:val="28"/>
                <w:lang w:val="uk-UA"/>
              </w:rPr>
              <w:t>КОД  ЄДРПОУ  02673602</w:t>
            </w:r>
          </w:p>
          <w:p w:rsidR="00FF70F3" w:rsidRPr="00E73CAD" w:rsidRDefault="00FF70F3" w:rsidP="003750FC">
            <w:pPr>
              <w:spacing w:after="0" w:line="240" w:lineRule="auto"/>
              <w:jc w:val="both"/>
              <w:rPr>
                <w:sz w:val="28"/>
                <w:szCs w:val="28"/>
                <w:lang w:val="uk-UA"/>
              </w:rPr>
            </w:pPr>
            <w:r w:rsidRPr="00E73CAD">
              <w:rPr>
                <w:sz w:val="28"/>
                <w:szCs w:val="28"/>
                <w:lang w:val="uk-UA"/>
              </w:rPr>
              <w:t>54050</w:t>
            </w:r>
          </w:p>
          <w:p w:rsidR="00FF70F3" w:rsidRPr="00E73CAD" w:rsidRDefault="00FF70F3" w:rsidP="003750FC">
            <w:pPr>
              <w:jc w:val="both"/>
              <w:rPr>
                <w:sz w:val="28"/>
                <w:szCs w:val="28"/>
                <w:lang w:val="uk-UA"/>
              </w:rPr>
            </w:pPr>
            <w:r w:rsidRPr="00E73CAD">
              <w:rPr>
                <w:sz w:val="28"/>
                <w:szCs w:val="28"/>
                <w:lang w:val="uk-UA"/>
              </w:rPr>
              <w:t>м. Миколаїв, пр.Богоявленський,  306</w:t>
            </w:r>
          </w:p>
        </w:tc>
      </w:tr>
      <w:tr w:rsidR="00FF70F3" w:rsidRPr="00E73CAD" w:rsidTr="004E3CEC">
        <w:tc>
          <w:tcPr>
            <w:tcW w:w="4927" w:type="dxa"/>
          </w:tcPr>
          <w:p w:rsidR="003750FC" w:rsidRDefault="003750FC" w:rsidP="003750FC">
            <w:pPr>
              <w:rPr>
                <w:sz w:val="28"/>
                <w:szCs w:val="28"/>
                <w:lang w:val="uk-UA"/>
              </w:rPr>
            </w:pPr>
            <w:r>
              <w:rPr>
                <w:sz w:val="28"/>
                <w:szCs w:val="28"/>
                <w:lang w:val="uk-UA"/>
              </w:rPr>
              <w:t>Голова Первомайської селищної ради об’єднаної  територіальної громади</w:t>
            </w:r>
          </w:p>
          <w:p w:rsidR="003750FC" w:rsidRDefault="003750FC" w:rsidP="003750FC">
            <w:pPr>
              <w:jc w:val="center"/>
              <w:rPr>
                <w:sz w:val="28"/>
                <w:szCs w:val="28"/>
                <w:lang w:val="uk-UA"/>
              </w:rPr>
            </w:pPr>
            <w:r>
              <w:rPr>
                <w:sz w:val="28"/>
                <w:szCs w:val="28"/>
                <w:lang w:val="uk-UA"/>
              </w:rPr>
              <w:t>РОЗСОХА</w:t>
            </w:r>
          </w:p>
          <w:p w:rsidR="003750FC" w:rsidRDefault="003750FC" w:rsidP="003750FC">
            <w:pPr>
              <w:jc w:val="center"/>
              <w:rPr>
                <w:sz w:val="28"/>
                <w:szCs w:val="28"/>
                <w:lang w:val="uk-UA"/>
              </w:rPr>
            </w:pPr>
            <w:r>
              <w:rPr>
                <w:sz w:val="28"/>
                <w:szCs w:val="28"/>
                <w:lang w:val="uk-UA"/>
              </w:rPr>
              <w:t>Сергій Сергійович</w:t>
            </w:r>
          </w:p>
          <w:p w:rsidR="00FF70F3" w:rsidRPr="00E73CAD" w:rsidRDefault="00FF70F3" w:rsidP="004E3CEC">
            <w:pPr>
              <w:jc w:val="center"/>
              <w:rPr>
                <w:sz w:val="28"/>
                <w:szCs w:val="28"/>
                <w:lang w:val="uk-UA"/>
              </w:rPr>
            </w:pPr>
            <w:r w:rsidRPr="00E73CAD">
              <w:rPr>
                <w:sz w:val="28"/>
                <w:szCs w:val="28"/>
                <w:lang w:val="uk-UA"/>
              </w:rPr>
              <w:t>_______________________</w:t>
            </w:r>
          </w:p>
          <w:p w:rsidR="00FF70F3" w:rsidRPr="00E73CAD" w:rsidRDefault="00FF70F3" w:rsidP="004E3CEC">
            <w:pPr>
              <w:jc w:val="center"/>
              <w:rPr>
                <w:sz w:val="20"/>
                <w:szCs w:val="20"/>
                <w:lang w:val="uk-UA"/>
              </w:rPr>
            </w:pPr>
            <w:r w:rsidRPr="00E73CAD">
              <w:rPr>
                <w:sz w:val="20"/>
                <w:szCs w:val="20"/>
                <w:lang w:val="uk-UA"/>
              </w:rPr>
              <w:t>підпис</w:t>
            </w:r>
          </w:p>
          <w:p w:rsidR="00FF70F3" w:rsidRPr="00E73CAD" w:rsidRDefault="00FF70F3" w:rsidP="004E3CEC">
            <w:pPr>
              <w:rPr>
                <w:sz w:val="20"/>
                <w:szCs w:val="20"/>
                <w:lang w:val="uk-UA"/>
              </w:rPr>
            </w:pPr>
            <w:r w:rsidRPr="00E73CAD">
              <w:rPr>
                <w:sz w:val="20"/>
                <w:szCs w:val="20"/>
                <w:lang w:val="uk-UA"/>
              </w:rPr>
              <w:t>М.П.</w:t>
            </w:r>
          </w:p>
        </w:tc>
        <w:tc>
          <w:tcPr>
            <w:tcW w:w="4927" w:type="dxa"/>
          </w:tcPr>
          <w:p w:rsidR="00FF70F3" w:rsidRPr="00E73CAD" w:rsidRDefault="00FF70F3" w:rsidP="004E3CEC">
            <w:pPr>
              <w:jc w:val="center"/>
              <w:rPr>
                <w:sz w:val="28"/>
                <w:szCs w:val="28"/>
                <w:lang w:val="uk-UA"/>
              </w:rPr>
            </w:pPr>
            <w:r w:rsidRPr="00E73CAD">
              <w:rPr>
                <w:sz w:val="28"/>
                <w:szCs w:val="28"/>
                <w:lang w:val="uk-UA"/>
              </w:rPr>
              <w:t>Голова районної організації Профспілки працівників освіти і науки України</w:t>
            </w:r>
          </w:p>
          <w:p w:rsidR="00FF70F3" w:rsidRPr="00E73CAD" w:rsidRDefault="00FF70F3" w:rsidP="004E3CEC">
            <w:pPr>
              <w:jc w:val="center"/>
              <w:rPr>
                <w:sz w:val="28"/>
                <w:szCs w:val="28"/>
                <w:lang w:val="uk-UA"/>
              </w:rPr>
            </w:pPr>
            <w:r w:rsidRPr="00E73CAD">
              <w:rPr>
                <w:sz w:val="28"/>
                <w:szCs w:val="28"/>
                <w:lang w:val="uk-UA"/>
              </w:rPr>
              <w:t xml:space="preserve">ПАЛІЄНКО </w:t>
            </w:r>
          </w:p>
          <w:p w:rsidR="00FF70F3" w:rsidRPr="00E73CAD" w:rsidRDefault="00FF70F3" w:rsidP="004E3CEC">
            <w:pPr>
              <w:jc w:val="center"/>
              <w:rPr>
                <w:sz w:val="28"/>
                <w:szCs w:val="28"/>
                <w:lang w:val="uk-UA"/>
              </w:rPr>
            </w:pPr>
            <w:r w:rsidRPr="00E73CAD">
              <w:rPr>
                <w:sz w:val="28"/>
                <w:szCs w:val="28"/>
                <w:lang w:val="uk-UA"/>
              </w:rPr>
              <w:t>Людмила Миколаївна</w:t>
            </w:r>
          </w:p>
          <w:p w:rsidR="00FF70F3" w:rsidRPr="00E73CAD" w:rsidRDefault="00FF70F3" w:rsidP="004E3CEC">
            <w:pPr>
              <w:jc w:val="center"/>
              <w:rPr>
                <w:sz w:val="28"/>
                <w:szCs w:val="28"/>
                <w:lang w:val="uk-UA"/>
              </w:rPr>
            </w:pPr>
            <w:r w:rsidRPr="00E73CAD">
              <w:rPr>
                <w:sz w:val="28"/>
                <w:szCs w:val="28"/>
                <w:lang w:val="uk-UA"/>
              </w:rPr>
              <w:t>____________________</w:t>
            </w:r>
          </w:p>
          <w:p w:rsidR="00FF70F3" w:rsidRPr="00E73CAD" w:rsidRDefault="00FF70F3" w:rsidP="004E3CEC">
            <w:pPr>
              <w:jc w:val="center"/>
              <w:rPr>
                <w:sz w:val="20"/>
                <w:szCs w:val="20"/>
                <w:lang w:val="uk-UA"/>
              </w:rPr>
            </w:pPr>
            <w:r w:rsidRPr="00E73CAD">
              <w:rPr>
                <w:sz w:val="20"/>
                <w:szCs w:val="20"/>
                <w:lang w:val="uk-UA"/>
              </w:rPr>
              <w:t>Підпис</w:t>
            </w:r>
          </w:p>
          <w:p w:rsidR="00FF70F3" w:rsidRPr="00E73CAD" w:rsidRDefault="00FF70F3" w:rsidP="004E3CEC">
            <w:pPr>
              <w:rPr>
                <w:sz w:val="20"/>
                <w:szCs w:val="20"/>
                <w:lang w:val="uk-UA"/>
              </w:rPr>
            </w:pPr>
            <w:r w:rsidRPr="00E73CAD">
              <w:rPr>
                <w:sz w:val="20"/>
                <w:szCs w:val="20"/>
                <w:lang w:val="uk-UA"/>
              </w:rPr>
              <w:t>М.П.</w:t>
            </w:r>
          </w:p>
          <w:p w:rsidR="00FF70F3" w:rsidRPr="00E73CAD" w:rsidRDefault="00FF70F3" w:rsidP="004E3CEC">
            <w:pPr>
              <w:jc w:val="center"/>
              <w:rPr>
                <w:sz w:val="28"/>
                <w:szCs w:val="28"/>
                <w:lang w:val="uk-UA"/>
              </w:rPr>
            </w:pPr>
          </w:p>
        </w:tc>
      </w:tr>
    </w:tbl>
    <w:p w:rsidR="00FF70F3" w:rsidRDefault="00FF70F3" w:rsidP="00FF70F3">
      <w:pPr>
        <w:ind w:firstLine="851"/>
        <w:jc w:val="both"/>
        <w:rPr>
          <w:b/>
          <w:sz w:val="28"/>
          <w:szCs w:val="28"/>
          <w:lang w:val="uk-UA"/>
        </w:rPr>
      </w:pPr>
    </w:p>
    <w:p w:rsidR="00FF70F3" w:rsidRPr="00FF2220" w:rsidRDefault="00FF70F3" w:rsidP="00FF70F3">
      <w:pPr>
        <w:ind w:firstLine="851"/>
        <w:jc w:val="both"/>
        <w:rPr>
          <w:b/>
          <w:sz w:val="28"/>
          <w:szCs w:val="28"/>
          <w:lang w:val="uk-UA"/>
        </w:rPr>
      </w:pPr>
      <w:r>
        <w:rPr>
          <w:b/>
          <w:sz w:val="28"/>
          <w:szCs w:val="28"/>
          <w:lang w:val="uk-UA"/>
        </w:rPr>
        <w:t>Дата підписання  «____»_____________20___р.</w:t>
      </w:r>
    </w:p>
    <w:p w:rsidR="00FF70F3" w:rsidRDefault="00FF70F3" w:rsidP="00FF70F3">
      <w:pPr>
        <w:ind w:left="6933" w:firstLine="855"/>
        <w:jc w:val="both"/>
        <w:rPr>
          <w:sz w:val="28"/>
          <w:szCs w:val="28"/>
          <w:lang w:val="uk-UA"/>
        </w:rPr>
      </w:pPr>
    </w:p>
    <w:p w:rsidR="00FF70F3" w:rsidRDefault="00FF70F3" w:rsidP="00FF70F3">
      <w:pPr>
        <w:autoSpaceDE w:val="0"/>
        <w:autoSpaceDN w:val="0"/>
        <w:adjustRightInd w:val="0"/>
        <w:jc w:val="right"/>
        <w:rPr>
          <w:rFonts w:eastAsia="Times New Roman" w:cs="Times New Roman,Bold"/>
          <w:b/>
          <w:sz w:val="28"/>
          <w:szCs w:val="28"/>
          <w:lang w:val="uk-UA"/>
        </w:rPr>
      </w:pPr>
      <w:r>
        <w:rPr>
          <w:rFonts w:eastAsia="Times New Roman" w:cs="Times New Roman,Bold"/>
          <w:b/>
          <w:sz w:val="28"/>
          <w:szCs w:val="28"/>
          <w:lang w:val="uk-UA"/>
        </w:rPr>
        <w:lastRenderedPageBreak/>
        <w:t>Додаток 10</w:t>
      </w:r>
    </w:p>
    <w:p w:rsidR="00FF70F3" w:rsidRDefault="00FF70F3" w:rsidP="00FF70F3">
      <w:pPr>
        <w:autoSpaceDE w:val="0"/>
        <w:autoSpaceDN w:val="0"/>
        <w:adjustRightInd w:val="0"/>
        <w:jc w:val="center"/>
        <w:rPr>
          <w:rFonts w:eastAsia="Times New Roman" w:cs="Times New Roman,Bold"/>
          <w:b/>
          <w:sz w:val="28"/>
          <w:szCs w:val="28"/>
          <w:lang w:val="uk-UA"/>
        </w:rPr>
      </w:pPr>
    </w:p>
    <w:p w:rsidR="00FF70F3" w:rsidRDefault="00FF70F3" w:rsidP="00FF70F3">
      <w:pPr>
        <w:autoSpaceDE w:val="0"/>
        <w:autoSpaceDN w:val="0"/>
        <w:adjustRightInd w:val="0"/>
        <w:jc w:val="center"/>
        <w:rPr>
          <w:rFonts w:eastAsia="Times New Roman" w:cs="Times New Roman,Bold"/>
          <w:b/>
          <w:sz w:val="28"/>
          <w:szCs w:val="28"/>
          <w:lang w:val="uk-UA"/>
        </w:rPr>
      </w:pPr>
    </w:p>
    <w:p w:rsidR="00FF70F3" w:rsidRPr="003750FC" w:rsidRDefault="00FF70F3" w:rsidP="00FF70F3">
      <w:pPr>
        <w:autoSpaceDE w:val="0"/>
        <w:autoSpaceDN w:val="0"/>
        <w:adjustRightInd w:val="0"/>
        <w:jc w:val="center"/>
        <w:rPr>
          <w:rFonts w:ascii="Times New Roman" w:eastAsia="Times New Roman" w:hAnsi="Times New Roman" w:cs="Times New Roman"/>
          <w:b/>
          <w:sz w:val="28"/>
          <w:szCs w:val="28"/>
          <w:lang w:val="uk-UA"/>
        </w:rPr>
      </w:pPr>
      <w:r w:rsidRPr="003750FC">
        <w:rPr>
          <w:rFonts w:ascii="Times New Roman" w:eastAsia="Times New Roman" w:hAnsi="Times New Roman" w:cs="Times New Roman"/>
          <w:b/>
          <w:sz w:val="28"/>
          <w:szCs w:val="28"/>
          <w:lang w:val="uk-UA"/>
        </w:rPr>
        <w:t>СКЛАД</w:t>
      </w:r>
    </w:p>
    <w:p w:rsidR="00FF70F3" w:rsidRPr="003750FC" w:rsidRDefault="00FF70F3" w:rsidP="00FF70F3">
      <w:pPr>
        <w:jc w:val="center"/>
        <w:rPr>
          <w:rFonts w:ascii="Times New Roman" w:hAnsi="Times New Roman" w:cs="Times New Roman"/>
          <w:b/>
          <w:color w:val="000000"/>
          <w:sz w:val="28"/>
          <w:szCs w:val="28"/>
          <w:lang w:val="uk-UA"/>
        </w:rPr>
      </w:pPr>
      <w:r w:rsidRPr="003750FC">
        <w:rPr>
          <w:rFonts w:ascii="Times New Roman" w:hAnsi="Times New Roman" w:cs="Times New Roman"/>
          <w:b/>
          <w:color w:val="000000"/>
          <w:sz w:val="28"/>
          <w:szCs w:val="28"/>
          <w:lang w:val="uk-UA"/>
        </w:rPr>
        <w:t xml:space="preserve">двосторонньої комісії по розробленню та </w:t>
      </w:r>
    </w:p>
    <w:p w:rsidR="00FF70F3" w:rsidRPr="003750FC" w:rsidRDefault="00FF70F3" w:rsidP="00FF70F3">
      <w:pPr>
        <w:jc w:val="center"/>
        <w:rPr>
          <w:rFonts w:ascii="Times New Roman" w:hAnsi="Times New Roman" w:cs="Times New Roman"/>
          <w:b/>
          <w:color w:val="000000"/>
          <w:sz w:val="28"/>
          <w:szCs w:val="28"/>
          <w:lang w:val="uk-UA"/>
        </w:rPr>
      </w:pPr>
      <w:r w:rsidRPr="003750FC">
        <w:rPr>
          <w:rFonts w:ascii="Times New Roman" w:hAnsi="Times New Roman" w:cs="Times New Roman"/>
          <w:b/>
          <w:color w:val="000000"/>
          <w:sz w:val="28"/>
          <w:szCs w:val="28"/>
          <w:lang w:val="uk-UA"/>
        </w:rPr>
        <w:t>здійсненню контролю за виконанням Угоди</w:t>
      </w:r>
    </w:p>
    <w:p w:rsidR="00FF70F3" w:rsidRPr="003750FC" w:rsidRDefault="00FF70F3" w:rsidP="00FF70F3">
      <w:pPr>
        <w:rPr>
          <w:rFonts w:ascii="Times New Roman" w:hAnsi="Times New Roman" w:cs="Times New Roman"/>
          <w:color w:val="000000"/>
          <w:sz w:val="28"/>
          <w:szCs w:val="28"/>
          <w:lang w:val="uk-UA"/>
        </w:rPr>
      </w:pPr>
    </w:p>
    <w:p w:rsidR="00FF70F3" w:rsidRDefault="00FF70F3" w:rsidP="00FF70F3">
      <w:pPr>
        <w:rPr>
          <w:b/>
          <w:color w:val="000000"/>
          <w:sz w:val="28"/>
          <w:szCs w:val="28"/>
          <w:lang w:val="uk-UA"/>
        </w:rPr>
      </w:pPr>
    </w:p>
    <w:p w:rsidR="00FF70F3" w:rsidRDefault="00FF70F3" w:rsidP="00FF70F3">
      <w:pPr>
        <w:ind w:left="4248" w:hanging="4248"/>
        <w:rPr>
          <w:b/>
          <w:color w:val="000000"/>
          <w:sz w:val="28"/>
          <w:szCs w:val="28"/>
          <w:lang w:val="uk-UA"/>
        </w:rPr>
      </w:pPr>
      <w:r>
        <w:rPr>
          <w:b/>
          <w:color w:val="000000"/>
          <w:sz w:val="28"/>
          <w:szCs w:val="28"/>
          <w:lang w:val="uk-UA"/>
        </w:rPr>
        <w:t xml:space="preserve">Від територіальної громади               </w:t>
      </w:r>
      <w:r w:rsidR="003750FC">
        <w:rPr>
          <w:b/>
          <w:color w:val="000000"/>
          <w:sz w:val="28"/>
          <w:szCs w:val="28"/>
          <w:lang w:val="uk-UA"/>
        </w:rPr>
        <w:t xml:space="preserve">       </w:t>
      </w:r>
      <w:r>
        <w:rPr>
          <w:b/>
          <w:color w:val="000000"/>
          <w:sz w:val="28"/>
          <w:szCs w:val="28"/>
          <w:lang w:val="uk-UA"/>
        </w:rPr>
        <w:t xml:space="preserve">  Районної організації П</w:t>
      </w:r>
      <w:r w:rsidRPr="002F317C">
        <w:rPr>
          <w:b/>
          <w:color w:val="000000"/>
          <w:sz w:val="28"/>
          <w:szCs w:val="28"/>
          <w:lang w:val="uk-UA"/>
        </w:rPr>
        <w:t>рофспілки</w:t>
      </w:r>
    </w:p>
    <w:sectPr w:rsidR="00FF70F3" w:rsidSect="009F694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7029"/>
    <w:multiLevelType w:val="multilevel"/>
    <w:tmpl w:val="3F9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024EE"/>
    <w:multiLevelType w:val="hybridMultilevel"/>
    <w:tmpl w:val="4996975C"/>
    <w:lvl w:ilvl="0" w:tplc="1C52E89C">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EB36FA"/>
    <w:multiLevelType w:val="hybridMultilevel"/>
    <w:tmpl w:val="31A885D2"/>
    <w:lvl w:ilvl="0" w:tplc="5EA099A4">
      <w:start w:val="1"/>
      <w:numFmt w:val="bullet"/>
      <w:lvlText w:val=""/>
      <w:lvlJc w:val="left"/>
      <w:pPr>
        <w:ind w:left="360" w:hanging="360"/>
      </w:pPr>
      <w:rPr>
        <w:rFonts w:ascii="Wingdings 3" w:hAnsi="Wingdings 3" w:hint="default"/>
        <w:color w:val="auto"/>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50D1263D"/>
    <w:multiLevelType w:val="multilevel"/>
    <w:tmpl w:val="5BC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6043E7"/>
    <w:multiLevelType w:val="multilevel"/>
    <w:tmpl w:val="54023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565B28D5"/>
    <w:multiLevelType w:val="hybridMultilevel"/>
    <w:tmpl w:val="1A86EE48"/>
    <w:lvl w:ilvl="0" w:tplc="80A4A6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8532679"/>
    <w:multiLevelType w:val="multilevel"/>
    <w:tmpl w:val="3C76D64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4A27641"/>
    <w:multiLevelType w:val="hybridMultilevel"/>
    <w:tmpl w:val="2C16C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FF594C"/>
    <w:multiLevelType w:val="hybridMultilevel"/>
    <w:tmpl w:val="723E1AA8"/>
    <w:lvl w:ilvl="0" w:tplc="9140D9EA">
      <w:start w:val="1"/>
      <w:numFmt w:val="bullet"/>
      <w:lvlText w:val=""/>
      <w:lvlJc w:val="left"/>
      <w:pPr>
        <w:tabs>
          <w:tab w:val="num" w:pos="360"/>
        </w:tabs>
        <w:ind w:left="360" w:hanging="360"/>
      </w:pPr>
      <w:rPr>
        <w:rFonts w:ascii="Wingdings 3" w:hAnsi="Wingdings 3" w:hint="default"/>
      </w:rPr>
    </w:lvl>
    <w:lvl w:ilvl="1" w:tplc="68D89704" w:tentative="1">
      <w:start w:val="1"/>
      <w:numFmt w:val="bullet"/>
      <w:lvlText w:val=""/>
      <w:lvlJc w:val="left"/>
      <w:pPr>
        <w:tabs>
          <w:tab w:val="num" w:pos="1080"/>
        </w:tabs>
        <w:ind w:left="1080" w:hanging="360"/>
      </w:pPr>
      <w:rPr>
        <w:rFonts w:ascii="Wingdings 3" w:hAnsi="Wingdings 3" w:hint="default"/>
      </w:rPr>
    </w:lvl>
    <w:lvl w:ilvl="2" w:tplc="199027E2" w:tentative="1">
      <w:start w:val="1"/>
      <w:numFmt w:val="bullet"/>
      <w:lvlText w:val=""/>
      <w:lvlJc w:val="left"/>
      <w:pPr>
        <w:tabs>
          <w:tab w:val="num" w:pos="1800"/>
        </w:tabs>
        <w:ind w:left="1800" w:hanging="360"/>
      </w:pPr>
      <w:rPr>
        <w:rFonts w:ascii="Wingdings 3" w:hAnsi="Wingdings 3" w:hint="default"/>
      </w:rPr>
    </w:lvl>
    <w:lvl w:ilvl="3" w:tplc="8752F6E4" w:tentative="1">
      <w:start w:val="1"/>
      <w:numFmt w:val="bullet"/>
      <w:lvlText w:val=""/>
      <w:lvlJc w:val="left"/>
      <w:pPr>
        <w:tabs>
          <w:tab w:val="num" w:pos="2520"/>
        </w:tabs>
        <w:ind w:left="2520" w:hanging="360"/>
      </w:pPr>
      <w:rPr>
        <w:rFonts w:ascii="Wingdings 3" w:hAnsi="Wingdings 3" w:hint="default"/>
      </w:rPr>
    </w:lvl>
    <w:lvl w:ilvl="4" w:tplc="5058AA6A" w:tentative="1">
      <w:start w:val="1"/>
      <w:numFmt w:val="bullet"/>
      <w:lvlText w:val=""/>
      <w:lvlJc w:val="left"/>
      <w:pPr>
        <w:tabs>
          <w:tab w:val="num" w:pos="3240"/>
        </w:tabs>
        <w:ind w:left="3240" w:hanging="360"/>
      </w:pPr>
      <w:rPr>
        <w:rFonts w:ascii="Wingdings 3" w:hAnsi="Wingdings 3" w:hint="default"/>
      </w:rPr>
    </w:lvl>
    <w:lvl w:ilvl="5" w:tplc="562072CA" w:tentative="1">
      <w:start w:val="1"/>
      <w:numFmt w:val="bullet"/>
      <w:lvlText w:val=""/>
      <w:lvlJc w:val="left"/>
      <w:pPr>
        <w:tabs>
          <w:tab w:val="num" w:pos="3960"/>
        </w:tabs>
        <w:ind w:left="3960" w:hanging="360"/>
      </w:pPr>
      <w:rPr>
        <w:rFonts w:ascii="Wingdings 3" w:hAnsi="Wingdings 3" w:hint="default"/>
      </w:rPr>
    </w:lvl>
    <w:lvl w:ilvl="6" w:tplc="3A1EE21E" w:tentative="1">
      <w:start w:val="1"/>
      <w:numFmt w:val="bullet"/>
      <w:lvlText w:val=""/>
      <w:lvlJc w:val="left"/>
      <w:pPr>
        <w:tabs>
          <w:tab w:val="num" w:pos="4680"/>
        </w:tabs>
        <w:ind w:left="4680" w:hanging="360"/>
      </w:pPr>
      <w:rPr>
        <w:rFonts w:ascii="Wingdings 3" w:hAnsi="Wingdings 3" w:hint="default"/>
      </w:rPr>
    </w:lvl>
    <w:lvl w:ilvl="7" w:tplc="4F26FEA6" w:tentative="1">
      <w:start w:val="1"/>
      <w:numFmt w:val="bullet"/>
      <w:lvlText w:val=""/>
      <w:lvlJc w:val="left"/>
      <w:pPr>
        <w:tabs>
          <w:tab w:val="num" w:pos="5400"/>
        </w:tabs>
        <w:ind w:left="5400" w:hanging="360"/>
      </w:pPr>
      <w:rPr>
        <w:rFonts w:ascii="Wingdings 3" w:hAnsi="Wingdings 3" w:hint="default"/>
      </w:rPr>
    </w:lvl>
    <w:lvl w:ilvl="8" w:tplc="F554384A" w:tentative="1">
      <w:start w:val="1"/>
      <w:numFmt w:val="bullet"/>
      <w:lvlText w:val=""/>
      <w:lvlJc w:val="left"/>
      <w:pPr>
        <w:tabs>
          <w:tab w:val="num" w:pos="6120"/>
        </w:tabs>
        <w:ind w:left="6120" w:hanging="360"/>
      </w:pPr>
      <w:rPr>
        <w:rFonts w:ascii="Wingdings 3" w:hAnsi="Wingdings 3" w:hint="default"/>
      </w:rPr>
    </w:lvl>
  </w:abstractNum>
  <w:abstractNum w:abstractNumId="9">
    <w:nsid w:val="7B166032"/>
    <w:multiLevelType w:val="multilevel"/>
    <w:tmpl w:val="47A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2"/>
  </w:num>
  <w:num w:numId="5">
    <w:abstractNumId w:val="4"/>
  </w:num>
  <w:num w:numId="6">
    <w:abstractNumId w:val="3"/>
  </w:num>
  <w:num w:numId="7">
    <w:abstractNumId w:val="9"/>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0F3"/>
    <w:rsid w:val="003750FC"/>
    <w:rsid w:val="004E3CEC"/>
    <w:rsid w:val="00776997"/>
    <w:rsid w:val="00827AA8"/>
    <w:rsid w:val="008E7A7C"/>
    <w:rsid w:val="00901798"/>
    <w:rsid w:val="009F6944"/>
    <w:rsid w:val="00AB4B11"/>
    <w:rsid w:val="00CB583C"/>
    <w:rsid w:val="00CD38C4"/>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7C"/>
  </w:style>
  <w:style w:type="paragraph" w:styleId="1">
    <w:name w:val="heading 1"/>
    <w:basedOn w:val="a"/>
    <w:next w:val="a"/>
    <w:link w:val="10"/>
    <w:qFormat/>
    <w:rsid w:val="00FF70F3"/>
    <w:pPr>
      <w:keepNext/>
      <w:spacing w:before="240" w:after="60" w:line="240" w:lineRule="auto"/>
      <w:outlineLvl w:val="0"/>
    </w:pPr>
    <w:rPr>
      <w:rFonts w:ascii="Arial" w:eastAsia="Calibri" w:hAnsi="Arial" w:cs="Arial"/>
      <w:b/>
      <w:bCs/>
      <w:kern w:val="32"/>
      <w:sz w:val="32"/>
      <w:szCs w:val="32"/>
    </w:rPr>
  </w:style>
  <w:style w:type="paragraph" w:styleId="3">
    <w:name w:val="heading 3"/>
    <w:basedOn w:val="a"/>
    <w:next w:val="a"/>
    <w:link w:val="30"/>
    <w:qFormat/>
    <w:rsid w:val="00FF70F3"/>
    <w:pPr>
      <w:keepNext/>
      <w:spacing w:after="0" w:line="240" w:lineRule="auto"/>
      <w:ind w:left="4140"/>
      <w:jc w:val="both"/>
      <w:outlineLvl w:val="2"/>
    </w:pPr>
    <w:rPr>
      <w:rFonts w:ascii="Times New Roman" w:eastAsia="Calibri"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0F3"/>
    <w:rPr>
      <w:rFonts w:ascii="Arial" w:eastAsia="Calibri" w:hAnsi="Arial" w:cs="Arial"/>
      <w:b/>
      <w:bCs/>
      <w:kern w:val="32"/>
      <w:sz w:val="32"/>
      <w:szCs w:val="32"/>
    </w:rPr>
  </w:style>
  <w:style w:type="character" w:customStyle="1" w:styleId="30">
    <w:name w:val="Заголовок 3 Знак"/>
    <w:basedOn w:val="a0"/>
    <w:link w:val="3"/>
    <w:rsid w:val="00FF70F3"/>
    <w:rPr>
      <w:rFonts w:ascii="Times New Roman" w:eastAsia="Calibri" w:hAnsi="Times New Roman" w:cs="Times New Roman"/>
      <w:b/>
      <w:bCs/>
      <w:sz w:val="28"/>
      <w:szCs w:val="24"/>
      <w:lang w:val="uk-UA"/>
    </w:rPr>
  </w:style>
  <w:style w:type="paragraph" w:styleId="31">
    <w:name w:val="Body Text 3"/>
    <w:basedOn w:val="a"/>
    <w:link w:val="32"/>
    <w:rsid w:val="00FF70F3"/>
    <w:pPr>
      <w:spacing w:after="0" w:line="240" w:lineRule="auto"/>
      <w:jc w:val="both"/>
    </w:pPr>
    <w:rPr>
      <w:rFonts w:ascii="Times New Roman" w:eastAsia="Calibri" w:hAnsi="Times New Roman" w:cs="Times New Roman"/>
      <w:sz w:val="28"/>
      <w:szCs w:val="24"/>
      <w:lang w:val="uk-UA"/>
    </w:rPr>
  </w:style>
  <w:style w:type="character" w:customStyle="1" w:styleId="32">
    <w:name w:val="Основной текст 3 Знак"/>
    <w:basedOn w:val="a0"/>
    <w:link w:val="31"/>
    <w:rsid w:val="00FF70F3"/>
    <w:rPr>
      <w:rFonts w:ascii="Times New Roman" w:eastAsia="Calibri" w:hAnsi="Times New Roman" w:cs="Times New Roman"/>
      <w:sz w:val="28"/>
      <w:szCs w:val="24"/>
      <w:lang w:val="uk-UA"/>
    </w:rPr>
  </w:style>
  <w:style w:type="paragraph" w:styleId="a3">
    <w:name w:val="footer"/>
    <w:basedOn w:val="a"/>
    <w:link w:val="a4"/>
    <w:rsid w:val="00FF70F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rsid w:val="00FF70F3"/>
    <w:rPr>
      <w:rFonts w:ascii="Times New Roman" w:eastAsia="Calibri" w:hAnsi="Times New Roman" w:cs="Times New Roman"/>
      <w:sz w:val="24"/>
      <w:szCs w:val="24"/>
    </w:rPr>
  </w:style>
  <w:style w:type="character" w:styleId="a5">
    <w:name w:val="page number"/>
    <w:rsid w:val="00FF70F3"/>
    <w:rPr>
      <w:rFonts w:cs="Times New Roman"/>
    </w:rPr>
  </w:style>
  <w:style w:type="paragraph" w:customStyle="1" w:styleId="rvps2">
    <w:name w:val="rvps2"/>
    <w:basedOn w:val="a"/>
    <w:rsid w:val="00FF70F3"/>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rsid w:val="00FF70F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FF70F3"/>
    <w:rPr>
      <w:rFonts w:ascii="Times New Roman" w:eastAsia="Times New Roman" w:hAnsi="Times New Roman" w:cs="Times New Roman"/>
      <w:sz w:val="16"/>
      <w:szCs w:val="16"/>
    </w:rPr>
  </w:style>
  <w:style w:type="paragraph" w:styleId="a6">
    <w:name w:val="Body Text Indent"/>
    <w:basedOn w:val="a"/>
    <w:link w:val="a7"/>
    <w:rsid w:val="00FF70F3"/>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F70F3"/>
    <w:rPr>
      <w:rFonts w:ascii="Times New Roman" w:eastAsia="Times New Roman" w:hAnsi="Times New Roman" w:cs="Times New Roman"/>
      <w:sz w:val="24"/>
      <w:szCs w:val="24"/>
    </w:rPr>
  </w:style>
  <w:style w:type="paragraph" w:styleId="a8">
    <w:name w:val="Normal (Web)"/>
    <w:basedOn w:val="a"/>
    <w:rsid w:val="00FF70F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FF70F3"/>
    <w:pPr>
      <w:spacing w:after="0" w:line="240" w:lineRule="auto"/>
      <w:ind w:left="720"/>
      <w:contextualSpacing/>
    </w:pPr>
    <w:rPr>
      <w:rFonts w:ascii="Times New Roman" w:eastAsia="Calibri" w:hAnsi="Times New Roman" w:cs="Times New Roman"/>
      <w:sz w:val="24"/>
      <w:szCs w:val="24"/>
    </w:rPr>
  </w:style>
  <w:style w:type="character" w:customStyle="1" w:styleId="5">
    <w:name w:val="Знак Знак5"/>
    <w:locked/>
    <w:rsid w:val="00FF70F3"/>
    <w:rPr>
      <w:rFonts w:eastAsia="Calibri"/>
      <w:sz w:val="28"/>
      <w:szCs w:val="24"/>
      <w:lang w:val="uk-UA" w:eastAsia="ru-RU" w:bidi="ar-SA"/>
    </w:rPr>
  </w:style>
  <w:style w:type="character" w:customStyle="1" w:styleId="rvts46">
    <w:name w:val="rvts46"/>
    <w:basedOn w:val="a0"/>
    <w:rsid w:val="00FF70F3"/>
  </w:style>
  <w:style w:type="character" w:customStyle="1" w:styleId="apple-converted-space">
    <w:name w:val="apple-converted-space"/>
    <w:basedOn w:val="a0"/>
    <w:rsid w:val="00FF70F3"/>
  </w:style>
  <w:style w:type="character" w:styleId="aa">
    <w:name w:val="Hyperlink"/>
    <w:rsid w:val="00FF70F3"/>
    <w:rPr>
      <w:color w:val="0000FF"/>
      <w:u w:val="single"/>
    </w:rPr>
  </w:style>
  <w:style w:type="paragraph" w:styleId="HTML">
    <w:name w:val="HTML Preformatted"/>
    <w:basedOn w:val="a"/>
    <w:link w:val="HTML0"/>
    <w:rsid w:val="00FF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F70F3"/>
    <w:rPr>
      <w:rFonts w:ascii="Courier New" w:eastAsia="Times New Roman" w:hAnsi="Courier New" w:cs="Courier New"/>
      <w:sz w:val="20"/>
      <w:szCs w:val="20"/>
    </w:rPr>
  </w:style>
  <w:style w:type="paragraph" w:styleId="ab">
    <w:name w:val="Balloon Text"/>
    <w:basedOn w:val="a"/>
    <w:link w:val="ac"/>
    <w:rsid w:val="00FF70F3"/>
    <w:pPr>
      <w:spacing w:after="0" w:line="240" w:lineRule="auto"/>
    </w:pPr>
    <w:rPr>
      <w:rFonts w:ascii="Tahoma" w:eastAsia="Calibri" w:hAnsi="Tahoma" w:cs="Tahoma"/>
      <w:sz w:val="16"/>
      <w:szCs w:val="16"/>
    </w:rPr>
  </w:style>
  <w:style w:type="character" w:customStyle="1" w:styleId="ac">
    <w:name w:val="Текст выноски Знак"/>
    <w:basedOn w:val="a0"/>
    <w:link w:val="ab"/>
    <w:rsid w:val="00FF70F3"/>
    <w:rPr>
      <w:rFonts w:ascii="Tahoma" w:eastAsia="Calibri" w:hAnsi="Tahoma" w:cs="Tahoma"/>
      <w:sz w:val="16"/>
      <w:szCs w:val="16"/>
    </w:rPr>
  </w:style>
  <w:style w:type="table" w:styleId="ad">
    <w:name w:val="Table Grid"/>
    <w:basedOn w:val="a1"/>
    <w:uiPriority w:val="59"/>
    <w:rsid w:val="00FF70F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rsid w:val="00FF70F3"/>
    <w:pPr>
      <w:spacing w:after="0" w:line="240" w:lineRule="auto"/>
    </w:pPr>
    <w:rPr>
      <w:rFonts w:ascii="Tahoma" w:eastAsia="Calibri" w:hAnsi="Tahoma" w:cs="Tahoma"/>
      <w:sz w:val="16"/>
      <w:szCs w:val="16"/>
    </w:rPr>
  </w:style>
  <w:style w:type="character" w:customStyle="1" w:styleId="af">
    <w:name w:val="Схема документа Знак"/>
    <w:basedOn w:val="a0"/>
    <w:link w:val="ae"/>
    <w:rsid w:val="00FF70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aspx?npmid=94&amp;npid=38365" TargetMode="External"/><Relationship Id="rId3" Type="http://schemas.openxmlformats.org/officeDocument/2006/relationships/settings" Target="settings.xml"/><Relationship Id="rId7" Type="http://schemas.openxmlformats.org/officeDocument/2006/relationships/hyperlink" Target="https://edirshkoly.mcfr.ua/npd-doc.aspx?npmid=94&amp;npid=375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rshkoly.mcfr.ua/npd-doc.aspx?npmid=94&amp;npid=35536" TargetMode="External"/><Relationship Id="rId11" Type="http://schemas.openxmlformats.org/officeDocument/2006/relationships/fontTable" Target="fontTable.xml"/><Relationship Id="rId5" Type="http://schemas.openxmlformats.org/officeDocument/2006/relationships/hyperlink" Target="https://edirshkoly.mcfr.ua/npd-doc.aspx?npmid=94&amp;npid=37374" TargetMode="External"/><Relationship Id="rId10" Type="http://schemas.openxmlformats.org/officeDocument/2006/relationships/hyperlink" Target="https://edirshkoly.mcfr.ua/npd-doc.aspx?npmid=94&amp;npid=19123" TargetMode="External"/><Relationship Id="rId4" Type="http://schemas.openxmlformats.org/officeDocument/2006/relationships/webSettings" Target="webSettings.xml"/><Relationship Id="rId9" Type="http://schemas.openxmlformats.org/officeDocument/2006/relationships/hyperlink" Target="https://edirshkoly.mcfr.ua/npd-doc.aspx?npmid=94&amp;npid=36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11358</Words>
  <Characters>64742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2021-11-19T09:27:00Z</dcterms:created>
  <dcterms:modified xsi:type="dcterms:W3CDTF">2021-11-22T07:12:00Z</dcterms:modified>
</cp:coreProperties>
</file>